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910E0" w14:textId="77777777" w:rsidR="00D6474A" w:rsidRDefault="00D6474A" w:rsidP="00D6474A">
      <w:pPr>
        <w:pStyle w:val="10"/>
        <w:jc w:val="center"/>
        <w:rPr>
          <w:rFonts w:ascii="Times New Roman" w:hAnsi="Times New Roman"/>
          <w:b/>
          <w:sz w:val="28"/>
        </w:rPr>
      </w:pPr>
    </w:p>
    <w:p w14:paraId="04293539" w14:textId="07FB56BD" w:rsidR="00D6474A" w:rsidRDefault="00D6474A" w:rsidP="00D6474A">
      <w:pPr>
        <w:jc w:val="center"/>
        <w:rPr>
          <w:b/>
        </w:rPr>
      </w:pPr>
      <w:r>
        <w:rPr>
          <w:b/>
          <w:noProof/>
          <w:sz w:val="18"/>
        </w:rPr>
        <w:drawing>
          <wp:inline distT="0" distB="0" distL="0" distR="0" wp14:anchorId="315CBBB0" wp14:editId="43E3748E">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3BEB8900" w14:textId="77777777" w:rsidR="00D6474A" w:rsidRDefault="00D6474A" w:rsidP="00D6474A">
      <w:pPr>
        <w:pStyle w:val="10"/>
        <w:jc w:val="center"/>
        <w:rPr>
          <w:rFonts w:ascii="Times New Roman" w:hAnsi="Times New Roman"/>
          <w:b/>
          <w:snapToGrid w:val="0"/>
          <w:sz w:val="28"/>
          <w:szCs w:val="28"/>
        </w:rPr>
      </w:pPr>
      <w:r>
        <w:rPr>
          <w:rFonts w:ascii="Times New Roman" w:hAnsi="Times New Roman"/>
          <w:b/>
          <w:snapToGrid w:val="0"/>
          <w:sz w:val="28"/>
          <w:szCs w:val="28"/>
        </w:rPr>
        <w:t>ВИГОДСЬКА СЕЛИЩНА РАДА</w:t>
      </w:r>
    </w:p>
    <w:p w14:paraId="55F38ECE" w14:textId="77777777" w:rsidR="00D6474A" w:rsidRDefault="00D6474A" w:rsidP="00D6474A">
      <w:pPr>
        <w:pStyle w:val="10"/>
        <w:jc w:val="center"/>
        <w:rPr>
          <w:rFonts w:ascii="Times New Roman" w:hAnsi="Times New Roman"/>
          <w:b/>
          <w:sz w:val="28"/>
          <w:szCs w:val="28"/>
        </w:rPr>
      </w:pPr>
      <w:r>
        <w:rPr>
          <w:rFonts w:ascii="Times New Roman" w:hAnsi="Times New Roman"/>
          <w:b/>
          <w:sz w:val="28"/>
          <w:szCs w:val="28"/>
        </w:rPr>
        <w:t>ІВАНО-ФРАНКІВСЬКОЇ ОБЛАСТІ</w:t>
      </w:r>
    </w:p>
    <w:p w14:paraId="7BBA4B73" w14:textId="77777777" w:rsidR="00D6474A" w:rsidRDefault="00D6474A" w:rsidP="00D6474A">
      <w:pPr>
        <w:pStyle w:val="10"/>
        <w:jc w:val="center"/>
        <w:rPr>
          <w:rFonts w:ascii="Times New Roman" w:hAnsi="Times New Roman"/>
          <w:snapToGrid w:val="0"/>
          <w:sz w:val="28"/>
          <w:szCs w:val="28"/>
        </w:rPr>
      </w:pPr>
      <w:r>
        <w:rPr>
          <w:rFonts w:ascii="Times New Roman" w:hAnsi="Times New Roman"/>
          <w:snapToGrid w:val="0"/>
          <w:sz w:val="28"/>
          <w:szCs w:val="28"/>
        </w:rPr>
        <w:t>восьме скликання</w:t>
      </w:r>
    </w:p>
    <w:p w14:paraId="34ED7A15" w14:textId="77777777" w:rsidR="00D6474A" w:rsidRDefault="00D6474A" w:rsidP="00D6474A">
      <w:pPr>
        <w:pStyle w:val="10"/>
        <w:jc w:val="center"/>
        <w:rPr>
          <w:rFonts w:ascii="Times New Roman" w:hAnsi="Times New Roman"/>
          <w:snapToGrid w:val="0"/>
          <w:sz w:val="28"/>
          <w:szCs w:val="28"/>
        </w:rPr>
      </w:pPr>
      <w:r>
        <w:rPr>
          <w:rFonts w:ascii="Times New Roman" w:hAnsi="Times New Roman"/>
          <w:snapToGrid w:val="0"/>
          <w:sz w:val="28"/>
          <w:szCs w:val="28"/>
        </w:rPr>
        <w:t>(тринадцята сесія)</w:t>
      </w:r>
    </w:p>
    <w:p w14:paraId="1571427C" w14:textId="77777777" w:rsidR="00D6474A" w:rsidRDefault="00D6474A" w:rsidP="00D6474A">
      <w:pPr>
        <w:pStyle w:val="10"/>
        <w:jc w:val="center"/>
        <w:rPr>
          <w:rFonts w:ascii="Times New Roman" w:hAnsi="Times New Roman"/>
          <w:sz w:val="28"/>
          <w:szCs w:val="28"/>
        </w:rPr>
      </w:pPr>
    </w:p>
    <w:p w14:paraId="35105422" w14:textId="77777777" w:rsidR="00D6474A" w:rsidRDefault="00D6474A" w:rsidP="00D6474A">
      <w:pPr>
        <w:pStyle w:val="10"/>
        <w:jc w:val="center"/>
        <w:rPr>
          <w:rFonts w:ascii="Times New Roman" w:hAnsi="Times New Roman"/>
          <w:b/>
          <w:sz w:val="28"/>
          <w:szCs w:val="28"/>
        </w:rPr>
      </w:pPr>
      <w:r>
        <w:rPr>
          <w:rFonts w:ascii="Times New Roman" w:hAnsi="Times New Roman"/>
          <w:b/>
          <w:sz w:val="28"/>
          <w:szCs w:val="28"/>
        </w:rPr>
        <w:t>РІШЕННЯ</w:t>
      </w:r>
    </w:p>
    <w:p w14:paraId="4E7861F6" w14:textId="77777777" w:rsidR="00D6474A" w:rsidRDefault="00D6474A" w:rsidP="00D6474A">
      <w:pPr>
        <w:pStyle w:val="10"/>
        <w:rPr>
          <w:rFonts w:ascii="Times New Roman" w:hAnsi="Times New Roman"/>
          <w:sz w:val="16"/>
          <w:szCs w:val="16"/>
        </w:rPr>
      </w:pPr>
    </w:p>
    <w:p w14:paraId="7B52EA63" w14:textId="235CE5D2" w:rsidR="00D6474A" w:rsidRDefault="00D6474A" w:rsidP="00D6474A">
      <w:pPr>
        <w:pStyle w:val="10"/>
        <w:rPr>
          <w:rFonts w:ascii="Times New Roman" w:hAnsi="Times New Roman"/>
          <w:b/>
          <w:sz w:val="28"/>
          <w:szCs w:val="28"/>
        </w:rPr>
      </w:pPr>
      <w:r>
        <w:rPr>
          <w:rFonts w:ascii="Times New Roman" w:hAnsi="Times New Roman"/>
          <w:b/>
          <w:sz w:val="28"/>
          <w:szCs w:val="28"/>
        </w:rPr>
        <w:t>від  22.12.2021</w:t>
      </w:r>
      <w:r>
        <w:rPr>
          <w:rFonts w:ascii="Times New Roman" w:hAnsi="Times New Roman"/>
          <w:sz w:val="28"/>
          <w:szCs w:val="28"/>
        </w:rPr>
        <w:t xml:space="preserve">  </w:t>
      </w:r>
      <w:r>
        <w:rPr>
          <w:rFonts w:ascii="Times New Roman" w:hAnsi="Times New Roman"/>
          <w:b/>
          <w:sz w:val="28"/>
          <w:szCs w:val="28"/>
        </w:rPr>
        <w:t>№ 1217-13/2021</w:t>
      </w:r>
    </w:p>
    <w:p w14:paraId="36F6D7DE" w14:textId="77777777" w:rsidR="00D6474A" w:rsidRDefault="00D6474A" w:rsidP="00D6474A">
      <w:pPr>
        <w:pStyle w:val="10"/>
        <w:rPr>
          <w:rFonts w:ascii="Times New Roman" w:hAnsi="Times New Roman"/>
          <w:sz w:val="28"/>
          <w:szCs w:val="28"/>
        </w:rPr>
      </w:pPr>
      <w:proofErr w:type="spellStart"/>
      <w:r>
        <w:rPr>
          <w:rFonts w:ascii="Times New Roman" w:hAnsi="Times New Roman"/>
          <w:sz w:val="28"/>
          <w:szCs w:val="28"/>
        </w:rPr>
        <w:t>смт.Вигода</w:t>
      </w:r>
      <w:proofErr w:type="spellEnd"/>
    </w:p>
    <w:p w14:paraId="65AE89A4" w14:textId="503B3A65" w:rsidR="000F1361" w:rsidRPr="00D6474A" w:rsidRDefault="00D6474A" w:rsidP="00D6474A">
      <w:pPr>
        <w:jc w:val="both"/>
        <w:rPr>
          <w:sz w:val="28"/>
          <w:szCs w:val="22"/>
          <w:lang w:val="uk-UA"/>
        </w:rPr>
      </w:pPr>
      <w:r>
        <w:rPr>
          <w:sz w:val="28"/>
          <w:lang w:val="uk-UA"/>
        </w:rPr>
        <w:t xml:space="preserve"> </w:t>
      </w:r>
    </w:p>
    <w:p w14:paraId="28BB027F" w14:textId="20CD5D77" w:rsidR="00D7168D" w:rsidRPr="0082587E" w:rsidRDefault="000F1361">
      <w:pPr>
        <w:rPr>
          <w:b/>
          <w:bCs/>
          <w:sz w:val="28"/>
          <w:szCs w:val="28"/>
          <w:lang w:val="uk-UA"/>
        </w:rPr>
      </w:pPr>
      <w:r w:rsidRPr="0082587E">
        <w:rPr>
          <w:b/>
          <w:bCs/>
          <w:sz w:val="28"/>
          <w:szCs w:val="28"/>
          <w:lang w:val="uk-UA"/>
        </w:rPr>
        <w:t>Про затвердження Статуту</w:t>
      </w:r>
    </w:p>
    <w:p w14:paraId="01876AE3" w14:textId="31A83385" w:rsidR="000F1361" w:rsidRPr="0082587E" w:rsidRDefault="000F1361">
      <w:pPr>
        <w:rPr>
          <w:b/>
          <w:bCs/>
          <w:sz w:val="28"/>
          <w:szCs w:val="28"/>
          <w:lang w:val="uk-UA"/>
        </w:rPr>
      </w:pPr>
      <w:r w:rsidRPr="0082587E">
        <w:rPr>
          <w:b/>
          <w:bCs/>
          <w:sz w:val="28"/>
          <w:szCs w:val="28"/>
          <w:lang w:val="uk-UA"/>
        </w:rPr>
        <w:t>Вигодської територіальної громади</w:t>
      </w:r>
    </w:p>
    <w:p w14:paraId="1CCD542E" w14:textId="0C231A8B" w:rsidR="000F1361" w:rsidRPr="0082587E" w:rsidRDefault="000F1361">
      <w:pPr>
        <w:rPr>
          <w:b/>
          <w:bCs/>
          <w:sz w:val="28"/>
          <w:szCs w:val="28"/>
          <w:lang w:val="uk-UA"/>
        </w:rPr>
      </w:pPr>
    </w:p>
    <w:p w14:paraId="216D6710" w14:textId="1E295367" w:rsidR="000F1361" w:rsidRPr="0082587E" w:rsidRDefault="000F1361" w:rsidP="000F1361">
      <w:pPr>
        <w:ind w:firstLine="708"/>
        <w:jc w:val="both"/>
        <w:rPr>
          <w:sz w:val="28"/>
          <w:szCs w:val="28"/>
          <w:lang w:val="uk-UA"/>
        </w:rPr>
      </w:pPr>
      <w:r w:rsidRPr="0082587E">
        <w:rPr>
          <w:sz w:val="28"/>
          <w:szCs w:val="28"/>
          <w:lang w:val="uk-UA"/>
        </w:rPr>
        <w:t>Відповідно до Конституції України,  статті 19, пункту 48 частини 1</w:t>
      </w:r>
      <w:r w:rsidR="00556969" w:rsidRPr="0082587E">
        <w:rPr>
          <w:sz w:val="28"/>
          <w:szCs w:val="28"/>
          <w:lang w:val="uk-UA"/>
        </w:rPr>
        <w:t xml:space="preserve"> </w:t>
      </w:r>
      <w:r w:rsidRPr="0082587E">
        <w:rPr>
          <w:sz w:val="28"/>
          <w:szCs w:val="28"/>
          <w:lang w:val="uk-UA"/>
        </w:rPr>
        <w:t>статті 26 Закону України «Про місцеве самоврядування в Україні»,  з метою створення сприятливих умов для повної реалізації членами громади прав на участь у здійсненні місцевого самоврядування та подальшому розвитку інститутів безпосередньої участі громадян у вирішенні питань місцевого значення, виражаючи волю громади, дбаючи про забезпечення демократичних засад місцевого самоврядування, та з метою врахування, історичних, національно-культурних, соціально-економічних та інших особливостей місцевого самоврядування у Вигодській територіальній громаді, Вигодська селищна рада</w:t>
      </w:r>
    </w:p>
    <w:p w14:paraId="163F06A4" w14:textId="77777777" w:rsidR="000F1361" w:rsidRPr="0082587E" w:rsidRDefault="000F1361" w:rsidP="000F1361">
      <w:pPr>
        <w:ind w:firstLine="708"/>
        <w:jc w:val="center"/>
        <w:rPr>
          <w:sz w:val="28"/>
          <w:szCs w:val="28"/>
          <w:lang w:val="uk-UA"/>
        </w:rPr>
      </w:pPr>
    </w:p>
    <w:p w14:paraId="55391C03" w14:textId="0150DD1B" w:rsidR="000F1361" w:rsidRPr="0082587E" w:rsidRDefault="000F1361" w:rsidP="000F1361">
      <w:pPr>
        <w:ind w:firstLine="708"/>
        <w:jc w:val="center"/>
        <w:rPr>
          <w:b/>
          <w:bCs/>
          <w:sz w:val="28"/>
          <w:szCs w:val="28"/>
          <w:lang w:val="uk-UA"/>
        </w:rPr>
      </w:pPr>
      <w:r w:rsidRPr="0082587E">
        <w:rPr>
          <w:b/>
          <w:bCs/>
          <w:sz w:val="28"/>
          <w:szCs w:val="28"/>
          <w:lang w:val="uk-UA"/>
        </w:rPr>
        <w:t>ВИРІШИЛА:</w:t>
      </w:r>
    </w:p>
    <w:p w14:paraId="0AF48047" w14:textId="77777777" w:rsidR="000F1361" w:rsidRPr="0082587E" w:rsidRDefault="000F1361" w:rsidP="00290FED">
      <w:pPr>
        <w:jc w:val="both"/>
        <w:rPr>
          <w:sz w:val="28"/>
          <w:szCs w:val="28"/>
          <w:lang w:val="uk-UA"/>
        </w:rPr>
      </w:pPr>
    </w:p>
    <w:p w14:paraId="60E9C775" w14:textId="3E5268E6" w:rsidR="000F1361" w:rsidRPr="0082587E" w:rsidRDefault="000F1361" w:rsidP="00AA1060">
      <w:pPr>
        <w:pStyle w:val="a8"/>
        <w:numPr>
          <w:ilvl w:val="0"/>
          <w:numId w:val="1"/>
        </w:numPr>
        <w:ind w:left="284" w:hanging="284"/>
        <w:jc w:val="both"/>
        <w:rPr>
          <w:sz w:val="28"/>
          <w:szCs w:val="28"/>
          <w:lang w:val="uk-UA"/>
        </w:rPr>
      </w:pPr>
      <w:r w:rsidRPr="0082587E">
        <w:rPr>
          <w:sz w:val="28"/>
          <w:szCs w:val="28"/>
          <w:lang w:val="uk-UA"/>
        </w:rPr>
        <w:t>Затвердити Статут Вигодської  територіальної громади (додається).</w:t>
      </w:r>
    </w:p>
    <w:p w14:paraId="0395BF08" w14:textId="77777777" w:rsidR="000F1361" w:rsidRPr="0082587E" w:rsidRDefault="000F1361" w:rsidP="00AA1060">
      <w:pPr>
        <w:ind w:left="284" w:hanging="284"/>
        <w:jc w:val="both"/>
        <w:rPr>
          <w:sz w:val="28"/>
          <w:szCs w:val="28"/>
          <w:lang w:val="uk-UA"/>
        </w:rPr>
      </w:pPr>
    </w:p>
    <w:p w14:paraId="22CE3C1F" w14:textId="5CC5C0C5" w:rsidR="000F1361" w:rsidRPr="0082587E" w:rsidRDefault="000F1361" w:rsidP="00AA1060">
      <w:pPr>
        <w:pStyle w:val="a8"/>
        <w:numPr>
          <w:ilvl w:val="0"/>
          <w:numId w:val="1"/>
        </w:numPr>
        <w:ind w:left="284" w:hanging="284"/>
        <w:jc w:val="both"/>
        <w:rPr>
          <w:sz w:val="28"/>
          <w:szCs w:val="28"/>
          <w:lang w:val="uk-UA"/>
        </w:rPr>
      </w:pPr>
      <w:r w:rsidRPr="0082587E">
        <w:rPr>
          <w:sz w:val="28"/>
          <w:szCs w:val="28"/>
          <w:lang w:val="uk-UA"/>
        </w:rPr>
        <w:t>Зареєструвати Статут Вигодської територіальної громади в установленому законом порядку.</w:t>
      </w:r>
    </w:p>
    <w:p w14:paraId="5CE53D2A" w14:textId="77777777" w:rsidR="000F1361" w:rsidRPr="0082587E" w:rsidRDefault="000F1361" w:rsidP="00AA1060">
      <w:pPr>
        <w:ind w:left="284" w:hanging="284"/>
        <w:jc w:val="both"/>
        <w:rPr>
          <w:sz w:val="28"/>
          <w:szCs w:val="28"/>
          <w:lang w:val="uk-UA"/>
        </w:rPr>
      </w:pPr>
    </w:p>
    <w:p w14:paraId="39BDF1F5" w14:textId="5C1CCDBE" w:rsidR="000F1361" w:rsidRPr="0082587E" w:rsidRDefault="000F1361" w:rsidP="00AA1060">
      <w:pPr>
        <w:pStyle w:val="a8"/>
        <w:numPr>
          <w:ilvl w:val="0"/>
          <w:numId w:val="1"/>
        </w:numPr>
        <w:ind w:left="284" w:hanging="284"/>
        <w:jc w:val="both"/>
        <w:rPr>
          <w:sz w:val="28"/>
          <w:szCs w:val="28"/>
          <w:lang w:val="uk-UA"/>
        </w:rPr>
      </w:pPr>
      <w:r w:rsidRPr="0082587E">
        <w:rPr>
          <w:sz w:val="28"/>
          <w:szCs w:val="28"/>
          <w:lang w:val="uk-UA"/>
        </w:rPr>
        <w:t xml:space="preserve">Контроль за виконанням рішення покласти на постійну комісію з </w:t>
      </w:r>
      <w:r w:rsidR="00290FED" w:rsidRPr="0082587E">
        <w:rPr>
          <w:sz w:val="28"/>
          <w:szCs w:val="28"/>
          <w:lang w:val="uk-UA"/>
        </w:rPr>
        <w:t xml:space="preserve">питань </w:t>
      </w:r>
      <w:r w:rsidRPr="0082587E">
        <w:rPr>
          <w:sz w:val="28"/>
          <w:szCs w:val="28"/>
          <w:lang w:val="uk-UA"/>
        </w:rPr>
        <w:t>Регламенту, діяльності ради, розвитку місцевого самоврядування, взаємодії з громадськими організаціями, забезпечення законності, правопорядку та запобігання і протидії корупції.</w:t>
      </w:r>
    </w:p>
    <w:p w14:paraId="059C1BE6" w14:textId="50E7021F" w:rsidR="000F1361" w:rsidRPr="0082587E" w:rsidRDefault="000F1361" w:rsidP="000F1361">
      <w:pPr>
        <w:rPr>
          <w:sz w:val="28"/>
          <w:szCs w:val="28"/>
          <w:lang w:val="uk-UA"/>
        </w:rPr>
      </w:pPr>
    </w:p>
    <w:p w14:paraId="58478E6A" w14:textId="77777777" w:rsidR="000F1361" w:rsidRPr="0082587E" w:rsidRDefault="000F1361" w:rsidP="000F1361">
      <w:pPr>
        <w:rPr>
          <w:sz w:val="28"/>
          <w:szCs w:val="28"/>
          <w:lang w:val="uk-UA"/>
        </w:rPr>
      </w:pPr>
    </w:p>
    <w:p w14:paraId="4D90FC59" w14:textId="77777777" w:rsidR="000F1361" w:rsidRPr="0082587E" w:rsidRDefault="000F1361" w:rsidP="000F1361">
      <w:pPr>
        <w:rPr>
          <w:sz w:val="28"/>
          <w:szCs w:val="28"/>
          <w:lang w:val="uk-UA"/>
        </w:rPr>
      </w:pPr>
    </w:p>
    <w:p w14:paraId="4949489C" w14:textId="4E2DD280" w:rsidR="000F1361" w:rsidRPr="0082587E" w:rsidRDefault="000F1361" w:rsidP="000F1361">
      <w:pPr>
        <w:rPr>
          <w:sz w:val="28"/>
          <w:szCs w:val="28"/>
          <w:lang w:val="uk-UA"/>
        </w:rPr>
      </w:pPr>
      <w:r w:rsidRPr="0082587E">
        <w:rPr>
          <w:sz w:val="28"/>
          <w:szCs w:val="28"/>
          <w:lang w:val="uk-UA"/>
        </w:rPr>
        <w:t>Селищний голова</w:t>
      </w:r>
      <w:r w:rsidRPr="0082587E">
        <w:rPr>
          <w:sz w:val="28"/>
          <w:szCs w:val="28"/>
          <w:lang w:val="uk-UA"/>
        </w:rPr>
        <w:tab/>
      </w:r>
      <w:r w:rsidRPr="0082587E">
        <w:rPr>
          <w:sz w:val="28"/>
          <w:szCs w:val="28"/>
          <w:lang w:val="uk-UA"/>
        </w:rPr>
        <w:tab/>
      </w:r>
      <w:r w:rsidRPr="0082587E">
        <w:rPr>
          <w:sz w:val="28"/>
          <w:szCs w:val="28"/>
          <w:lang w:val="uk-UA"/>
        </w:rPr>
        <w:tab/>
      </w:r>
      <w:r w:rsidRPr="0082587E">
        <w:rPr>
          <w:sz w:val="28"/>
          <w:szCs w:val="28"/>
          <w:lang w:val="uk-UA"/>
        </w:rPr>
        <w:tab/>
      </w:r>
      <w:r w:rsidRPr="0082587E">
        <w:rPr>
          <w:sz w:val="28"/>
          <w:szCs w:val="28"/>
          <w:lang w:val="uk-UA"/>
        </w:rPr>
        <w:tab/>
      </w:r>
      <w:r w:rsidRPr="0082587E">
        <w:rPr>
          <w:sz w:val="28"/>
          <w:szCs w:val="28"/>
          <w:lang w:val="uk-UA"/>
        </w:rPr>
        <w:tab/>
      </w:r>
      <w:r w:rsidRPr="0082587E">
        <w:rPr>
          <w:sz w:val="28"/>
          <w:szCs w:val="28"/>
          <w:lang w:val="uk-UA"/>
        </w:rPr>
        <w:tab/>
        <w:t>Микола МАЦАЛАК</w:t>
      </w:r>
    </w:p>
    <w:p w14:paraId="4EF14F1E" w14:textId="1A750AD7" w:rsidR="000F1361" w:rsidRPr="0082587E" w:rsidRDefault="000F1361" w:rsidP="000F1361">
      <w:pPr>
        <w:rPr>
          <w:sz w:val="28"/>
          <w:szCs w:val="28"/>
          <w:lang w:val="uk-UA"/>
        </w:rPr>
      </w:pPr>
    </w:p>
    <w:p w14:paraId="172DA4E3" w14:textId="4D1B5694" w:rsidR="000F1361" w:rsidRPr="0082587E" w:rsidRDefault="000F1361" w:rsidP="000F1361">
      <w:pPr>
        <w:rPr>
          <w:sz w:val="28"/>
          <w:szCs w:val="28"/>
          <w:lang w:val="uk-UA"/>
        </w:rPr>
      </w:pPr>
    </w:p>
    <w:p w14:paraId="2CD55BDC" w14:textId="1031D693" w:rsidR="000F1361" w:rsidRPr="0082587E" w:rsidRDefault="000F1361" w:rsidP="000F1361">
      <w:pPr>
        <w:rPr>
          <w:sz w:val="28"/>
          <w:szCs w:val="28"/>
          <w:lang w:val="uk-UA"/>
        </w:rPr>
      </w:pPr>
    </w:p>
    <w:p w14:paraId="0522576A" w14:textId="77777777" w:rsidR="00701C97" w:rsidRPr="0082587E" w:rsidRDefault="00701C97" w:rsidP="00701C97">
      <w:pPr>
        <w:jc w:val="right"/>
        <w:rPr>
          <w:rFonts w:eastAsiaTheme="minorHAnsi"/>
          <w:b/>
          <w:bCs/>
          <w:i/>
          <w:sz w:val="28"/>
          <w:szCs w:val="28"/>
          <w:lang w:val="uk-UA" w:eastAsia="en-US"/>
        </w:rPr>
      </w:pPr>
      <w:r w:rsidRPr="0082587E">
        <w:rPr>
          <w:rFonts w:eastAsiaTheme="minorHAnsi"/>
          <w:b/>
          <w:bCs/>
          <w:i/>
          <w:sz w:val="28"/>
          <w:szCs w:val="28"/>
          <w:lang w:val="uk-UA" w:eastAsia="en-US"/>
        </w:rPr>
        <w:lastRenderedPageBreak/>
        <w:t>ЗАТВЕРДЖЕНО</w:t>
      </w:r>
    </w:p>
    <w:p w14:paraId="11802C91" w14:textId="77777777" w:rsidR="00701C97" w:rsidRPr="0082587E" w:rsidRDefault="00701C97" w:rsidP="00701C97">
      <w:pPr>
        <w:jc w:val="right"/>
        <w:rPr>
          <w:rFonts w:eastAsiaTheme="minorHAnsi"/>
          <w:b/>
          <w:bCs/>
          <w:i/>
          <w:sz w:val="28"/>
          <w:szCs w:val="28"/>
          <w:lang w:val="uk-UA" w:eastAsia="en-US"/>
        </w:rPr>
      </w:pPr>
      <w:r w:rsidRPr="0082587E">
        <w:rPr>
          <w:rFonts w:eastAsiaTheme="minorHAnsi"/>
          <w:b/>
          <w:bCs/>
          <w:i/>
          <w:sz w:val="28"/>
          <w:szCs w:val="28"/>
          <w:lang w:val="uk-UA" w:eastAsia="en-US"/>
        </w:rPr>
        <w:t>рішенням Вигодської селищної ради</w:t>
      </w:r>
    </w:p>
    <w:p w14:paraId="7D3A6CD8" w14:textId="41F69393" w:rsidR="00701C97" w:rsidRPr="0082587E" w:rsidRDefault="00D6474A" w:rsidP="00701C97">
      <w:pPr>
        <w:jc w:val="right"/>
        <w:rPr>
          <w:rFonts w:eastAsiaTheme="minorHAnsi"/>
          <w:i/>
          <w:sz w:val="28"/>
          <w:szCs w:val="28"/>
          <w:lang w:val="uk-UA" w:eastAsia="en-US"/>
        </w:rPr>
      </w:pPr>
      <w:r>
        <w:rPr>
          <w:rFonts w:eastAsiaTheme="minorHAnsi"/>
          <w:b/>
          <w:bCs/>
          <w:i/>
          <w:sz w:val="28"/>
          <w:szCs w:val="28"/>
          <w:lang w:val="uk-UA" w:eastAsia="en-US"/>
        </w:rPr>
        <w:t>від 22</w:t>
      </w:r>
      <w:r w:rsidR="00701C97" w:rsidRPr="0082587E">
        <w:rPr>
          <w:rFonts w:eastAsiaTheme="minorHAnsi"/>
          <w:b/>
          <w:bCs/>
          <w:i/>
          <w:sz w:val="28"/>
          <w:szCs w:val="28"/>
          <w:lang w:val="uk-UA" w:eastAsia="en-US"/>
        </w:rPr>
        <w:t>.1</w:t>
      </w:r>
      <w:r>
        <w:rPr>
          <w:rFonts w:eastAsiaTheme="minorHAnsi"/>
          <w:b/>
          <w:bCs/>
          <w:i/>
          <w:sz w:val="28"/>
          <w:szCs w:val="28"/>
          <w:lang w:val="uk-UA" w:eastAsia="en-US"/>
        </w:rPr>
        <w:t>2.2021 року № 1217</w:t>
      </w:r>
      <w:r w:rsidR="00701C97" w:rsidRPr="0082587E">
        <w:rPr>
          <w:rFonts w:eastAsiaTheme="minorHAnsi"/>
          <w:b/>
          <w:bCs/>
          <w:i/>
          <w:sz w:val="28"/>
          <w:szCs w:val="28"/>
          <w:lang w:val="uk-UA" w:eastAsia="en-US"/>
        </w:rPr>
        <w:t xml:space="preserve">-11/2021 </w:t>
      </w:r>
    </w:p>
    <w:p w14:paraId="456EA72F" w14:textId="77777777" w:rsidR="00701C97" w:rsidRPr="0082587E" w:rsidRDefault="00701C97" w:rsidP="00701C97">
      <w:pPr>
        <w:spacing w:after="160" w:line="259" w:lineRule="auto"/>
        <w:jc w:val="center"/>
        <w:rPr>
          <w:rFonts w:eastAsiaTheme="minorHAnsi"/>
          <w:i/>
          <w:lang w:val="uk-UA" w:eastAsia="en-US"/>
        </w:rPr>
      </w:pPr>
    </w:p>
    <w:p w14:paraId="411094B5" w14:textId="77777777" w:rsidR="00701C97" w:rsidRPr="0082587E" w:rsidRDefault="00701C97" w:rsidP="00701C97">
      <w:pPr>
        <w:spacing w:after="160" w:line="259" w:lineRule="auto"/>
        <w:jc w:val="center"/>
        <w:rPr>
          <w:rFonts w:eastAsiaTheme="minorHAnsi"/>
          <w:lang w:val="uk-UA" w:eastAsia="en-US"/>
        </w:rPr>
      </w:pPr>
    </w:p>
    <w:p w14:paraId="3425CD67" w14:textId="77777777" w:rsidR="00701C97" w:rsidRPr="0082587E" w:rsidRDefault="00701C97" w:rsidP="00701C97">
      <w:pPr>
        <w:spacing w:after="160" w:line="259" w:lineRule="auto"/>
        <w:jc w:val="center"/>
        <w:rPr>
          <w:rFonts w:eastAsiaTheme="minorHAnsi"/>
          <w:lang w:val="uk-UA" w:eastAsia="en-US"/>
        </w:rPr>
      </w:pPr>
    </w:p>
    <w:p w14:paraId="2945C69B" w14:textId="77777777" w:rsidR="00701C97" w:rsidRPr="0082587E" w:rsidRDefault="00701C97" w:rsidP="00701C97">
      <w:pPr>
        <w:spacing w:after="160" w:line="259" w:lineRule="auto"/>
        <w:jc w:val="center"/>
        <w:rPr>
          <w:rFonts w:eastAsiaTheme="minorHAnsi"/>
          <w:lang w:val="uk-UA" w:eastAsia="en-US"/>
        </w:rPr>
      </w:pPr>
    </w:p>
    <w:p w14:paraId="74E0E825" w14:textId="77777777" w:rsidR="00701C97" w:rsidRPr="0082587E" w:rsidRDefault="00701C97" w:rsidP="00701C97">
      <w:pPr>
        <w:spacing w:after="160" w:line="259" w:lineRule="auto"/>
        <w:jc w:val="center"/>
        <w:rPr>
          <w:rFonts w:eastAsiaTheme="minorHAnsi"/>
          <w:lang w:val="uk-UA" w:eastAsia="en-US"/>
        </w:rPr>
      </w:pPr>
    </w:p>
    <w:p w14:paraId="7336CA5A" w14:textId="77777777" w:rsidR="00701C97" w:rsidRPr="0082587E" w:rsidRDefault="00701C97" w:rsidP="00701C97">
      <w:pPr>
        <w:spacing w:after="160" w:line="259" w:lineRule="auto"/>
        <w:jc w:val="center"/>
        <w:rPr>
          <w:rFonts w:eastAsiaTheme="minorHAnsi"/>
          <w:lang w:val="uk-UA" w:eastAsia="en-US"/>
        </w:rPr>
      </w:pPr>
    </w:p>
    <w:p w14:paraId="17FDC2BA" w14:textId="77777777" w:rsidR="00701C97" w:rsidRPr="0082587E" w:rsidRDefault="00701C97" w:rsidP="00701C97">
      <w:pPr>
        <w:spacing w:after="160" w:line="259" w:lineRule="auto"/>
        <w:jc w:val="center"/>
        <w:rPr>
          <w:rFonts w:eastAsiaTheme="minorHAnsi"/>
          <w:sz w:val="44"/>
          <w:szCs w:val="44"/>
          <w:lang w:val="uk-UA" w:eastAsia="en-US"/>
        </w:rPr>
      </w:pPr>
    </w:p>
    <w:p w14:paraId="7D241FED" w14:textId="77777777" w:rsidR="00701C97" w:rsidRPr="0082587E" w:rsidRDefault="00701C97" w:rsidP="00701C97">
      <w:pPr>
        <w:spacing w:after="160" w:line="259" w:lineRule="auto"/>
        <w:jc w:val="center"/>
        <w:rPr>
          <w:rFonts w:eastAsiaTheme="minorHAnsi"/>
          <w:sz w:val="44"/>
          <w:szCs w:val="44"/>
          <w:lang w:val="uk-UA" w:eastAsia="en-US"/>
        </w:rPr>
      </w:pPr>
    </w:p>
    <w:p w14:paraId="6DE9B670" w14:textId="77777777" w:rsidR="00701C97" w:rsidRPr="0082587E" w:rsidRDefault="00701C97" w:rsidP="00701C97">
      <w:pPr>
        <w:spacing w:after="160" w:line="259" w:lineRule="auto"/>
        <w:jc w:val="center"/>
        <w:rPr>
          <w:rFonts w:eastAsiaTheme="minorHAnsi"/>
          <w:sz w:val="44"/>
          <w:szCs w:val="44"/>
          <w:lang w:val="uk-UA" w:eastAsia="en-US"/>
        </w:rPr>
      </w:pPr>
    </w:p>
    <w:p w14:paraId="3A08E3E5" w14:textId="77777777" w:rsidR="00701C97" w:rsidRPr="00D6474A" w:rsidRDefault="00701C97" w:rsidP="00701C97">
      <w:pPr>
        <w:spacing w:after="160" w:line="259" w:lineRule="auto"/>
        <w:jc w:val="center"/>
        <w:rPr>
          <w:rFonts w:eastAsiaTheme="minorHAnsi"/>
          <w:b/>
          <w:sz w:val="44"/>
          <w:szCs w:val="44"/>
          <w:lang w:val="uk-UA" w:eastAsia="en-US"/>
        </w:rPr>
      </w:pPr>
      <w:r w:rsidRPr="00D6474A">
        <w:rPr>
          <w:rFonts w:eastAsiaTheme="minorHAnsi"/>
          <w:b/>
          <w:sz w:val="44"/>
          <w:szCs w:val="44"/>
          <w:lang w:val="uk-UA" w:eastAsia="en-US"/>
        </w:rPr>
        <w:t>СТАТУТ</w:t>
      </w:r>
    </w:p>
    <w:p w14:paraId="021B8FC1" w14:textId="77777777" w:rsidR="00701C97" w:rsidRPr="00D6474A" w:rsidRDefault="00701C97" w:rsidP="00701C97">
      <w:pPr>
        <w:spacing w:after="160" w:line="259" w:lineRule="auto"/>
        <w:jc w:val="center"/>
        <w:rPr>
          <w:rFonts w:eastAsiaTheme="minorHAnsi"/>
          <w:b/>
          <w:sz w:val="44"/>
          <w:szCs w:val="44"/>
          <w:lang w:val="uk-UA" w:eastAsia="en-US"/>
        </w:rPr>
      </w:pPr>
      <w:r w:rsidRPr="00D6474A">
        <w:rPr>
          <w:rFonts w:eastAsiaTheme="minorHAnsi"/>
          <w:b/>
          <w:sz w:val="44"/>
          <w:szCs w:val="44"/>
          <w:lang w:val="uk-UA" w:eastAsia="en-US"/>
        </w:rPr>
        <w:t>ВИГОДСЬКОЇ ТЕРИТОРІАЛЬНОЇ ГРОМАДИ</w:t>
      </w:r>
    </w:p>
    <w:p w14:paraId="76667E21" w14:textId="77777777" w:rsidR="00701C97" w:rsidRPr="00D6474A" w:rsidRDefault="00701C97" w:rsidP="00701C97">
      <w:pPr>
        <w:spacing w:after="160" w:line="259" w:lineRule="auto"/>
        <w:jc w:val="center"/>
        <w:rPr>
          <w:rFonts w:eastAsiaTheme="minorHAnsi"/>
          <w:b/>
          <w:sz w:val="44"/>
          <w:szCs w:val="44"/>
          <w:lang w:val="uk-UA" w:eastAsia="en-US"/>
        </w:rPr>
      </w:pPr>
      <w:r w:rsidRPr="00D6474A">
        <w:rPr>
          <w:rFonts w:eastAsiaTheme="minorHAnsi"/>
          <w:b/>
          <w:sz w:val="44"/>
          <w:szCs w:val="44"/>
          <w:lang w:val="uk-UA" w:eastAsia="en-US"/>
        </w:rPr>
        <w:t>ІВАНО-ФРАНКІВСЬКОЇ ОБЛАСТІ</w:t>
      </w:r>
    </w:p>
    <w:p w14:paraId="5501BFD6" w14:textId="77777777" w:rsidR="00701C97" w:rsidRPr="0082587E" w:rsidRDefault="00701C97" w:rsidP="00701C97">
      <w:pPr>
        <w:spacing w:after="160" w:line="259" w:lineRule="auto"/>
        <w:jc w:val="center"/>
        <w:rPr>
          <w:rFonts w:eastAsiaTheme="minorHAnsi"/>
          <w:sz w:val="44"/>
          <w:szCs w:val="44"/>
          <w:lang w:val="uk-UA" w:eastAsia="en-US"/>
        </w:rPr>
      </w:pPr>
    </w:p>
    <w:p w14:paraId="3F294B49" w14:textId="77777777" w:rsidR="00701C97" w:rsidRPr="0082587E" w:rsidRDefault="00701C97" w:rsidP="00701C97">
      <w:pPr>
        <w:spacing w:after="160" w:line="259" w:lineRule="auto"/>
        <w:jc w:val="center"/>
        <w:rPr>
          <w:rFonts w:eastAsiaTheme="minorHAnsi"/>
          <w:sz w:val="44"/>
          <w:szCs w:val="44"/>
          <w:lang w:val="uk-UA" w:eastAsia="en-US"/>
        </w:rPr>
      </w:pPr>
    </w:p>
    <w:p w14:paraId="2E3A017E" w14:textId="77777777" w:rsidR="00701C97" w:rsidRPr="0082587E" w:rsidRDefault="00701C97" w:rsidP="00701C97">
      <w:pPr>
        <w:spacing w:after="160" w:line="259" w:lineRule="auto"/>
        <w:jc w:val="center"/>
        <w:rPr>
          <w:rFonts w:eastAsiaTheme="minorHAnsi"/>
          <w:lang w:val="uk-UA" w:eastAsia="en-US"/>
        </w:rPr>
      </w:pPr>
    </w:p>
    <w:p w14:paraId="02580DAD" w14:textId="77777777" w:rsidR="00701C97" w:rsidRPr="0082587E" w:rsidRDefault="00701C97" w:rsidP="00701C97">
      <w:pPr>
        <w:spacing w:after="160" w:line="259" w:lineRule="auto"/>
        <w:jc w:val="center"/>
        <w:rPr>
          <w:rFonts w:eastAsiaTheme="minorHAnsi"/>
          <w:lang w:val="uk-UA" w:eastAsia="en-US"/>
        </w:rPr>
      </w:pPr>
    </w:p>
    <w:p w14:paraId="07116398" w14:textId="77777777" w:rsidR="00701C97" w:rsidRPr="0082587E" w:rsidRDefault="00701C97" w:rsidP="00701C97">
      <w:pPr>
        <w:spacing w:after="160" w:line="259" w:lineRule="auto"/>
        <w:jc w:val="center"/>
        <w:rPr>
          <w:rFonts w:eastAsiaTheme="minorHAnsi"/>
          <w:lang w:val="uk-UA" w:eastAsia="en-US"/>
        </w:rPr>
      </w:pPr>
    </w:p>
    <w:p w14:paraId="4126651C" w14:textId="77777777" w:rsidR="00701C97" w:rsidRPr="0082587E" w:rsidRDefault="00701C97" w:rsidP="00701C97">
      <w:pPr>
        <w:spacing w:after="160" w:line="259" w:lineRule="auto"/>
        <w:jc w:val="center"/>
        <w:rPr>
          <w:rFonts w:eastAsiaTheme="minorHAnsi"/>
          <w:lang w:val="uk-UA" w:eastAsia="en-US"/>
        </w:rPr>
      </w:pPr>
    </w:p>
    <w:p w14:paraId="7901B80E" w14:textId="77777777" w:rsidR="00701C97" w:rsidRPr="0082587E" w:rsidRDefault="00701C97" w:rsidP="00701C97">
      <w:pPr>
        <w:spacing w:after="160" w:line="259" w:lineRule="auto"/>
        <w:jc w:val="center"/>
        <w:rPr>
          <w:rFonts w:eastAsiaTheme="minorHAnsi"/>
          <w:lang w:val="uk-UA" w:eastAsia="en-US"/>
        </w:rPr>
      </w:pPr>
    </w:p>
    <w:p w14:paraId="51FEDA49" w14:textId="77777777" w:rsidR="00701C97" w:rsidRPr="0082587E" w:rsidRDefault="00701C97" w:rsidP="00701C97">
      <w:pPr>
        <w:spacing w:after="160" w:line="259" w:lineRule="auto"/>
        <w:jc w:val="center"/>
        <w:rPr>
          <w:rFonts w:eastAsiaTheme="minorHAnsi"/>
          <w:lang w:val="uk-UA" w:eastAsia="en-US"/>
        </w:rPr>
      </w:pPr>
    </w:p>
    <w:p w14:paraId="3908FD42" w14:textId="77777777" w:rsidR="00701C97" w:rsidRPr="0082587E" w:rsidRDefault="00701C97" w:rsidP="00701C97">
      <w:pPr>
        <w:spacing w:after="160" w:line="259" w:lineRule="auto"/>
        <w:jc w:val="center"/>
        <w:rPr>
          <w:rFonts w:eastAsiaTheme="minorHAnsi"/>
          <w:lang w:val="uk-UA" w:eastAsia="en-US"/>
        </w:rPr>
      </w:pPr>
    </w:p>
    <w:p w14:paraId="002393CD" w14:textId="77777777" w:rsidR="00701C97" w:rsidRDefault="00701C97" w:rsidP="00701C97">
      <w:pPr>
        <w:spacing w:after="160" w:line="259" w:lineRule="auto"/>
        <w:jc w:val="center"/>
        <w:rPr>
          <w:rFonts w:eastAsiaTheme="minorHAnsi"/>
          <w:lang w:val="uk-UA" w:eastAsia="en-US"/>
        </w:rPr>
      </w:pPr>
    </w:p>
    <w:p w14:paraId="6B920B66" w14:textId="77777777" w:rsidR="005C5E85" w:rsidRPr="0082587E" w:rsidRDefault="005C5E85" w:rsidP="00701C97">
      <w:pPr>
        <w:spacing w:after="160" w:line="259" w:lineRule="auto"/>
        <w:jc w:val="center"/>
        <w:rPr>
          <w:rFonts w:eastAsiaTheme="minorHAnsi"/>
          <w:lang w:val="uk-UA" w:eastAsia="en-US"/>
        </w:rPr>
      </w:pPr>
    </w:p>
    <w:p w14:paraId="6FE9CBD4" w14:textId="77777777" w:rsidR="00701C97" w:rsidRPr="00D6474A" w:rsidRDefault="00701C97" w:rsidP="00D6474A">
      <w:pPr>
        <w:jc w:val="center"/>
        <w:rPr>
          <w:rFonts w:eastAsiaTheme="minorHAnsi"/>
          <w:b/>
          <w:lang w:eastAsia="en-US"/>
        </w:rPr>
      </w:pPr>
    </w:p>
    <w:p w14:paraId="773D723C" w14:textId="475DC146" w:rsidR="00701C97" w:rsidRPr="00D6474A" w:rsidRDefault="00D6474A" w:rsidP="00D6474A">
      <w:pPr>
        <w:jc w:val="center"/>
        <w:rPr>
          <w:rFonts w:eastAsiaTheme="minorHAnsi"/>
          <w:b/>
          <w:lang w:val="uk-UA" w:eastAsia="en-US"/>
        </w:rPr>
      </w:pPr>
      <w:proofErr w:type="spellStart"/>
      <w:r w:rsidRPr="00D6474A">
        <w:rPr>
          <w:rFonts w:eastAsiaTheme="minorHAnsi"/>
          <w:b/>
          <w:lang w:val="uk-UA" w:eastAsia="en-US"/>
        </w:rPr>
        <w:t>смт.Вигода</w:t>
      </w:r>
      <w:proofErr w:type="spellEnd"/>
    </w:p>
    <w:p w14:paraId="0B545785" w14:textId="28AC4BB5" w:rsidR="00701C97" w:rsidRDefault="00D6474A" w:rsidP="00D6474A">
      <w:pPr>
        <w:jc w:val="center"/>
        <w:rPr>
          <w:rFonts w:eastAsiaTheme="minorHAnsi"/>
          <w:b/>
          <w:lang w:val="uk-UA" w:eastAsia="en-US"/>
        </w:rPr>
      </w:pPr>
      <w:r w:rsidRPr="00D6474A">
        <w:rPr>
          <w:rFonts w:eastAsiaTheme="minorHAnsi"/>
          <w:b/>
          <w:lang w:val="uk-UA" w:eastAsia="en-US"/>
        </w:rPr>
        <w:t>2021 рік</w:t>
      </w:r>
    </w:p>
    <w:p w14:paraId="1701D1F4" w14:textId="77777777" w:rsidR="003A794F" w:rsidRPr="003A794F" w:rsidRDefault="003A794F" w:rsidP="003A794F">
      <w:pPr>
        <w:jc w:val="center"/>
        <w:rPr>
          <w:rFonts w:eastAsiaTheme="minorHAnsi"/>
          <w:b/>
          <w:bCs/>
          <w:sz w:val="28"/>
          <w:szCs w:val="28"/>
          <w:lang w:val="uk-UA" w:eastAsia="en-US"/>
        </w:rPr>
      </w:pPr>
      <w:r w:rsidRPr="003A794F">
        <w:rPr>
          <w:rFonts w:eastAsiaTheme="minorHAnsi"/>
          <w:b/>
          <w:bCs/>
          <w:sz w:val="28"/>
          <w:szCs w:val="28"/>
          <w:lang w:val="uk-UA" w:eastAsia="en-US"/>
        </w:rPr>
        <w:lastRenderedPageBreak/>
        <w:t>ПРЕАМБУЛА</w:t>
      </w:r>
    </w:p>
    <w:p w14:paraId="3BE0334A"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 xml:space="preserve">Вигодська селищна рада, як повноважний представник Вигодської територіальної громади, </w:t>
      </w:r>
    </w:p>
    <w:p w14:paraId="231C79D2"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b/>
          <w:bCs/>
          <w:sz w:val="28"/>
          <w:szCs w:val="28"/>
          <w:lang w:val="uk-UA" w:eastAsia="en-US"/>
        </w:rPr>
        <w:t>усвідомлюючи</w:t>
      </w:r>
      <w:r w:rsidRPr="003A794F">
        <w:rPr>
          <w:rFonts w:eastAsiaTheme="minorHAnsi"/>
          <w:sz w:val="28"/>
          <w:szCs w:val="28"/>
          <w:lang w:val="uk-UA" w:eastAsia="en-US"/>
        </w:rPr>
        <w:t xml:space="preserve"> відповідальність перед Богом, Українським народом та Державою, попередніми, нинішнім та прийдешніми поколіннями жителів громади,</w:t>
      </w:r>
    </w:p>
    <w:p w14:paraId="167A4243"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b/>
          <w:bCs/>
          <w:sz w:val="28"/>
          <w:szCs w:val="28"/>
          <w:lang w:val="uk-UA" w:eastAsia="en-US"/>
        </w:rPr>
        <w:t>визнаючи</w:t>
      </w:r>
      <w:r w:rsidRPr="003A794F">
        <w:rPr>
          <w:rFonts w:eastAsiaTheme="minorHAnsi"/>
          <w:sz w:val="28"/>
          <w:szCs w:val="28"/>
          <w:lang w:val="uk-UA" w:eastAsia="en-US"/>
        </w:rPr>
        <w:t xml:space="preserve">, що  захист прав, честі та гідності людини є </w:t>
      </w:r>
      <w:proofErr w:type="spellStart"/>
      <w:r w:rsidRPr="003A794F">
        <w:rPr>
          <w:rFonts w:eastAsiaTheme="minorHAnsi"/>
          <w:sz w:val="28"/>
          <w:szCs w:val="28"/>
          <w:lang w:val="uk-UA" w:eastAsia="en-US"/>
        </w:rPr>
        <w:t>першочеговим</w:t>
      </w:r>
      <w:proofErr w:type="spellEnd"/>
      <w:r w:rsidRPr="003A794F">
        <w:rPr>
          <w:rFonts w:eastAsiaTheme="minorHAnsi"/>
          <w:sz w:val="28"/>
          <w:szCs w:val="28"/>
          <w:lang w:val="uk-UA" w:eastAsia="en-US"/>
        </w:rPr>
        <w:t xml:space="preserve"> обов’язком будь-якої влади, </w:t>
      </w:r>
    </w:p>
    <w:p w14:paraId="6B4CB710"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b/>
          <w:bCs/>
          <w:sz w:val="28"/>
          <w:szCs w:val="28"/>
          <w:lang w:val="uk-UA" w:eastAsia="en-US"/>
        </w:rPr>
        <w:t>втілюючи</w:t>
      </w:r>
      <w:r w:rsidRPr="003A794F">
        <w:rPr>
          <w:rFonts w:eastAsiaTheme="minorHAnsi"/>
          <w:sz w:val="28"/>
          <w:szCs w:val="28"/>
          <w:lang w:val="uk-UA" w:eastAsia="en-US"/>
        </w:rPr>
        <w:t xml:space="preserve"> принципи демократичного державотворення та засад місцевого самоврядування, що гарантують реалізацію конституційного права громадян брати участь в управлінні справами держави та громади, </w:t>
      </w:r>
    </w:p>
    <w:p w14:paraId="7917DFE3"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b/>
          <w:bCs/>
          <w:sz w:val="28"/>
          <w:szCs w:val="28"/>
          <w:lang w:val="uk-UA" w:eastAsia="en-US"/>
        </w:rPr>
        <w:t>забезпечуючи</w:t>
      </w:r>
      <w:r w:rsidRPr="003A794F">
        <w:rPr>
          <w:rFonts w:eastAsiaTheme="minorHAnsi"/>
          <w:sz w:val="28"/>
          <w:szCs w:val="28"/>
          <w:lang w:val="uk-UA" w:eastAsia="en-US"/>
        </w:rPr>
        <w:t xml:space="preserve"> здійснення принципів відповідальності, підзвітності та підконтрольності органів місцевого самоврядування перед громадою,</w:t>
      </w:r>
    </w:p>
    <w:p w14:paraId="23F50A11"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b/>
          <w:bCs/>
          <w:sz w:val="28"/>
          <w:szCs w:val="28"/>
          <w:lang w:val="uk-UA" w:eastAsia="en-US"/>
        </w:rPr>
        <w:t>дбаючи</w:t>
      </w:r>
      <w:r w:rsidRPr="003A794F">
        <w:rPr>
          <w:rFonts w:eastAsiaTheme="minorHAnsi"/>
          <w:sz w:val="28"/>
          <w:szCs w:val="28"/>
          <w:lang w:val="uk-UA" w:eastAsia="en-US"/>
        </w:rPr>
        <w:t xml:space="preserve"> про зміцнення та вдосконалення засад місцевого самоврядування як необхідної складової громадянського, демократичного суспільства незалежної України; </w:t>
      </w:r>
    </w:p>
    <w:p w14:paraId="0A8FF8BC"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b/>
          <w:bCs/>
          <w:sz w:val="28"/>
          <w:szCs w:val="28"/>
          <w:lang w:val="uk-UA" w:eastAsia="en-US"/>
        </w:rPr>
        <w:t>керуючись</w:t>
      </w:r>
      <w:r w:rsidRPr="003A794F">
        <w:rPr>
          <w:rFonts w:eastAsiaTheme="minorHAnsi"/>
          <w:sz w:val="28"/>
          <w:szCs w:val="28"/>
          <w:lang w:val="uk-UA" w:eastAsia="en-US"/>
        </w:rPr>
        <w:t xml:space="preserve"> Конституцією України, Законом України «Про місцеве самоврядування в Україні», Європейською Конвенцією про захист прав і основних свобод людини, Європейською хартією місцевого самоврядування, Всесвітньою декларацією місцевого самоврядування, а  також чинним законодавством України, та іншими міжнародними договорами та правовими актами, ратифікованими Верховною Радою України,</w:t>
      </w:r>
    </w:p>
    <w:p w14:paraId="5045ED82" w14:textId="77777777" w:rsidR="003A794F" w:rsidRPr="003A794F" w:rsidRDefault="003A794F" w:rsidP="002314F0">
      <w:pPr>
        <w:ind w:firstLine="567"/>
        <w:jc w:val="both"/>
        <w:rPr>
          <w:rFonts w:eastAsiaTheme="minorHAnsi"/>
          <w:b/>
          <w:bCs/>
          <w:sz w:val="28"/>
          <w:szCs w:val="28"/>
          <w:lang w:val="uk-UA" w:eastAsia="en-US"/>
        </w:rPr>
      </w:pPr>
      <w:r w:rsidRPr="003A794F">
        <w:rPr>
          <w:rFonts w:eastAsiaTheme="minorHAnsi"/>
          <w:b/>
          <w:bCs/>
          <w:sz w:val="28"/>
          <w:szCs w:val="28"/>
          <w:lang w:val="uk-UA" w:eastAsia="en-US"/>
        </w:rPr>
        <w:t>з метою:</w:t>
      </w:r>
    </w:p>
    <w:p w14:paraId="25B56A52"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b/>
          <w:bCs/>
          <w:sz w:val="28"/>
          <w:szCs w:val="28"/>
          <w:lang w:val="uk-UA" w:eastAsia="en-US"/>
        </w:rPr>
        <w:t>встановлення</w:t>
      </w:r>
      <w:r w:rsidRPr="003A794F">
        <w:rPr>
          <w:rFonts w:eastAsiaTheme="minorHAnsi"/>
          <w:sz w:val="28"/>
          <w:szCs w:val="28"/>
          <w:lang w:val="uk-UA" w:eastAsia="en-US"/>
        </w:rPr>
        <w:t xml:space="preserve"> порядку реалізації на території Вигодської територіальної громади гарантованого Конституцією та законодавством України права на здійснення місцевого самоврядування в Україні, </w:t>
      </w:r>
    </w:p>
    <w:p w14:paraId="3BBC9A51"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b/>
          <w:bCs/>
          <w:sz w:val="28"/>
          <w:szCs w:val="28"/>
          <w:lang w:val="uk-UA" w:eastAsia="en-US"/>
        </w:rPr>
        <w:t>створення</w:t>
      </w:r>
      <w:r w:rsidRPr="003A794F">
        <w:rPr>
          <w:rFonts w:eastAsiaTheme="minorHAnsi"/>
          <w:sz w:val="28"/>
          <w:szCs w:val="28"/>
          <w:lang w:val="uk-UA" w:eastAsia="en-US"/>
        </w:rPr>
        <w:t xml:space="preserve"> умов та гарантій для реалізації права Вигодської територіальної громади самостійно, під відповідальність органів та посадових осіб місцевого самоврядування вирішувати питання місцевого значення,</w:t>
      </w:r>
    </w:p>
    <w:p w14:paraId="4D78D6B0"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b/>
          <w:bCs/>
          <w:sz w:val="28"/>
          <w:szCs w:val="28"/>
          <w:lang w:val="uk-UA" w:eastAsia="en-US"/>
        </w:rPr>
        <w:t>досягнення</w:t>
      </w:r>
      <w:r w:rsidRPr="003A794F">
        <w:rPr>
          <w:rFonts w:eastAsiaTheme="minorHAnsi"/>
          <w:sz w:val="28"/>
          <w:szCs w:val="28"/>
          <w:lang w:val="uk-UA" w:eastAsia="en-US"/>
        </w:rPr>
        <w:t xml:space="preserve"> міжнародних стандартів місцевого самоврядування, </w:t>
      </w:r>
    </w:p>
    <w:p w14:paraId="2FD0FFCC"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b/>
          <w:bCs/>
          <w:sz w:val="28"/>
          <w:szCs w:val="28"/>
          <w:lang w:val="uk-UA" w:eastAsia="en-US"/>
        </w:rPr>
        <w:t>створення</w:t>
      </w:r>
      <w:r w:rsidRPr="003A794F">
        <w:rPr>
          <w:rFonts w:eastAsiaTheme="minorHAnsi"/>
          <w:sz w:val="28"/>
          <w:szCs w:val="28"/>
          <w:lang w:val="uk-UA" w:eastAsia="en-US"/>
        </w:rPr>
        <w:t xml:space="preserve"> механізмів співпраці та солідарної відповідальності влади і громади за соціально-економічний розвиток громади шляхом взаємодії владних, комерційних та некомерційних структур, </w:t>
      </w:r>
    </w:p>
    <w:p w14:paraId="7FF1F120"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b/>
          <w:bCs/>
          <w:sz w:val="28"/>
          <w:szCs w:val="28"/>
          <w:lang w:val="uk-UA" w:eastAsia="en-US"/>
        </w:rPr>
        <w:t>суворого</w:t>
      </w:r>
      <w:r w:rsidRPr="003A794F">
        <w:rPr>
          <w:rFonts w:eastAsiaTheme="minorHAnsi"/>
          <w:sz w:val="28"/>
          <w:szCs w:val="28"/>
          <w:lang w:val="uk-UA" w:eastAsia="en-US"/>
        </w:rPr>
        <w:t xml:space="preserve"> дотримання посадовими особами місцевого самоврядування і жителями громади, загальнолюдських принципів, норм моралі та поваги до людини, </w:t>
      </w:r>
    </w:p>
    <w:p w14:paraId="7FBC456B"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b/>
          <w:bCs/>
          <w:sz w:val="28"/>
          <w:szCs w:val="28"/>
          <w:lang w:val="uk-UA" w:eastAsia="en-US"/>
        </w:rPr>
        <w:t>закріплення</w:t>
      </w:r>
      <w:r w:rsidRPr="003A794F">
        <w:rPr>
          <w:rFonts w:eastAsiaTheme="minorHAnsi"/>
          <w:sz w:val="28"/>
          <w:szCs w:val="28"/>
          <w:lang w:val="uk-UA" w:eastAsia="en-US"/>
        </w:rPr>
        <w:t xml:space="preserve"> статусу громади, відкритого для </w:t>
      </w:r>
      <w:proofErr w:type="spellStart"/>
      <w:r w:rsidRPr="003A794F">
        <w:rPr>
          <w:rFonts w:eastAsiaTheme="minorHAnsi"/>
          <w:sz w:val="28"/>
          <w:szCs w:val="28"/>
          <w:lang w:val="uk-UA" w:eastAsia="en-US"/>
        </w:rPr>
        <w:t>зв'язків</w:t>
      </w:r>
      <w:proofErr w:type="spellEnd"/>
      <w:r w:rsidRPr="003A794F">
        <w:rPr>
          <w:rFonts w:eastAsiaTheme="minorHAnsi"/>
          <w:sz w:val="28"/>
          <w:szCs w:val="28"/>
          <w:lang w:val="uk-UA" w:eastAsia="en-US"/>
        </w:rPr>
        <w:t xml:space="preserve">, тісного внутрішнього та зовнішнього співробітництва, </w:t>
      </w:r>
    </w:p>
    <w:p w14:paraId="74C0102E" w14:textId="77777777" w:rsidR="003A794F" w:rsidRPr="003A794F" w:rsidRDefault="003A794F" w:rsidP="003A794F">
      <w:pPr>
        <w:jc w:val="both"/>
        <w:rPr>
          <w:rFonts w:eastAsiaTheme="minorHAnsi"/>
          <w:sz w:val="28"/>
          <w:szCs w:val="28"/>
          <w:lang w:val="uk-UA" w:eastAsia="en-US"/>
        </w:rPr>
      </w:pPr>
    </w:p>
    <w:p w14:paraId="0739ADB9" w14:textId="77777777" w:rsidR="003A794F" w:rsidRPr="003A794F" w:rsidRDefault="003A794F" w:rsidP="003A794F">
      <w:pPr>
        <w:jc w:val="center"/>
        <w:rPr>
          <w:rFonts w:eastAsiaTheme="minorHAnsi"/>
          <w:b/>
          <w:bCs/>
          <w:sz w:val="28"/>
          <w:szCs w:val="28"/>
          <w:lang w:val="uk-UA" w:eastAsia="en-US"/>
        </w:rPr>
      </w:pPr>
      <w:r w:rsidRPr="003A794F">
        <w:rPr>
          <w:rFonts w:eastAsiaTheme="minorHAnsi"/>
          <w:b/>
          <w:bCs/>
          <w:sz w:val="28"/>
          <w:szCs w:val="28"/>
          <w:lang w:val="uk-UA" w:eastAsia="en-US"/>
        </w:rPr>
        <w:t>ухвалює цей СТАТУТ ВИГОДСЬКОЇ ТЕРИТОРІАЛЬНОЇ ГРОМАДИ, який визначає основи її життєдіяльності, засади, форми, порядок та особливості здійснення нею місцевого самоврядування на території громади.</w:t>
      </w:r>
    </w:p>
    <w:p w14:paraId="4ACA532B" w14:textId="77777777" w:rsidR="003A794F" w:rsidRPr="003A794F" w:rsidRDefault="003A794F" w:rsidP="003A794F">
      <w:pPr>
        <w:jc w:val="both"/>
        <w:rPr>
          <w:rFonts w:eastAsiaTheme="minorHAnsi"/>
          <w:b/>
          <w:bCs/>
          <w:sz w:val="28"/>
          <w:szCs w:val="28"/>
          <w:lang w:val="uk-UA" w:eastAsia="en-US"/>
        </w:rPr>
      </w:pPr>
      <w:r w:rsidRPr="003A794F">
        <w:rPr>
          <w:rFonts w:eastAsiaTheme="minorHAnsi"/>
          <w:b/>
          <w:bCs/>
          <w:sz w:val="28"/>
          <w:szCs w:val="28"/>
          <w:lang w:val="uk-UA" w:eastAsia="en-US"/>
        </w:rPr>
        <w:br w:type="page"/>
      </w:r>
    </w:p>
    <w:p w14:paraId="562AEA98" w14:textId="34B4EDD6" w:rsidR="003A794F" w:rsidRDefault="003A794F" w:rsidP="00EE266D">
      <w:pPr>
        <w:jc w:val="center"/>
        <w:rPr>
          <w:rFonts w:eastAsiaTheme="minorHAnsi"/>
          <w:b/>
          <w:bCs/>
          <w:sz w:val="28"/>
          <w:szCs w:val="28"/>
          <w:lang w:val="uk-UA" w:eastAsia="en-US"/>
        </w:rPr>
      </w:pPr>
      <w:r w:rsidRPr="003A794F">
        <w:rPr>
          <w:rFonts w:eastAsiaTheme="minorHAnsi"/>
          <w:b/>
          <w:bCs/>
          <w:sz w:val="28"/>
          <w:szCs w:val="28"/>
          <w:lang w:val="uk-UA" w:eastAsia="en-US"/>
        </w:rPr>
        <w:lastRenderedPageBreak/>
        <w:t>РОЗДІЛ 1</w:t>
      </w:r>
      <w:r w:rsidR="00EE266D">
        <w:rPr>
          <w:rFonts w:eastAsiaTheme="minorHAnsi"/>
          <w:b/>
          <w:bCs/>
          <w:sz w:val="28"/>
          <w:szCs w:val="28"/>
          <w:lang w:val="uk-UA" w:eastAsia="en-US"/>
        </w:rPr>
        <w:t xml:space="preserve">. </w:t>
      </w:r>
      <w:r w:rsidRPr="003A794F">
        <w:rPr>
          <w:rFonts w:eastAsiaTheme="minorHAnsi"/>
          <w:b/>
          <w:bCs/>
          <w:sz w:val="28"/>
          <w:szCs w:val="28"/>
          <w:lang w:val="uk-UA" w:eastAsia="en-US"/>
        </w:rPr>
        <w:t>ЗАГАЛЬНІ ПОЛОЖЕННЯ</w:t>
      </w:r>
    </w:p>
    <w:p w14:paraId="3F1939AD" w14:textId="77777777" w:rsidR="003A794F" w:rsidRPr="003A794F" w:rsidRDefault="003A794F" w:rsidP="003A794F">
      <w:pPr>
        <w:jc w:val="center"/>
        <w:rPr>
          <w:rFonts w:eastAsiaTheme="minorHAnsi"/>
          <w:b/>
          <w:bCs/>
          <w:sz w:val="28"/>
          <w:szCs w:val="28"/>
          <w:lang w:val="uk-UA" w:eastAsia="en-US"/>
        </w:rPr>
      </w:pPr>
    </w:p>
    <w:p w14:paraId="4776B484" w14:textId="10ED3B1E" w:rsidR="003A794F" w:rsidRPr="003A794F" w:rsidRDefault="003A794F" w:rsidP="003A794F">
      <w:pPr>
        <w:rPr>
          <w:rFonts w:eastAsiaTheme="minorHAnsi"/>
          <w:sz w:val="28"/>
          <w:szCs w:val="28"/>
          <w:lang w:val="uk-UA" w:eastAsia="en-US"/>
        </w:rPr>
      </w:pPr>
      <w:r w:rsidRPr="003A794F">
        <w:rPr>
          <w:rFonts w:eastAsiaTheme="minorHAnsi"/>
          <w:sz w:val="28"/>
          <w:szCs w:val="28"/>
          <w:lang w:val="uk-UA" w:eastAsia="en-US"/>
        </w:rPr>
        <w:t>СТАТТЯ 1. ВИГОДС</w:t>
      </w:r>
      <w:r w:rsidR="00E614C3">
        <w:rPr>
          <w:rFonts w:eastAsiaTheme="minorHAnsi"/>
          <w:sz w:val="28"/>
          <w:szCs w:val="28"/>
          <w:lang w:val="uk-UA" w:eastAsia="en-US"/>
        </w:rPr>
        <w:t>ЬКА ТЕРИТОРІАЛЬНА</w:t>
      </w:r>
      <w:bookmarkStart w:id="0" w:name="_GoBack"/>
      <w:bookmarkEnd w:id="0"/>
      <w:r w:rsidRPr="003A794F">
        <w:rPr>
          <w:rFonts w:eastAsiaTheme="minorHAnsi"/>
          <w:sz w:val="28"/>
          <w:szCs w:val="28"/>
          <w:lang w:val="uk-UA" w:eastAsia="en-US"/>
        </w:rPr>
        <w:t xml:space="preserve"> ГРОМАДА ІВАНО</w:t>
      </w:r>
      <w:r w:rsidR="002314F0">
        <w:rPr>
          <w:rFonts w:eastAsiaTheme="minorHAnsi"/>
          <w:sz w:val="28"/>
          <w:szCs w:val="28"/>
          <w:lang w:val="uk-UA" w:eastAsia="en-US"/>
        </w:rPr>
        <w:noBreakHyphen/>
      </w:r>
      <w:r w:rsidRPr="003A794F">
        <w:rPr>
          <w:rFonts w:eastAsiaTheme="minorHAnsi"/>
          <w:sz w:val="28"/>
          <w:szCs w:val="28"/>
          <w:lang w:val="uk-UA" w:eastAsia="en-US"/>
        </w:rPr>
        <w:t>ФРАНКІВСЬКОЇ ОБЛАСТІ</w:t>
      </w:r>
    </w:p>
    <w:p w14:paraId="2FF809FD" w14:textId="77777777" w:rsidR="003A794F" w:rsidRPr="003A794F" w:rsidRDefault="003A794F" w:rsidP="002314F0">
      <w:pPr>
        <w:numPr>
          <w:ilvl w:val="0"/>
          <w:numId w:val="4"/>
        </w:numPr>
        <w:tabs>
          <w:tab w:val="left" w:pos="851"/>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Вигодська територіальна громада Івано-Франківської області як первинний суб'єкт місцевого самоврядування, основний носій його функцій і повноважень - це жителі, що об'єднані постійним проживанням у межах Вигодської територіальної громади, що мають колективні інтереси і правовий статус, визначений Конституцією України, Європейською хартією місцевого самоврядування, чинним українським законодавством, та цим Статутом.</w:t>
      </w:r>
    </w:p>
    <w:p w14:paraId="59A4072D" w14:textId="77777777" w:rsidR="003A794F" w:rsidRPr="003A794F" w:rsidRDefault="003A794F" w:rsidP="002314F0">
      <w:pPr>
        <w:numPr>
          <w:ilvl w:val="0"/>
          <w:numId w:val="4"/>
        </w:numPr>
        <w:tabs>
          <w:tab w:val="left" w:pos="851"/>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 xml:space="preserve">Вигодська територіальна громада утворена шляхом добровільного об’єднання територіальних громад селища міського типу Вигода, сіл: </w:t>
      </w:r>
      <w:proofErr w:type="spellStart"/>
      <w:r w:rsidRPr="003A794F">
        <w:rPr>
          <w:rFonts w:eastAsiaTheme="minorHAnsi"/>
          <w:sz w:val="28"/>
          <w:szCs w:val="28"/>
          <w:lang w:val="uk-UA" w:eastAsia="en-US"/>
        </w:rPr>
        <w:t>Ангелівка</w:t>
      </w:r>
      <w:proofErr w:type="spellEnd"/>
      <w:r w:rsidRPr="003A794F">
        <w:rPr>
          <w:rFonts w:eastAsiaTheme="minorHAnsi"/>
          <w:sz w:val="28"/>
          <w:szCs w:val="28"/>
          <w:lang w:val="uk-UA" w:eastAsia="en-US"/>
        </w:rPr>
        <w:t xml:space="preserve">, </w:t>
      </w:r>
      <w:proofErr w:type="spellStart"/>
      <w:r w:rsidRPr="003A794F">
        <w:rPr>
          <w:rFonts w:eastAsiaTheme="minorHAnsi"/>
          <w:sz w:val="28"/>
          <w:szCs w:val="28"/>
          <w:lang w:val="uk-UA" w:eastAsia="en-US"/>
        </w:rPr>
        <w:t>Вишків</w:t>
      </w:r>
      <w:proofErr w:type="spellEnd"/>
      <w:r w:rsidRPr="003A794F">
        <w:rPr>
          <w:rFonts w:eastAsiaTheme="minorHAnsi"/>
          <w:sz w:val="28"/>
          <w:szCs w:val="28"/>
          <w:lang w:val="uk-UA" w:eastAsia="en-US"/>
        </w:rPr>
        <w:t xml:space="preserve">, </w:t>
      </w:r>
      <w:proofErr w:type="spellStart"/>
      <w:r w:rsidRPr="003A794F">
        <w:rPr>
          <w:rFonts w:eastAsiaTheme="minorHAnsi"/>
          <w:sz w:val="28"/>
          <w:szCs w:val="28"/>
          <w:lang w:val="uk-UA" w:eastAsia="en-US"/>
        </w:rPr>
        <w:t>Ілемня</w:t>
      </w:r>
      <w:proofErr w:type="spellEnd"/>
      <w:r w:rsidRPr="003A794F">
        <w:rPr>
          <w:rFonts w:eastAsiaTheme="minorHAnsi"/>
          <w:sz w:val="28"/>
          <w:szCs w:val="28"/>
          <w:lang w:val="uk-UA" w:eastAsia="en-US"/>
        </w:rPr>
        <w:t xml:space="preserve">, Кропивник, </w:t>
      </w:r>
      <w:proofErr w:type="spellStart"/>
      <w:r w:rsidRPr="003A794F">
        <w:rPr>
          <w:rFonts w:eastAsiaTheme="minorHAnsi"/>
          <w:sz w:val="28"/>
          <w:szCs w:val="28"/>
          <w:lang w:val="uk-UA" w:eastAsia="en-US"/>
        </w:rPr>
        <w:t>Лолин</w:t>
      </w:r>
      <w:proofErr w:type="spellEnd"/>
      <w:r w:rsidRPr="003A794F">
        <w:rPr>
          <w:rFonts w:eastAsiaTheme="minorHAnsi"/>
          <w:sz w:val="28"/>
          <w:szCs w:val="28"/>
          <w:lang w:val="uk-UA" w:eastAsia="en-US"/>
        </w:rPr>
        <w:t xml:space="preserve">, </w:t>
      </w:r>
      <w:proofErr w:type="spellStart"/>
      <w:r w:rsidRPr="003A794F">
        <w:rPr>
          <w:rFonts w:eastAsiaTheme="minorHAnsi"/>
          <w:sz w:val="28"/>
          <w:szCs w:val="28"/>
          <w:lang w:val="uk-UA" w:eastAsia="en-US"/>
        </w:rPr>
        <w:t>Максимівка</w:t>
      </w:r>
      <w:proofErr w:type="spellEnd"/>
      <w:r w:rsidRPr="003A794F">
        <w:rPr>
          <w:rFonts w:eastAsiaTheme="minorHAnsi"/>
          <w:sz w:val="28"/>
          <w:szCs w:val="28"/>
          <w:lang w:val="uk-UA" w:eastAsia="en-US"/>
        </w:rPr>
        <w:t xml:space="preserve">, </w:t>
      </w:r>
      <w:proofErr w:type="spellStart"/>
      <w:r w:rsidRPr="003A794F">
        <w:rPr>
          <w:rFonts w:eastAsiaTheme="minorHAnsi"/>
          <w:sz w:val="28"/>
          <w:szCs w:val="28"/>
          <w:lang w:val="uk-UA" w:eastAsia="en-US"/>
        </w:rPr>
        <w:t>Мислівка</w:t>
      </w:r>
      <w:proofErr w:type="spellEnd"/>
      <w:r w:rsidRPr="003A794F">
        <w:rPr>
          <w:rFonts w:eastAsiaTheme="minorHAnsi"/>
          <w:sz w:val="28"/>
          <w:szCs w:val="28"/>
          <w:lang w:val="uk-UA" w:eastAsia="en-US"/>
        </w:rPr>
        <w:t xml:space="preserve">, Новий </w:t>
      </w:r>
      <w:proofErr w:type="spellStart"/>
      <w:r w:rsidRPr="003A794F">
        <w:rPr>
          <w:rFonts w:eastAsiaTheme="minorHAnsi"/>
          <w:sz w:val="28"/>
          <w:szCs w:val="28"/>
          <w:lang w:val="uk-UA" w:eastAsia="en-US"/>
        </w:rPr>
        <w:t>Мізунь</w:t>
      </w:r>
      <w:proofErr w:type="spellEnd"/>
      <w:r w:rsidRPr="003A794F">
        <w:rPr>
          <w:rFonts w:eastAsiaTheme="minorHAnsi"/>
          <w:sz w:val="28"/>
          <w:szCs w:val="28"/>
          <w:lang w:val="uk-UA" w:eastAsia="en-US"/>
        </w:rPr>
        <w:t xml:space="preserve">, Новоселиця, </w:t>
      </w:r>
      <w:proofErr w:type="spellStart"/>
      <w:r w:rsidRPr="003A794F">
        <w:rPr>
          <w:rFonts w:eastAsiaTheme="minorHAnsi"/>
          <w:sz w:val="28"/>
          <w:szCs w:val="28"/>
          <w:lang w:val="uk-UA" w:eastAsia="en-US"/>
        </w:rPr>
        <w:t>Новошин</w:t>
      </w:r>
      <w:proofErr w:type="spellEnd"/>
      <w:r w:rsidRPr="003A794F">
        <w:rPr>
          <w:rFonts w:eastAsiaTheme="minorHAnsi"/>
          <w:sz w:val="28"/>
          <w:szCs w:val="28"/>
          <w:lang w:val="uk-UA" w:eastAsia="en-US"/>
        </w:rPr>
        <w:t xml:space="preserve">, </w:t>
      </w:r>
      <w:proofErr w:type="spellStart"/>
      <w:r w:rsidRPr="003A794F">
        <w:rPr>
          <w:rFonts w:eastAsiaTheme="minorHAnsi"/>
          <w:sz w:val="28"/>
          <w:szCs w:val="28"/>
          <w:lang w:val="uk-UA" w:eastAsia="en-US"/>
        </w:rPr>
        <w:t>Пациків</w:t>
      </w:r>
      <w:proofErr w:type="spellEnd"/>
      <w:r w:rsidRPr="003A794F">
        <w:rPr>
          <w:rFonts w:eastAsiaTheme="minorHAnsi"/>
          <w:sz w:val="28"/>
          <w:szCs w:val="28"/>
          <w:lang w:val="uk-UA" w:eastAsia="en-US"/>
        </w:rPr>
        <w:t xml:space="preserve">, Підліски, </w:t>
      </w:r>
      <w:proofErr w:type="spellStart"/>
      <w:r w:rsidRPr="003A794F">
        <w:rPr>
          <w:rFonts w:eastAsiaTheme="minorHAnsi"/>
          <w:sz w:val="28"/>
          <w:szCs w:val="28"/>
          <w:lang w:val="uk-UA" w:eastAsia="en-US"/>
        </w:rPr>
        <w:t>Пшеничники</w:t>
      </w:r>
      <w:proofErr w:type="spellEnd"/>
      <w:r w:rsidRPr="003A794F">
        <w:rPr>
          <w:rFonts w:eastAsiaTheme="minorHAnsi"/>
          <w:sz w:val="28"/>
          <w:szCs w:val="28"/>
          <w:lang w:val="uk-UA" w:eastAsia="en-US"/>
        </w:rPr>
        <w:t xml:space="preserve">, </w:t>
      </w:r>
      <w:proofErr w:type="spellStart"/>
      <w:r w:rsidRPr="003A794F">
        <w:rPr>
          <w:rFonts w:eastAsiaTheme="minorHAnsi"/>
          <w:sz w:val="28"/>
          <w:szCs w:val="28"/>
          <w:lang w:val="uk-UA" w:eastAsia="en-US"/>
        </w:rPr>
        <w:t>Сенечів</w:t>
      </w:r>
      <w:proofErr w:type="spellEnd"/>
      <w:r w:rsidRPr="003A794F">
        <w:rPr>
          <w:rFonts w:eastAsiaTheme="minorHAnsi"/>
          <w:sz w:val="28"/>
          <w:szCs w:val="28"/>
          <w:lang w:val="uk-UA" w:eastAsia="en-US"/>
        </w:rPr>
        <w:t xml:space="preserve">, Старий </w:t>
      </w:r>
      <w:proofErr w:type="spellStart"/>
      <w:r w:rsidRPr="003A794F">
        <w:rPr>
          <w:rFonts w:eastAsiaTheme="minorHAnsi"/>
          <w:sz w:val="28"/>
          <w:szCs w:val="28"/>
          <w:lang w:val="uk-UA" w:eastAsia="en-US"/>
        </w:rPr>
        <w:t>Мізунь</w:t>
      </w:r>
      <w:proofErr w:type="spellEnd"/>
      <w:r w:rsidRPr="003A794F">
        <w:rPr>
          <w:rFonts w:eastAsiaTheme="minorHAnsi"/>
          <w:sz w:val="28"/>
          <w:szCs w:val="28"/>
          <w:lang w:val="uk-UA" w:eastAsia="en-US"/>
        </w:rPr>
        <w:t xml:space="preserve"> та Шевченкове.</w:t>
      </w:r>
    </w:p>
    <w:p w14:paraId="04B42224" w14:textId="77777777" w:rsidR="003A794F" w:rsidRPr="003A794F" w:rsidRDefault="003A794F" w:rsidP="002314F0">
      <w:pPr>
        <w:numPr>
          <w:ilvl w:val="0"/>
          <w:numId w:val="4"/>
        </w:numPr>
        <w:tabs>
          <w:tab w:val="left" w:pos="851"/>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Рішення Вигодської селищної ради про утворення Вигодської територіальної громади прийнято 2 серпня 2018 року.</w:t>
      </w:r>
    </w:p>
    <w:p w14:paraId="0D8E7BEC" w14:textId="77777777" w:rsidR="003A794F" w:rsidRPr="003A794F" w:rsidRDefault="003A794F" w:rsidP="002314F0">
      <w:pPr>
        <w:numPr>
          <w:ilvl w:val="0"/>
          <w:numId w:val="4"/>
        </w:numPr>
        <w:tabs>
          <w:tab w:val="left" w:pos="851"/>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Адміністративним центром Вигодської територіальної громади є селище міського типу Вигода, в якому розміщені її органи місцевого самоврядування.</w:t>
      </w:r>
    </w:p>
    <w:p w14:paraId="2E34D318" w14:textId="77777777" w:rsidR="003A794F" w:rsidRPr="003A794F" w:rsidRDefault="003A794F" w:rsidP="002314F0">
      <w:pPr>
        <w:numPr>
          <w:ilvl w:val="0"/>
          <w:numId w:val="4"/>
        </w:numPr>
        <w:tabs>
          <w:tab w:val="left" w:pos="851"/>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Жителям всіх населених пунктів громади мають бути забезпечені максимально зручні умови для відвідування адміністративного центру громади.</w:t>
      </w:r>
    </w:p>
    <w:p w14:paraId="3B9308B3" w14:textId="77777777" w:rsidR="003A794F" w:rsidRPr="003A794F" w:rsidRDefault="003A794F" w:rsidP="002314F0">
      <w:pPr>
        <w:numPr>
          <w:ilvl w:val="0"/>
          <w:numId w:val="4"/>
        </w:numPr>
        <w:tabs>
          <w:tab w:val="left" w:pos="851"/>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 xml:space="preserve">Вигодська територіальна громада має єдиний представницький орган – </w:t>
      </w:r>
      <w:proofErr w:type="spellStart"/>
      <w:r w:rsidRPr="003A794F">
        <w:rPr>
          <w:rFonts w:eastAsiaTheme="minorHAnsi"/>
          <w:sz w:val="28"/>
          <w:szCs w:val="28"/>
          <w:lang w:val="uk-UA" w:eastAsia="en-US"/>
        </w:rPr>
        <w:t>Вигодську</w:t>
      </w:r>
      <w:proofErr w:type="spellEnd"/>
      <w:r w:rsidRPr="003A794F">
        <w:rPr>
          <w:rFonts w:eastAsiaTheme="minorHAnsi"/>
          <w:sz w:val="28"/>
          <w:szCs w:val="28"/>
          <w:lang w:val="uk-UA" w:eastAsia="en-US"/>
        </w:rPr>
        <w:t xml:space="preserve"> селищну раду.</w:t>
      </w:r>
    </w:p>
    <w:p w14:paraId="12C191B9" w14:textId="77777777" w:rsidR="003A794F" w:rsidRPr="003A794F" w:rsidRDefault="003A794F" w:rsidP="002314F0">
      <w:pPr>
        <w:numPr>
          <w:ilvl w:val="0"/>
          <w:numId w:val="4"/>
        </w:numPr>
        <w:tabs>
          <w:tab w:val="left" w:pos="851"/>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Перші вибори депутатів ради відбулися 23 грудня 2018 року.</w:t>
      </w:r>
    </w:p>
    <w:p w14:paraId="27001FC1" w14:textId="77777777" w:rsidR="003A794F" w:rsidRPr="003A794F" w:rsidRDefault="003A794F" w:rsidP="002314F0">
      <w:pPr>
        <w:numPr>
          <w:ilvl w:val="0"/>
          <w:numId w:val="4"/>
        </w:numPr>
        <w:tabs>
          <w:tab w:val="left" w:pos="851"/>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Вигодська територіальна громада та її Рада можуть вступати в асоціації, інші добровільні об’єднання територіальних громад, органів місцевого самоврядування.</w:t>
      </w:r>
    </w:p>
    <w:p w14:paraId="4ACEF5C5" w14:textId="77777777" w:rsidR="003A794F" w:rsidRPr="003A794F" w:rsidRDefault="003A794F" w:rsidP="003A794F">
      <w:pPr>
        <w:contextualSpacing/>
        <w:jc w:val="both"/>
        <w:rPr>
          <w:rFonts w:eastAsiaTheme="minorHAnsi"/>
          <w:sz w:val="28"/>
          <w:szCs w:val="28"/>
          <w:lang w:val="uk-UA" w:eastAsia="en-US"/>
        </w:rPr>
      </w:pPr>
    </w:p>
    <w:p w14:paraId="17A0D472" w14:textId="751C8B1C" w:rsidR="003A794F" w:rsidRPr="003A794F" w:rsidRDefault="003A794F" w:rsidP="003A794F">
      <w:pPr>
        <w:contextualSpacing/>
        <w:jc w:val="both"/>
        <w:rPr>
          <w:rFonts w:eastAsiaTheme="minorHAnsi"/>
          <w:sz w:val="28"/>
          <w:szCs w:val="28"/>
          <w:lang w:val="uk-UA" w:eastAsia="en-US"/>
        </w:rPr>
      </w:pPr>
      <w:r w:rsidRPr="003A794F">
        <w:rPr>
          <w:rFonts w:eastAsiaTheme="minorHAnsi"/>
          <w:sz w:val="28"/>
          <w:szCs w:val="28"/>
          <w:lang w:val="uk-UA" w:eastAsia="en-US"/>
        </w:rPr>
        <w:t>СТАТТЯ 2. ПРИНЦИПИ ОРГАНІЗАЦІЇ ТА ДІЯЛЬНОСТІ ВИГОДСЬКОЇ ТЕРИ</w:t>
      </w:r>
      <w:r>
        <w:rPr>
          <w:rFonts w:eastAsiaTheme="minorHAnsi"/>
          <w:sz w:val="28"/>
          <w:szCs w:val="28"/>
          <w:lang w:val="uk-UA" w:eastAsia="en-US"/>
        </w:rPr>
        <w:t>ТОРІАЛЬНОЇ ГРОМАДИ</w:t>
      </w:r>
    </w:p>
    <w:p w14:paraId="1002D476"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Вигодська територіальна громада здійснює місцеве самоврядування на основних принципах, передбачених Конституцією України і Законом України «Про місцеве самоврядування в Україні»:</w:t>
      </w:r>
    </w:p>
    <w:p w14:paraId="579D76F0" w14:textId="77777777" w:rsidR="003A794F" w:rsidRPr="003A794F" w:rsidRDefault="003A794F" w:rsidP="002314F0">
      <w:pPr>
        <w:numPr>
          <w:ilvl w:val="0"/>
          <w:numId w:val="6"/>
        </w:numPr>
        <w:ind w:left="0" w:firstLine="567"/>
        <w:contextualSpacing/>
        <w:jc w:val="both"/>
        <w:rPr>
          <w:rFonts w:eastAsiaTheme="minorHAnsi"/>
          <w:sz w:val="28"/>
          <w:szCs w:val="28"/>
          <w:lang w:val="uk-UA" w:eastAsia="en-US"/>
        </w:rPr>
      </w:pPr>
      <w:r w:rsidRPr="003A794F">
        <w:rPr>
          <w:rFonts w:eastAsiaTheme="minorHAnsi"/>
          <w:sz w:val="28"/>
          <w:szCs w:val="28"/>
          <w:lang w:val="uk-UA" w:eastAsia="en-US"/>
        </w:rPr>
        <w:t>народовладдя;</w:t>
      </w:r>
    </w:p>
    <w:p w14:paraId="4EE8C2FF" w14:textId="77777777" w:rsidR="003A794F" w:rsidRPr="003A794F" w:rsidRDefault="003A794F" w:rsidP="002314F0">
      <w:pPr>
        <w:numPr>
          <w:ilvl w:val="0"/>
          <w:numId w:val="6"/>
        </w:numPr>
        <w:ind w:left="0" w:firstLine="567"/>
        <w:contextualSpacing/>
        <w:jc w:val="both"/>
        <w:rPr>
          <w:rFonts w:eastAsiaTheme="minorHAnsi"/>
          <w:sz w:val="28"/>
          <w:szCs w:val="28"/>
          <w:lang w:val="uk-UA" w:eastAsia="en-US"/>
        </w:rPr>
      </w:pPr>
      <w:r w:rsidRPr="003A794F">
        <w:rPr>
          <w:rFonts w:eastAsiaTheme="minorHAnsi"/>
          <w:sz w:val="28"/>
          <w:szCs w:val="28"/>
          <w:lang w:val="uk-UA" w:eastAsia="en-US"/>
        </w:rPr>
        <w:t>гуманізму;</w:t>
      </w:r>
    </w:p>
    <w:p w14:paraId="528D7EB6" w14:textId="77777777" w:rsidR="003A794F" w:rsidRPr="003A794F" w:rsidRDefault="003A794F" w:rsidP="002314F0">
      <w:pPr>
        <w:numPr>
          <w:ilvl w:val="0"/>
          <w:numId w:val="6"/>
        </w:numPr>
        <w:ind w:left="0" w:firstLine="567"/>
        <w:contextualSpacing/>
        <w:jc w:val="both"/>
        <w:rPr>
          <w:rFonts w:eastAsiaTheme="minorHAnsi"/>
          <w:sz w:val="28"/>
          <w:szCs w:val="28"/>
          <w:lang w:val="uk-UA" w:eastAsia="en-US"/>
        </w:rPr>
      </w:pPr>
      <w:r w:rsidRPr="003A794F">
        <w:rPr>
          <w:rFonts w:eastAsiaTheme="minorHAnsi"/>
          <w:sz w:val="28"/>
          <w:szCs w:val="28"/>
          <w:lang w:val="uk-UA" w:eastAsia="en-US"/>
        </w:rPr>
        <w:t>верховенства права;</w:t>
      </w:r>
    </w:p>
    <w:p w14:paraId="1942F04D" w14:textId="77777777" w:rsidR="003A794F" w:rsidRPr="003A794F" w:rsidRDefault="003A794F" w:rsidP="002314F0">
      <w:pPr>
        <w:numPr>
          <w:ilvl w:val="0"/>
          <w:numId w:val="6"/>
        </w:numPr>
        <w:ind w:left="0" w:firstLine="567"/>
        <w:contextualSpacing/>
        <w:jc w:val="both"/>
        <w:rPr>
          <w:rFonts w:eastAsiaTheme="minorHAnsi"/>
          <w:sz w:val="28"/>
          <w:szCs w:val="28"/>
          <w:lang w:val="uk-UA" w:eastAsia="en-US"/>
        </w:rPr>
      </w:pPr>
      <w:r w:rsidRPr="003A794F">
        <w:rPr>
          <w:rFonts w:eastAsiaTheme="minorHAnsi"/>
          <w:sz w:val="28"/>
          <w:szCs w:val="28"/>
          <w:lang w:val="uk-UA" w:eastAsia="en-US"/>
        </w:rPr>
        <w:t>законності;</w:t>
      </w:r>
    </w:p>
    <w:p w14:paraId="380967D4" w14:textId="77777777" w:rsidR="003A794F" w:rsidRPr="003A794F" w:rsidRDefault="003A794F" w:rsidP="002314F0">
      <w:pPr>
        <w:numPr>
          <w:ilvl w:val="0"/>
          <w:numId w:val="6"/>
        </w:numPr>
        <w:ind w:left="0" w:firstLine="567"/>
        <w:contextualSpacing/>
        <w:jc w:val="both"/>
        <w:rPr>
          <w:rFonts w:eastAsiaTheme="minorHAnsi"/>
          <w:sz w:val="28"/>
          <w:szCs w:val="28"/>
          <w:lang w:val="uk-UA" w:eastAsia="en-US"/>
        </w:rPr>
      </w:pPr>
      <w:r w:rsidRPr="003A794F">
        <w:rPr>
          <w:rFonts w:eastAsiaTheme="minorHAnsi"/>
          <w:sz w:val="28"/>
          <w:szCs w:val="28"/>
          <w:lang w:val="uk-UA" w:eastAsia="en-US"/>
        </w:rPr>
        <w:t>соціальної справедливості;</w:t>
      </w:r>
    </w:p>
    <w:p w14:paraId="5BE11026" w14:textId="77777777" w:rsidR="003A794F" w:rsidRPr="003A794F" w:rsidRDefault="003A794F" w:rsidP="002314F0">
      <w:pPr>
        <w:numPr>
          <w:ilvl w:val="0"/>
          <w:numId w:val="6"/>
        </w:numPr>
        <w:ind w:left="0" w:firstLine="567"/>
        <w:contextualSpacing/>
        <w:jc w:val="both"/>
        <w:rPr>
          <w:rFonts w:eastAsiaTheme="minorHAnsi"/>
          <w:sz w:val="28"/>
          <w:szCs w:val="28"/>
          <w:lang w:val="uk-UA" w:eastAsia="en-US"/>
        </w:rPr>
      </w:pPr>
      <w:r w:rsidRPr="003A794F">
        <w:rPr>
          <w:rFonts w:eastAsiaTheme="minorHAnsi"/>
          <w:sz w:val="28"/>
          <w:szCs w:val="28"/>
          <w:lang w:val="uk-UA" w:eastAsia="en-US"/>
        </w:rPr>
        <w:t>пріоритету прав і свобод людини і громадянина;</w:t>
      </w:r>
    </w:p>
    <w:p w14:paraId="64355D5D" w14:textId="77777777" w:rsidR="003A794F" w:rsidRPr="003A794F" w:rsidRDefault="003A794F" w:rsidP="002314F0">
      <w:pPr>
        <w:numPr>
          <w:ilvl w:val="0"/>
          <w:numId w:val="6"/>
        </w:numPr>
        <w:ind w:left="0" w:firstLine="567"/>
        <w:contextualSpacing/>
        <w:jc w:val="both"/>
        <w:rPr>
          <w:rFonts w:eastAsiaTheme="minorHAnsi"/>
          <w:sz w:val="28"/>
          <w:szCs w:val="28"/>
          <w:lang w:val="uk-UA" w:eastAsia="en-US"/>
        </w:rPr>
      </w:pPr>
      <w:r w:rsidRPr="003A794F">
        <w:rPr>
          <w:rFonts w:eastAsiaTheme="minorHAnsi"/>
          <w:sz w:val="28"/>
          <w:szCs w:val="28"/>
          <w:lang w:val="uk-UA" w:eastAsia="en-US"/>
        </w:rPr>
        <w:t>гласності;</w:t>
      </w:r>
    </w:p>
    <w:p w14:paraId="6E4BB7A3" w14:textId="77777777" w:rsidR="003A794F" w:rsidRPr="003A794F" w:rsidRDefault="003A794F" w:rsidP="002314F0">
      <w:pPr>
        <w:numPr>
          <w:ilvl w:val="0"/>
          <w:numId w:val="6"/>
        </w:numPr>
        <w:ind w:left="0" w:firstLine="567"/>
        <w:contextualSpacing/>
        <w:jc w:val="both"/>
        <w:rPr>
          <w:rFonts w:eastAsiaTheme="minorHAnsi"/>
          <w:sz w:val="28"/>
          <w:szCs w:val="28"/>
          <w:lang w:val="uk-UA" w:eastAsia="en-US"/>
        </w:rPr>
      </w:pPr>
      <w:r w:rsidRPr="003A794F">
        <w:rPr>
          <w:rFonts w:eastAsiaTheme="minorHAnsi"/>
          <w:sz w:val="28"/>
          <w:szCs w:val="28"/>
          <w:lang w:val="uk-UA" w:eastAsia="en-US"/>
        </w:rPr>
        <w:t>підзвітності та відповідальності перед Вигодською територіальною громадою її органів та посадових осіб;</w:t>
      </w:r>
    </w:p>
    <w:p w14:paraId="69D0D5E8" w14:textId="77777777" w:rsidR="003A794F" w:rsidRPr="003A794F" w:rsidRDefault="003A794F" w:rsidP="002314F0">
      <w:pPr>
        <w:numPr>
          <w:ilvl w:val="0"/>
          <w:numId w:val="6"/>
        </w:numPr>
        <w:ind w:left="0" w:firstLine="567"/>
        <w:contextualSpacing/>
        <w:jc w:val="both"/>
        <w:rPr>
          <w:rFonts w:eastAsiaTheme="minorHAnsi"/>
          <w:sz w:val="28"/>
          <w:szCs w:val="28"/>
          <w:lang w:val="uk-UA" w:eastAsia="en-US"/>
        </w:rPr>
      </w:pPr>
      <w:r w:rsidRPr="003A794F">
        <w:rPr>
          <w:rFonts w:eastAsiaTheme="minorHAnsi"/>
          <w:sz w:val="28"/>
          <w:szCs w:val="28"/>
          <w:lang w:val="uk-UA" w:eastAsia="en-US"/>
        </w:rPr>
        <w:t>поєднання територіальних і державних інтересів;</w:t>
      </w:r>
    </w:p>
    <w:p w14:paraId="0BAB227D" w14:textId="77777777" w:rsidR="003A794F" w:rsidRPr="003A794F" w:rsidRDefault="003A794F" w:rsidP="002314F0">
      <w:pPr>
        <w:numPr>
          <w:ilvl w:val="0"/>
          <w:numId w:val="6"/>
        </w:numPr>
        <w:ind w:left="0" w:firstLine="567"/>
        <w:contextualSpacing/>
        <w:jc w:val="both"/>
        <w:rPr>
          <w:rFonts w:eastAsiaTheme="minorHAnsi"/>
          <w:sz w:val="28"/>
          <w:szCs w:val="28"/>
          <w:lang w:val="uk-UA" w:eastAsia="en-US"/>
        </w:rPr>
      </w:pPr>
      <w:r w:rsidRPr="003A794F">
        <w:rPr>
          <w:rFonts w:eastAsiaTheme="minorHAnsi"/>
          <w:sz w:val="28"/>
          <w:szCs w:val="28"/>
          <w:lang w:val="uk-UA" w:eastAsia="en-US"/>
        </w:rPr>
        <w:t>раціонального використання матеріальних, природніх та фінансових ресурсів;</w:t>
      </w:r>
    </w:p>
    <w:p w14:paraId="3F56DCE4" w14:textId="77777777" w:rsidR="003A794F" w:rsidRPr="003A794F" w:rsidRDefault="003A794F" w:rsidP="002314F0">
      <w:pPr>
        <w:numPr>
          <w:ilvl w:val="0"/>
          <w:numId w:val="6"/>
        </w:numPr>
        <w:ind w:left="0" w:firstLine="567"/>
        <w:contextualSpacing/>
        <w:jc w:val="both"/>
        <w:rPr>
          <w:rFonts w:eastAsiaTheme="minorHAnsi"/>
          <w:sz w:val="28"/>
          <w:szCs w:val="28"/>
          <w:lang w:val="uk-UA" w:eastAsia="en-US"/>
        </w:rPr>
      </w:pPr>
      <w:r w:rsidRPr="003A794F">
        <w:rPr>
          <w:rFonts w:eastAsiaTheme="minorHAnsi"/>
          <w:sz w:val="28"/>
          <w:szCs w:val="28"/>
          <w:lang w:val="uk-UA" w:eastAsia="en-US"/>
        </w:rPr>
        <w:lastRenderedPageBreak/>
        <w:t>правової, організаційної і матеріально-фінансової самостійності в межах своїх повноважень;</w:t>
      </w:r>
    </w:p>
    <w:p w14:paraId="0264FB9C" w14:textId="77777777" w:rsidR="003A794F" w:rsidRPr="003A794F" w:rsidRDefault="003A794F" w:rsidP="002314F0">
      <w:pPr>
        <w:numPr>
          <w:ilvl w:val="0"/>
          <w:numId w:val="6"/>
        </w:numPr>
        <w:ind w:left="0" w:firstLine="567"/>
        <w:contextualSpacing/>
        <w:jc w:val="both"/>
        <w:rPr>
          <w:rFonts w:eastAsiaTheme="minorHAnsi"/>
          <w:sz w:val="28"/>
          <w:szCs w:val="28"/>
          <w:lang w:val="uk-UA" w:eastAsia="en-US"/>
        </w:rPr>
      </w:pPr>
      <w:r w:rsidRPr="003A794F">
        <w:rPr>
          <w:rFonts w:eastAsiaTheme="minorHAnsi"/>
          <w:sz w:val="28"/>
          <w:szCs w:val="28"/>
          <w:lang w:val="uk-UA" w:eastAsia="en-US"/>
        </w:rPr>
        <w:t>різноманіття форм організації місцевого самоврядування;</w:t>
      </w:r>
    </w:p>
    <w:p w14:paraId="77154EE9" w14:textId="77777777" w:rsidR="003A794F" w:rsidRPr="003A794F" w:rsidRDefault="003A794F" w:rsidP="002314F0">
      <w:pPr>
        <w:numPr>
          <w:ilvl w:val="0"/>
          <w:numId w:val="6"/>
        </w:numPr>
        <w:ind w:left="0" w:firstLine="567"/>
        <w:contextualSpacing/>
        <w:jc w:val="both"/>
        <w:rPr>
          <w:rFonts w:eastAsiaTheme="minorHAnsi"/>
          <w:sz w:val="28"/>
          <w:szCs w:val="28"/>
          <w:lang w:val="uk-UA" w:eastAsia="en-US"/>
        </w:rPr>
      </w:pPr>
      <w:r w:rsidRPr="003A794F">
        <w:rPr>
          <w:rFonts w:eastAsiaTheme="minorHAnsi"/>
          <w:sz w:val="28"/>
          <w:szCs w:val="28"/>
          <w:lang w:val="uk-UA" w:eastAsia="en-US"/>
        </w:rPr>
        <w:t>державної підтримки і гарантій місцевого самоврядування;</w:t>
      </w:r>
    </w:p>
    <w:p w14:paraId="0781262E" w14:textId="77777777" w:rsidR="003A794F" w:rsidRPr="003A794F" w:rsidRDefault="003A794F" w:rsidP="002314F0">
      <w:pPr>
        <w:numPr>
          <w:ilvl w:val="0"/>
          <w:numId w:val="6"/>
        </w:numPr>
        <w:ind w:left="0" w:firstLine="567"/>
        <w:contextualSpacing/>
        <w:jc w:val="both"/>
        <w:rPr>
          <w:rFonts w:eastAsiaTheme="minorHAnsi"/>
          <w:sz w:val="28"/>
          <w:szCs w:val="28"/>
          <w:lang w:val="uk-UA" w:eastAsia="en-US"/>
        </w:rPr>
      </w:pPr>
      <w:r w:rsidRPr="003A794F">
        <w:rPr>
          <w:rFonts w:eastAsiaTheme="minorHAnsi"/>
          <w:sz w:val="28"/>
          <w:szCs w:val="28"/>
          <w:lang w:val="uk-UA" w:eastAsia="en-US"/>
        </w:rPr>
        <w:t>судового захисту прав Вигодської територіальної громади.</w:t>
      </w:r>
    </w:p>
    <w:p w14:paraId="00A25B8D" w14:textId="77777777" w:rsidR="003A794F" w:rsidRPr="003A794F" w:rsidRDefault="003A794F" w:rsidP="003A794F">
      <w:pPr>
        <w:contextualSpacing/>
        <w:jc w:val="both"/>
        <w:rPr>
          <w:rFonts w:eastAsiaTheme="minorHAnsi"/>
          <w:sz w:val="28"/>
          <w:szCs w:val="28"/>
          <w:lang w:val="uk-UA" w:eastAsia="en-US"/>
        </w:rPr>
      </w:pPr>
    </w:p>
    <w:p w14:paraId="6F9EE379" w14:textId="09D8E2B1" w:rsidR="003A794F" w:rsidRPr="003A794F" w:rsidRDefault="003A794F" w:rsidP="00C2184D">
      <w:pPr>
        <w:rPr>
          <w:rFonts w:eastAsiaTheme="minorHAnsi"/>
          <w:sz w:val="28"/>
          <w:szCs w:val="28"/>
          <w:lang w:val="uk-UA" w:eastAsia="en-US"/>
        </w:rPr>
      </w:pPr>
      <w:r w:rsidRPr="003A794F">
        <w:rPr>
          <w:rFonts w:eastAsiaTheme="minorHAnsi"/>
          <w:sz w:val="28"/>
          <w:szCs w:val="28"/>
          <w:lang w:val="uk-UA" w:eastAsia="en-US"/>
        </w:rPr>
        <w:t xml:space="preserve">СТАТТЯ 3. МЕТА ТА ЗАВДАННЯ ВИГОДСЬКОЇ </w:t>
      </w:r>
      <w:proofErr w:type="spellStart"/>
      <w:r w:rsidRPr="003A794F">
        <w:rPr>
          <w:rFonts w:eastAsiaTheme="minorHAnsi"/>
          <w:sz w:val="28"/>
          <w:szCs w:val="28"/>
          <w:lang w:val="uk-UA" w:eastAsia="en-US"/>
        </w:rPr>
        <w:t>ВИГОДСЬКОЇ</w:t>
      </w:r>
      <w:proofErr w:type="spellEnd"/>
      <w:r w:rsidRPr="003A794F">
        <w:rPr>
          <w:rFonts w:eastAsiaTheme="minorHAnsi"/>
          <w:sz w:val="28"/>
          <w:szCs w:val="28"/>
          <w:lang w:val="uk-UA" w:eastAsia="en-US"/>
        </w:rPr>
        <w:t xml:space="preserve"> ТЕРИТОРІАЛЬНОЇ ГРОМАДИ</w:t>
      </w:r>
    </w:p>
    <w:p w14:paraId="3D897C17" w14:textId="77777777" w:rsidR="003A794F" w:rsidRPr="003A794F" w:rsidRDefault="003A794F" w:rsidP="002314F0">
      <w:pPr>
        <w:tabs>
          <w:tab w:val="left" w:pos="851"/>
        </w:tabs>
        <w:ind w:firstLine="567"/>
        <w:jc w:val="both"/>
        <w:rPr>
          <w:rFonts w:eastAsiaTheme="minorHAnsi"/>
          <w:sz w:val="28"/>
          <w:szCs w:val="28"/>
          <w:lang w:val="uk-UA" w:eastAsia="en-US"/>
        </w:rPr>
      </w:pPr>
      <w:r w:rsidRPr="003A794F">
        <w:rPr>
          <w:rFonts w:eastAsiaTheme="minorHAnsi"/>
          <w:sz w:val="28"/>
          <w:szCs w:val="28"/>
          <w:lang w:val="uk-UA" w:eastAsia="en-US"/>
        </w:rPr>
        <w:t>1. Вигодська територіальна громада здійснює місцеве самоврядування заради загального блага, сприяє створенню умов, що забезпечують гідне життя і вільний розвиток кожному жителю Вигодської територіальної громади.</w:t>
      </w:r>
    </w:p>
    <w:p w14:paraId="5E6A495B" w14:textId="77777777" w:rsidR="003A794F" w:rsidRPr="003A794F" w:rsidRDefault="003A794F" w:rsidP="002314F0">
      <w:pPr>
        <w:tabs>
          <w:tab w:val="left" w:pos="851"/>
        </w:tabs>
        <w:ind w:firstLine="567"/>
        <w:jc w:val="both"/>
        <w:rPr>
          <w:rFonts w:eastAsiaTheme="minorHAnsi"/>
          <w:sz w:val="28"/>
          <w:szCs w:val="28"/>
          <w:lang w:val="uk-UA" w:eastAsia="en-US"/>
        </w:rPr>
      </w:pPr>
      <w:r w:rsidRPr="003A794F">
        <w:rPr>
          <w:rFonts w:eastAsiaTheme="minorHAnsi"/>
          <w:sz w:val="28"/>
          <w:szCs w:val="28"/>
          <w:lang w:val="uk-UA" w:eastAsia="en-US"/>
        </w:rPr>
        <w:t>2. Визнання, дотримання і захист конституційних прав і свобод людини та громадянина - обов'язок Вигодської територіальної громади і всіх інших суб'єктів місцевого самоврядування.</w:t>
      </w:r>
    </w:p>
    <w:p w14:paraId="2E8D2172" w14:textId="77777777" w:rsidR="003A794F" w:rsidRPr="003A794F" w:rsidRDefault="003A794F" w:rsidP="002314F0">
      <w:pPr>
        <w:tabs>
          <w:tab w:val="left" w:pos="851"/>
        </w:tabs>
        <w:ind w:firstLine="567"/>
        <w:jc w:val="both"/>
        <w:rPr>
          <w:rFonts w:eastAsiaTheme="minorHAnsi"/>
          <w:sz w:val="28"/>
          <w:szCs w:val="28"/>
          <w:lang w:val="uk-UA" w:eastAsia="en-US"/>
        </w:rPr>
      </w:pPr>
      <w:r w:rsidRPr="003A794F">
        <w:rPr>
          <w:rFonts w:eastAsiaTheme="minorHAnsi"/>
          <w:sz w:val="28"/>
          <w:szCs w:val="28"/>
          <w:lang w:val="uk-UA" w:eastAsia="en-US"/>
        </w:rPr>
        <w:t>3. Основними завданнями Вигодської територіальної громади є:</w:t>
      </w:r>
    </w:p>
    <w:p w14:paraId="7748CFC7"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економічний розвиток громади, збереження рівноваги між економічним розвитком і екологічним середовищем;</w:t>
      </w:r>
    </w:p>
    <w:p w14:paraId="3F57FC6E"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забезпечення для кожної людини безпечного для життя і здоров'я навколишнього середовища;</w:t>
      </w:r>
    </w:p>
    <w:p w14:paraId="2D7BDA9C"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зберігання, відновлення, раціональне та справедливе використання природних ресурсів;</w:t>
      </w:r>
    </w:p>
    <w:p w14:paraId="037E5390"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розвиток у місті ефективних виробничої, соціальної, транспортної систем;</w:t>
      </w:r>
    </w:p>
    <w:p w14:paraId="20587A54"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здійснення обґрунтованої політики розвитку соціальної сфери громади, що користується громадською підтримкою;</w:t>
      </w:r>
    </w:p>
    <w:p w14:paraId="7D59B923"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створення умов для працевлаштування жителів громади та їх матеріально-фінансової самостійності;</w:t>
      </w:r>
    </w:p>
    <w:p w14:paraId="76205EA2"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створення умов життя в громаді, які сприяють фізичному, культурному, моральному і духовному розвитку особистості;</w:t>
      </w:r>
    </w:p>
    <w:p w14:paraId="52DB74D8"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створення закладів для підтримки здоров'я жителів громади, пропагування здорового способу життя;</w:t>
      </w:r>
    </w:p>
    <w:p w14:paraId="481E7662"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забезпечення доступної, безоплатної медичної допомоги усім мешканцям громади;</w:t>
      </w:r>
    </w:p>
    <w:p w14:paraId="53B0675D"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забезпечення доступності користування всіма категоріями населення культурно-освітніми, спортивними закладами та спорудами громади;</w:t>
      </w:r>
    </w:p>
    <w:p w14:paraId="317A4BDA"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організація надання початкової загальної освіти, базової загальної середньої освіти та повної загальної середньої освіти, організація відпочинку дітей в канікулярний час;</w:t>
      </w:r>
    </w:p>
    <w:p w14:paraId="3BBCC7B5"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надання підтримки в розвитку національно-етнічним, віковим, фаховим, культурним, релігійним та іншим групам населення, створення умов для їх діяльності і мирного співіснування, для участі в них широкого кола жителів громади;</w:t>
      </w:r>
    </w:p>
    <w:p w14:paraId="5446389A"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збереження і реставрація історичних пам'ятників і споруд, розвиток якісної сучасної архітектури, формування естетичного зовнішнього вигляду населених пунктів громади;</w:t>
      </w:r>
    </w:p>
    <w:p w14:paraId="24F66196"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lastRenderedPageBreak/>
        <w:t>створення безпечних умов для проживання у громаді, забезпечення ефективного захисту від злочинності, правопорушень, будь-яких форм насильства;</w:t>
      </w:r>
    </w:p>
    <w:p w14:paraId="1B0A71B7"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сприяння у забезпеченні безпеки дорожнього руху та розвитку транспортної інфраструктури громади;</w:t>
      </w:r>
    </w:p>
    <w:p w14:paraId="7AB9321F"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організація, відповідно до закону, діяльності в галузі поховання померлих;</w:t>
      </w:r>
    </w:p>
    <w:p w14:paraId="2DC4DBC1" w14:textId="77777777" w:rsidR="003A794F" w:rsidRPr="003A794F" w:rsidRDefault="003A794F" w:rsidP="002314F0">
      <w:pPr>
        <w:numPr>
          <w:ilvl w:val="0"/>
          <w:numId w:val="6"/>
        </w:numPr>
        <w:tabs>
          <w:tab w:val="left" w:pos="851"/>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вирішення інших завдань, передбачених діючим законодавством.</w:t>
      </w:r>
    </w:p>
    <w:p w14:paraId="742F44C4" w14:textId="77777777" w:rsidR="003A794F" w:rsidRPr="003A794F" w:rsidRDefault="003A794F" w:rsidP="003A794F">
      <w:pPr>
        <w:ind w:left="142"/>
        <w:contextualSpacing/>
        <w:jc w:val="both"/>
        <w:rPr>
          <w:rFonts w:eastAsiaTheme="minorHAnsi"/>
          <w:sz w:val="28"/>
          <w:szCs w:val="28"/>
          <w:lang w:val="uk-UA" w:eastAsia="en-US"/>
        </w:rPr>
      </w:pPr>
    </w:p>
    <w:p w14:paraId="546E023F"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4. КОМПЕТЕНЦІЯ ВИГОДСЬКОЇ ТЕРИТОРІАЛЬНОЇ ГРОМАДИ</w:t>
      </w:r>
    </w:p>
    <w:p w14:paraId="1B590C39"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1. Вигодська територіальна громада правомочна безпосередньо або через створені нею органи розглядати і вирішувати будь-яке питання, віднесене Конституцією України і законами України до відання місцевого самоврядування, а також будь-яке питання, не вилучене із сфери її компетенції і вирішення якого не доручено жодному іншому органу.</w:t>
      </w:r>
    </w:p>
    <w:p w14:paraId="4236984F"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2. До компетенції Вигодської територіальної громади, що реалізується шляхом виборів, референдумів, інших форм безпосередньої участі громади у вирішенні питань місцевого значення, відноситься:</w:t>
      </w:r>
    </w:p>
    <w:p w14:paraId="437DF1FB" w14:textId="77777777" w:rsidR="003A794F" w:rsidRPr="003A794F" w:rsidRDefault="003A794F" w:rsidP="002314F0">
      <w:pPr>
        <w:numPr>
          <w:ilvl w:val="0"/>
          <w:numId w:val="11"/>
        </w:numPr>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формування селищної ради, обрання селищного голови та ухвалення рішення про дострокове припинення їх повноважень;</w:t>
      </w:r>
    </w:p>
    <w:p w14:paraId="51B8F782" w14:textId="77777777" w:rsidR="003A794F" w:rsidRPr="003A794F" w:rsidRDefault="003A794F" w:rsidP="002314F0">
      <w:pPr>
        <w:numPr>
          <w:ilvl w:val="0"/>
          <w:numId w:val="11"/>
        </w:numPr>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заслуховування звітів депутатів та селищного голови;</w:t>
      </w:r>
    </w:p>
    <w:p w14:paraId="3FFC2173" w14:textId="77777777" w:rsidR="003A794F" w:rsidRPr="003A794F" w:rsidRDefault="003A794F" w:rsidP="002314F0">
      <w:pPr>
        <w:numPr>
          <w:ilvl w:val="0"/>
          <w:numId w:val="11"/>
        </w:numPr>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здійснення контролю за діяльністю органів і посадових осіб місцевого самоврядування у встановлених законодавством України та цим Статутом формах;</w:t>
      </w:r>
    </w:p>
    <w:p w14:paraId="469C0FD8" w14:textId="77777777" w:rsidR="003A794F" w:rsidRPr="003A794F" w:rsidRDefault="003A794F" w:rsidP="002314F0">
      <w:pPr>
        <w:numPr>
          <w:ilvl w:val="0"/>
          <w:numId w:val="11"/>
        </w:numPr>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найменування і перейменування Вигодської територіальної громади.</w:t>
      </w:r>
    </w:p>
    <w:p w14:paraId="6C18ADDA"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3. Обмеження прав членів Вигодської територіальної громади на участь у місцевому самоврядуванні, відповідно до Конституції України і законів України, може бути застосовано лише в умовах воєнного або надзвичайного стану.</w:t>
      </w:r>
    </w:p>
    <w:p w14:paraId="09D282FA" w14:textId="77777777" w:rsid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4. Не можуть вирішуватися Вигодською територіальною громадою безпосередньо питання виконання делегованих місцевому самоврядуванню повноважень органів виконавчої влади.</w:t>
      </w:r>
    </w:p>
    <w:p w14:paraId="45C66B94" w14:textId="77777777" w:rsidR="003A794F" w:rsidRPr="003A794F" w:rsidRDefault="003A794F" w:rsidP="003A794F">
      <w:pPr>
        <w:jc w:val="both"/>
        <w:rPr>
          <w:rFonts w:eastAsiaTheme="minorHAnsi"/>
          <w:sz w:val="28"/>
          <w:szCs w:val="28"/>
          <w:lang w:val="uk-UA" w:eastAsia="en-US"/>
        </w:rPr>
      </w:pPr>
    </w:p>
    <w:p w14:paraId="6BF7712E" w14:textId="607D5CC4"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5. ФОРМИ РЕАЛІЗАЦІЇ ВИГОДСЬКОЮ ТЕРИТОРІАЛЬНОЮ ГРОМАДОЮ ПРАВ ПРИ ЗДІЙСНЕННІ МІСЦЕВОГО САМОВРЯДУВАННЯ</w:t>
      </w:r>
    </w:p>
    <w:p w14:paraId="0EBDF30A" w14:textId="77777777" w:rsidR="003A794F" w:rsidRPr="003A794F" w:rsidRDefault="003A794F" w:rsidP="002314F0">
      <w:pPr>
        <w:tabs>
          <w:tab w:val="left" w:pos="1134"/>
        </w:tabs>
        <w:ind w:firstLine="567"/>
        <w:jc w:val="both"/>
        <w:rPr>
          <w:rFonts w:eastAsiaTheme="minorHAnsi"/>
          <w:sz w:val="28"/>
          <w:szCs w:val="28"/>
          <w:lang w:val="uk-UA" w:eastAsia="en-US"/>
        </w:rPr>
      </w:pPr>
      <w:r w:rsidRPr="003A794F">
        <w:rPr>
          <w:rFonts w:eastAsiaTheme="minorHAnsi"/>
          <w:sz w:val="28"/>
          <w:szCs w:val="28"/>
          <w:lang w:val="uk-UA" w:eastAsia="en-US"/>
        </w:rPr>
        <w:t>1.Вигодська територіальна громада здійснює своє право на місцеве самоврядування безпосередньо або через органи місцевого самоврядування.</w:t>
      </w:r>
    </w:p>
    <w:p w14:paraId="28218DE4" w14:textId="77777777" w:rsidR="003A794F" w:rsidRPr="003A794F" w:rsidRDefault="003A794F" w:rsidP="002314F0">
      <w:pPr>
        <w:tabs>
          <w:tab w:val="left" w:pos="1134"/>
        </w:tabs>
        <w:ind w:firstLine="567"/>
        <w:jc w:val="both"/>
        <w:rPr>
          <w:rFonts w:eastAsiaTheme="minorHAnsi"/>
          <w:sz w:val="28"/>
          <w:szCs w:val="28"/>
          <w:lang w:val="uk-UA" w:eastAsia="en-US"/>
        </w:rPr>
      </w:pPr>
      <w:r w:rsidRPr="003A794F">
        <w:rPr>
          <w:rFonts w:eastAsiaTheme="minorHAnsi"/>
          <w:sz w:val="28"/>
          <w:szCs w:val="28"/>
          <w:lang w:val="uk-UA" w:eastAsia="en-US"/>
        </w:rPr>
        <w:t>2.Право членів Вигодської територіальної громади брати участь у здійсненні місцевого самоврядування може бути реалізоване через участь у:</w:t>
      </w:r>
    </w:p>
    <w:p w14:paraId="2A4D33B4" w14:textId="77777777" w:rsidR="003A794F" w:rsidRPr="003A794F" w:rsidRDefault="003A794F" w:rsidP="002314F0">
      <w:pPr>
        <w:numPr>
          <w:ilvl w:val="0"/>
          <w:numId w:val="12"/>
        </w:numPr>
        <w:tabs>
          <w:tab w:val="left" w:pos="1134"/>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місцевому референдумі;</w:t>
      </w:r>
    </w:p>
    <w:p w14:paraId="6EC54BFE" w14:textId="77777777" w:rsidR="003A794F" w:rsidRPr="003A794F" w:rsidRDefault="003A794F" w:rsidP="002314F0">
      <w:pPr>
        <w:numPr>
          <w:ilvl w:val="0"/>
          <w:numId w:val="12"/>
        </w:numPr>
        <w:tabs>
          <w:tab w:val="left" w:pos="1134"/>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виборах селищного голови, депутатів селищної ради;</w:t>
      </w:r>
    </w:p>
    <w:p w14:paraId="220133AE" w14:textId="77777777" w:rsidR="003A794F" w:rsidRPr="003A794F" w:rsidRDefault="003A794F" w:rsidP="002314F0">
      <w:pPr>
        <w:numPr>
          <w:ilvl w:val="0"/>
          <w:numId w:val="12"/>
        </w:numPr>
        <w:tabs>
          <w:tab w:val="left" w:pos="1134"/>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загальних зборах громадян;</w:t>
      </w:r>
    </w:p>
    <w:p w14:paraId="23285CF9" w14:textId="77777777" w:rsidR="003A794F" w:rsidRPr="003A794F" w:rsidRDefault="003A794F" w:rsidP="002314F0">
      <w:pPr>
        <w:numPr>
          <w:ilvl w:val="0"/>
          <w:numId w:val="12"/>
        </w:numPr>
        <w:tabs>
          <w:tab w:val="left" w:pos="1134"/>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реалізації місцевих ініціатив;</w:t>
      </w:r>
    </w:p>
    <w:p w14:paraId="5E83903A" w14:textId="77777777" w:rsidR="003A794F" w:rsidRPr="003A794F" w:rsidRDefault="003A794F" w:rsidP="002314F0">
      <w:pPr>
        <w:numPr>
          <w:ilvl w:val="0"/>
          <w:numId w:val="12"/>
        </w:numPr>
        <w:tabs>
          <w:tab w:val="left" w:pos="1134"/>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громадських слуханнях;</w:t>
      </w:r>
    </w:p>
    <w:p w14:paraId="7840DDC1" w14:textId="77777777" w:rsidR="003A794F" w:rsidRPr="003A794F" w:rsidRDefault="003A794F" w:rsidP="002314F0">
      <w:pPr>
        <w:numPr>
          <w:ilvl w:val="0"/>
          <w:numId w:val="12"/>
        </w:numPr>
        <w:tabs>
          <w:tab w:val="left" w:pos="1134"/>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індивідуальних та колективних зверненнях жителів громади;</w:t>
      </w:r>
    </w:p>
    <w:p w14:paraId="6B882966" w14:textId="77777777" w:rsidR="003A794F" w:rsidRPr="003A794F" w:rsidRDefault="003A794F" w:rsidP="002314F0">
      <w:pPr>
        <w:numPr>
          <w:ilvl w:val="0"/>
          <w:numId w:val="12"/>
        </w:numPr>
        <w:tabs>
          <w:tab w:val="left" w:pos="1134"/>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t>роботі органів місцевого самоврядування;</w:t>
      </w:r>
    </w:p>
    <w:p w14:paraId="61A92AA9" w14:textId="77777777" w:rsidR="003A794F" w:rsidRPr="003A794F" w:rsidRDefault="003A794F" w:rsidP="002314F0">
      <w:pPr>
        <w:numPr>
          <w:ilvl w:val="0"/>
          <w:numId w:val="12"/>
        </w:numPr>
        <w:tabs>
          <w:tab w:val="left" w:pos="1134"/>
        </w:tabs>
        <w:ind w:left="142" w:firstLine="567"/>
        <w:contextualSpacing/>
        <w:jc w:val="both"/>
        <w:rPr>
          <w:rFonts w:eastAsiaTheme="minorHAnsi"/>
          <w:sz w:val="28"/>
          <w:szCs w:val="28"/>
          <w:lang w:val="uk-UA" w:eastAsia="en-US"/>
        </w:rPr>
      </w:pPr>
      <w:r w:rsidRPr="003A794F">
        <w:rPr>
          <w:rFonts w:eastAsiaTheme="minorHAnsi"/>
          <w:sz w:val="28"/>
          <w:szCs w:val="28"/>
          <w:lang w:val="uk-UA" w:eastAsia="en-US"/>
        </w:rPr>
        <w:lastRenderedPageBreak/>
        <w:t>інших, не заборонених законодавством формах здійснення місцевого самоврядування.</w:t>
      </w:r>
    </w:p>
    <w:p w14:paraId="31D671EF" w14:textId="77777777" w:rsidR="003A794F" w:rsidRPr="003A794F" w:rsidRDefault="003A794F" w:rsidP="003A794F">
      <w:pPr>
        <w:ind w:left="142"/>
        <w:contextualSpacing/>
        <w:jc w:val="both"/>
        <w:rPr>
          <w:rFonts w:eastAsiaTheme="minorHAnsi"/>
          <w:sz w:val="28"/>
          <w:szCs w:val="28"/>
          <w:lang w:val="uk-UA" w:eastAsia="en-US"/>
        </w:rPr>
      </w:pPr>
    </w:p>
    <w:p w14:paraId="0ADD9DD1"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6. СИМВОЛІКА ВИГОДСЬКОЇ ТЕРИТОРІАЛЬНОЇ ГРОМАДИ</w:t>
      </w:r>
    </w:p>
    <w:p w14:paraId="72FC130B"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1. Офіційною символікою громади є її Прапор, Герб, Гімн та Штандарт селищного голови, положення, опис та порядок використання яких затверджується рішенням Вигодської селищної ради.</w:t>
      </w:r>
    </w:p>
    <w:p w14:paraId="4B738F12"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2. На адміністративних будівлях, де розміщена Рада, інші органи Вигодської територіальної громади вивішується Державний Прапор України та Прапор Громади.</w:t>
      </w:r>
    </w:p>
    <w:p w14:paraId="2B448BF8" w14:textId="77777777" w:rsid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3. Символіка окремих населених пунктів громади затверджується рішенням Вигодської селищної ради та носить презентаційних характер.</w:t>
      </w:r>
    </w:p>
    <w:p w14:paraId="6819DC6A" w14:textId="77777777" w:rsidR="003A794F" w:rsidRPr="003A794F" w:rsidRDefault="003A794F" w:rsidP="002314F0">
      <w:pPr>
        <w:ind w:firstLine="567"/>
        <w:jc w:val="both"/>
        <w:rPr>
          <w:rFonts w:eastAsiaTheme="minorHAnsi"/>
          <w:sz w:val="28"/>
          <w:szCs w:val="28"/>
          <w:lang w:val="uk-UA" w:eastAsia="en-US"/>
        </w:rPr>
      </w:pPr>
    </w:p>
    <w:p w14:paraId="7FBA682E"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7. ВІДЗНАКИ ВИГОДСЬКОЇ ТЕРИТОРІАЛЬНОЇ ГРОМАДИ</w:t>
      </w:r>
    </w:p>
    <w:p w14:paraId="2D3BAAAB"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1. Фізичним особам, які мають видатні заслуги перед Вигодською територіальною громадою та внесли вагомий вклад у її соціально-економічний, науковий, спортивний, культурний розвиток, за рішенням Ради може бути присвоєно почесне звання «Почесний громадянин Вигодської територіальної громади». Підстави та порядок присвоєння, права, пільги й обов’язки осіб, відзначених званням «Почесний громадянин Вигодської територіальної громади», визначаються Положенням, яке затверджується рішенням Ради.</w:t>
      </w:r>
    </w:p>
    <w:p w14:paraId="650F22A2"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2. Члени Вигодської територіальної громади, працівники підприємств, установ та організацій, що досягли вагомих результатів у творчій, науковій, господарській та інших видах діяльності, можуть бути за рішенням селищного голови відзначені Подякою, Грамотою та Почесною грамотою. Положення про Подяку, Грамоту та Почесну грамоту затверджуються рішенням Ради.</w:t>
      </w:r>
    </w:p>
    <w:p w14:paraId="10B089C1"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 xml:space="preserve">3. Розгляд питання про присвоєння почесного звання громади чи про відзначення Подякою, Грамотою та Почесною грамотою </w:t>
      </w:r>
      <w:proofErr w:type="spellStart"/>
      <w:r w:rsidRPr="003A794F">
        <w:rPr>
          <w:rFonts w:eastAsiaTheme="minorHAnsi"/>
          <w:sz w:val="28"/>
          <w:szCs w:val="28"/>
          <w:lang w:val="uk-UA" w:eastAsia="en-US"/>
        </w:rPr>
        <w:t>ініціюється</w:t>
      </w:r>
      <w:proofErr w:type="spellEnd"/>
      <w:r w:rsidRPr="003A794F">
        <w:rPr>
          <w:rFonts w:eastAsiaTheme="minorHAnsi"/>
          <w:sz w:val="28"/>
          <w:szCs w:val="28"/>
          <w:lang w:val="uk-UA" w:eastAsia="en-US"/>
        </w:rPr>
        <w:t xml:space="preserve"> виконавчим комітетом Ради, її постійними депутатськими комісіями, старостою або жителями громади у порядку місцевої ініціативи.</w:t>
      </w:r>
    </w:p>
    <w:p w14:paraId="5FA16FFA"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4.Особам, яким присвоєно звання «Почесний громадянин Вигодської територіальної громади» вручається відповідна грамота та нагрудний знак, зразки яких затверджуються Вигодською селищною радою.</w:t>
      </w:r>
    </w:p>
    <w:p w14:paraId="4F51B2DF" w14:textId="77777777" w:rsid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5. Рішенням сесії Вигодської селищної ради можуть встановлюватись інші знаки пошани, відзнаки та премії від імені Вигодської територіальної громади.</w:t>
      </w:r>
    </w:p>
    <w:p w14:paraId="4329AB92" w14:textId="77777777" w:rsidR="003A794F" w:rsidRPr="003A794F" w:rsidRDefault="003A794F" w:rsidP="003A794F">
      <w:pPr>
        <w:jc w:val="both"/>
        <w:rPr>
          <w:rFonts w:eastAsiaTheme="minorHAnsi"/>
          <w:sz w:val="28"/>
          <w:szCs w:val="28"/>
          <w:lang w:val="uk-UA" w:eastAsia="en-US"/>
        </w:rPr>
      </w:pPr>
    </w:p>
    <w:p w14:paraId="0C47E1D1"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8. СВЯТА ТА ПАМ’ЯТНІ ДАТИ ВИГОДСЬКОЇ ТЕРИТОРІАЛЬНОЇ ГРОМАДИ.</w:t>
      </w:r>
    </w:p>
    <w:p w14:paraId="3CAEC95F" w14:textId="77777777" w:rsidR="003A794F" w:rsidRPr="003A794F" w:rsidRDefault="003A794F" w:rsidP="002314F0">
      <w:pPr>
        <w:numPr>
          <w:ilvl w:val="0"/>
          <w:numId w:val="7"/>
        </w:numPr>
        <w:tabs>
          <w:tab w:val="left" w:pos="993"/>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Проявляючи повагу до історичних традицій громади, турбуючись про їх збереження і збагачення, про самобутній розвиток Вигодської територіальної громади, установлюються свята та пам’ятні дати Вигодської територіальної громади.</w:t>
      </w:r>
    </w:p>
    <w:p w14:paraId="18700F11" w14:textId="77777777" w:rsidR="003A794F" w:rsidRPr="003A794F" w:rsidRDefault="003A794F" w:rsidP="002314F0">
      <w:pPr>
        <w:numPr>
          <w:ilvl w:val="0"/>
          <w:numId w:val="7"/>
        </w:numPr>
        <w:tabs>
          <w:tab w:val="left" w:pos="993"/>
        </w:tabs>
        <w:ind w:left="0" w:firstLine="567"/>
        <w:contextualSpacing/>
        <w:jc w:val="both"/>
        <w:rPr>
          <w:rFonts w:eastAsiaTheme="minorHAnsi"/>
          <w:color w:val="000000" w:themeColor="text1"/>
          <w:sz w:val="28"/>
          <w:szCs w:val="28"/>
          <w:lang w:val="uk-UA" w:eastAsia="en-US"/>
        </w:rPr>
      </w:pPr>
      <w:r w:rsidRPr="003A794F">
        <w:rPr>
          <w:rFonts w:eastAsiaTheme="minorHAnsi"/>
          <w:color w:val="000000" w:themeColor="text1"/>
          <w:sz w:val="28"/>
          <w:szCs w:val="28"/>
          <w:lang w:val="uk-UA" w:eastAsia="en-US"/>
        </w:rPr>
        <w:t xml:space="preserve"> Пам’ятними датами та святковими днями громади, її окремих населених пунктів є:</w:t>
      </w:r>
    </w:p>
    <w:p w14:paraId="1DFEB294" w14:textId="0EDF39A0" w:rsidR="003A794F" w:rsidRPr="003A794F" w:rsidRDefault="003A794F" w:rsidP="002314F0">
      <w:pPr>
        <w:tabs>
          <w:tab w:val="left" w:pos="993"/>
        </w:tabs>
        <w:ind w:firstLine="567"/>
        <w:contextualSpacing/>
        <w:jc w:val="both"/>
        <w:rPr>
          <w:rFonts w:eastAsiaTheme="minorHAnsi"/>
          <w:color w:val="000000" w:themeColor="text1"/>
          <w:sz w:val="28"/>
          <w:szCs w:val="28"/>
          <w:lang w:val="uk-UA" w:eastAsia="en-US"/>
        </w:rPr>
      </w:pPr>
      <w:r w:rsidRPr="003A794F">
        <w:rPr>
          <w:rFonts w:eastAsiaTheme="minorHAnsi"/>
          <w:color w:val="000000" w:themeColor="text1"/>
          <w:sz w:val="28"/>
          <w:szCs w:val="28"/>
          <w:lang w:val="uk-UA" w:eastAsia="en-US"/>
        </w:rPr>
        <w:lastRenderedPageBreak/>
        <w:t>День Вигоди – День Вигодської територіальної громади – третя неділя вересня.</w:t>
      </w:r>
    </w:p>
    <w:p w14:paraId="7811E0A8" w14:textId="77777777" w:rsidR="003A794F" w:rsidRPr="003A794F" w:rsidRDefault="003A794F" w:rsidP="002314F0">
      <w:pPr>
        <w:tabs>
          <w:tab w:val="left" w:pos="993"/>
        </w:tabs>
        <w:ind w:firstLine="567"/>
        <w:jc w:val="both"/>
        <w:rPr>
          <w:rFonts w:eastAsiaTheme="minorHAnsi"/>
          <w:sz w:val="28"/>
          <w:szCs w:val="28"/>
          <w:lang w:val="uk-UA" w:eastAsia="en-US"/>
        </w:rPr>
      </w:pPr>
      <w:r w:rsidRPr="003A794F">
        <w:rPr>
          <w:rFonts w:eastAsiaTheme="minorHAnsi"/>
          <w:sz w:val="28"/>
          <w:szCs w:val="28"/>
          <w:lang w:val="uk-UA" w:eastAsia="en-US"/>
        </w:rPr>
        <w:t>3.Рішенням селищної ради можуть встановлюватися інші територіальні свята.</w:t>
      </w:r>
    </w:p>
    <w:p w14:paraId="101AB265" w14:textId="77777777" w:rsidR="00CE553E" w:rsidRDefault="00CE553E" w:rsidP="002654B1">
      <w:pPr>
        <w:jc w:val="center"/>
        <w:rPr>
          <w:rFonts w:eastAsiaTheme="minorHAnsi"/>
          <w:b/>
          <w:bCs/>
          <w:sz w:val="28"/>
          <w:szCs w:val="28"/>
          <w:lang w:val="uk-UA" w:eastAsia="en-US"/>
        </w:rPr>
      </w:pPr>
    </w:p>
    <w:p w14:paraId="3975BADB" w14:textId="30824195" w:rsidR="003A794F" w:rsidRDefault="003A794F" w:rsidP="002654B1">
      <w:pPr>
        <w:jc w:val="center"/>
        <w:rPr>
          <w:rFonts w:eastAsiaTheme="minorHAnsi"/>
          <w:b/>
          <w:bCs/>
          <w:sz w:val="28"/>
          <w:szCs w:val="28"/>
          <w:lang w:val="uk-UA" w:eastAsia="en-US"/>
        </w:rPr>
      </w:pPr>
      <w:r w:rsidRPr="003A794F">
        <w:rPr>
          <w:rFonts w:eastAsiaTheme="minorHAnsi"/>
          <w:b/>
          <w:bCs/>
          <w:sz w:val="28"/>
          <w:szCs w:val="28"/>
          <w:lang w:val="uk-UA" w:eastAsia="en-US"/>
        </w:rPr>
        <w:t>РОЗДІЛ 2. ТЕРИТОРІАЛЬНА ОСНОВА О</w:t>
      </w:r>
      <w:r w:rsidR="00EE266D">
        <w:rPr>
          <w:rFonts w:eastAsiaTheme="minorHAnsi"/>
          <w:b/>
          <w:bCs/>
          <w:sz w:val="28"/>
          <w:szCs w:val="28"/>
          <w:lang w:val="uk-UA" w:eastAsia="en-US"/>
        </w:rPr>
        <w:t>РГАНІЗАЦІЇ ТА ДІЯЛЬНОСТІ</w:t>
      </w:r>
      <w:r w:rsidR="002654B1">
        <w:rPr>
          <w:rFonts w:eastAsiaTheme="minorHAnsi"/>
          <w:b/>
          <w:bCs/>
          <w:sz w:val="28"/>
          <w:szCs w:val="28"/>
          <w:lang w:val="uk-UA" w:eastAsia="en-US"/>
        </w:rPr>
        <w:t xml:space="preserve"> </w:t>
      </w:r>
      <w:r w:rsidRPr="003A794F">
        <w:rPr>
          <w:rFonts w:eastAsiaTheme="minorHAnsi"/>
          <w:b/>
          <w:bCs/>
          <w:sz w:val="28"/>
          <w:szCs w:val="28"/>
          <w:lang w:val="uk-UA" w:eastAsia="en-US"/>
        </w:rPr>
        <w:t>ВИГОДСЬКОЇ ТЕРИТОРІАЛЬНОЇ ГРОМАДИ</w:t>
      </w:r>
    </w:p>
    <w:p w14:paraId="30A7CA72" w14:textId="77777777" w:rsidR="003A794F" w:rsidRPr="003A794F" w:rsidRDefault="003A794F" w:rsidP="003A794F">
      <w:pPr>
        <w:jc w:val="center"/>
        <w:rPr>
          <w:rFonts w:eastAsiaTheme="minorHAnsi"/>
          <w:b/>
          <w:bCs/>
          <w:sz w:val="28"/>
          <w:szCs w:val="28"/>
          <w:lang w:val="uk-UA" w:eastAsia="en-US"/>
        </w:rPr>
      </w:pPr>
    </w:p>
    <w:p w14:paraId="748E2A23"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9. ТЕРИТОРІЯ ГРОМАДИ.</w:t>
      </w:r>
    </w:p>
    <w:p w14:paraId="0CF384F7"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1. Територія громади згідно з адміністративно-територіальним устроєм України входить до складу Калуського району Івано-Франківської області.</w:t>
      </w:r>
    </w:p>
    <w:p w14:paraId="7540C222" w14:textId="77777777" w:rsidR="003A794F" w:rsidRPr="003A794F" w:rsidRDefault="003A794F" w:rsidP="002314F0">
      <w:pPr>
        <w:ind w:firstLine="567"/>
        <w:jc w:val="both"/>
        <w:rPr>
          <w:rFonts w:eastAsiaTheme="minorHAnsi"/>
          <w:color w:val="000000" w:themeColor="text1"/>
          <w:sz w:val="28"/>
          <w:szCs w:val="28"/>
          <w:lang w:val="uk-UA" w:eastAsia="en-US"/>
        </w:rPr>
      </w:pPr>
      <w:r w:rsidRPr="003A794F">
        <w:rPr>
          <w:rFonts w:eastAsiaTheme="minorHAnsi"/>
          <w:color w:val="000000" w:themeColor="text1"/>
          <w:sz w:val="28"/>
          <w:szCs w:val="28"/>
          <w:lang w:val="uk-UA" w:eastAsia="en-US"/>
        </w:rPr>
        <w:t>2. Відстань від адміністративного центру громади до районного центру - 40 км.</w:t>
      </w:r>
    </w:p>
    <w:p w14:paraId="50647A5A" w14:textId="77777777" w:rsidR="003A794F" w:rsidRPr="003A794F" w:rsidRDefault="003A794F" w:rsidP="002314F0">
      <w:pPr>
        <w:ind w:firstLine="567"/>
        <w:jc w:val="both"/>
        <w:rPr>
          <w:rFonts w:eastAsiaTheme="minorHAnsi"/>
          <w:color w:val="000000" w:themeColor="text1"/>
          <w:sz w:val="28"/>
          <w:szCs w:val="28"/>
          <w:lang w:val="uk-UA" w:eastAsia="en-US"/>
        </w:rPr>
      </w:pPr>
      <w:r w:rsidRPr="003A794F">
        <w:rPr>
          <w:rFonts w:eastAsiaTheme="minorHAnsi"/>
          <w:color w:val="000000" w:themeColor="text1"/>
          <w:sz w:val="28"/>
          <w:szCs w:val="28"/>
          <w:lang w:val="uk-UA" w:eastAsia="en-US"/>
        </w:rPr>
        <w:t>3. Відстань від адміністративного центру громади до обласного центру - 70 км.</w:t>
      </w:r>
    </w:p>
    <w:p w14:paraId="39B6AD08"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4. Територія Вигодської територіальної громади є нерозривною, її межі визначаються по зовнішніх межах юрисдикції рад територіальних громад, що об’єдналися.</w:t>
      </w:r>
    </w:p>
    <w:p w14:paraId="3018D9AF" w14:textId="77777777" w:rsidR="003A794F" w:rsidRPr="003A794F" w:rsidRDefault="003A794F" w:rsidP="002314F0">
      <w:pPr>
        <w:ind w:firstLine="567"/>
        <w:jc w:val="both"/>
        <w:rPr>
          <w:rFonts w:eastAsiaTheme="minorHAnsi"/>
          <w:color w:val="000000" w:themeColor="text1"/>
          <w:sz w:val="28"/>
          <w:szCs w:val="28"/>
          <w:lang w:val="uk-UA" w:eastAsia="en-US"/>
        </w:rPr>
      </w:pPr>
      <w:r w:rsidRPr="003A794F">
        <w:rPr>
          <w:rFonts w:eastAsiaTheme="minorHAnsi"/>
          <w:color w:val="000000" w:themeColor="text1"/>
          <w:sz w:val="28"/>
          <w:szCs w:val="28"/>
          <w:lang w:val="uk-UA" w:eastAsia="en-US"/>
        </w:rPr>
        <w:t>5. Територія громади межує з Долинською територіальною громадою, Витвицькою територіальною громадою, Львівською областю та Закарпатською областю.</w:t>
      </w:r>
    </w:p>
    <w:p w14:paraId="4463D6E1" w14:textId="77777777" w:rsidR="003A794F" w:rsidRPr="003A794F" w:rsidRDefault="003A794F" w:rsidP="002314F0">
      <w:pPr>
        <w:ind w:firstLine="567"/>
        <w:jc w:val="both"/>
        <w:rPr>
          <w:rFonts w:eastAsiaTheme="minorHAnsi"/>
          <w:color w:val="000000" w:themeColor="text1"/>
          <w:sz w:val="28"/>
          <w:szCs w:val="28"/>
          <w:lang w:val="uk-UA" w:eastAsia="en-US"/>
        </w:rPr>
      </w:pPr>
      <w:r w:rsidRPr="003A794F">
        <w:rPr>
          <w:rFonts w:eastAsiaTheme="minorHAnsi"/>
          <w:color w:val="000000" w:themeColor="text1"/>
          <w:sz w:val="28"/>
          <w:szCs w:val="28"/>
          <w:lang w:val="uk-UA" w:eastAsia="en-US"/>
        </w:rPr>
        <w:t xml:space="preserve">6. Територія громади займає площу 803,494 </w:t>
      </w:r>
      <w:proofErr w:type="spellStart"/>
      <w:r w:rsidRPr="003A794F">
        <w:rPr>
          <w:rFonts w:eastAsiaTheme="minorHAnsi"/>
          <w:color w:val="000000" w:themeColor="text1"/>
          <w:sz w:val="28"/>
          <w:szCs w:val="28"/>
          <w:lang w:val="uk-UA" w:eastAsia="en-US"/>
        </w:rPr>
        <w:t>кв</w:t>
      </w:r>
      <w:proofErr w:type="spellEnd"/>
      <w:r w:rsidRPr="003A794F">
        <w:rPr>
          <w:rFonts w:eastAsiaTheme="minorHAnsi"/>
          <w:color w:val="000000" w:themeColor="text1"/>
          <w:sz w:val="28"/>
          <w:szCs w:val="28"/>
          <w:lang w:val="uk-UA" w:eastAsia="en-US"/>
        </w:rPr>
        <w:t>. км.</w:t>
      </w:r>
    </w:p>
    <w:p w14:paraId="45375A71" w14:textId="77777777" w:rsidR="003A794F" w:rsidRDefault="003A794F" w:rsidP="002314F0">
      <w:pPr>
        <w:ind w:firstLine="567"/>
        <w:jc w:val="both"/>
        <w:rPr>
          <w:rFonts w:eastAsiaTheme="minorHAnsi"/>
          <w:color w:val="000000" w:themeColor="text1"/>
          <w:sz w:val="28"/>
          <w:szCs w:val="28"/>
          <w:lang w:val="uk-UA" w:eastAsia="en-US"/>
        </w:rPr>
      </w:pPr>
      <w:r w:rsidRPr="003A794F">
        <w:rPr>
          <w:rFonts w:eastAsiaTheme="minorHAnsi"/>
          <w:color w:val="000000" w:themeColor="text1"/>
          <w:sz w:val="28"/>
          <w:szCs w:val="28"/>
          <w:lang w:val="uk-UA" w:eastAsia="en-US"/>
        </w:rPr>
        <w:t>7. Межі території громади не можуть бути змінені без згоди жителів Вигодської територіальної громади.</w:t>
      </w:r>
    </w:p>
    <w:p w14:paraId="1C1507CE" w14:textId="77777777" w:rsidR="00EE266D" w:rsidRPr="003A794F" w:rsidRDefault="00EE266D" w:rsidP="003A794F">
      <w:pPr>
        <w:jc w:val="both"/>
        <w:rPr>
          <w:rFonts w:eastAsiaTheme="minorHAnsi"/>
          <w:color w:val="000000" w:themeColor="text1"/>
          <w:sz w:val="28"/>
          <w:szCs w:val="28"/>
          <w:lang w:val="uk-UA" w:eastAsia="en-US"/>
        </w:rPr>
      </w:pPr>
    </w:p>
    <w:p w14:paraId="77957FAF"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10. НАСЕЛЕНІ ПУНКТИ ВИГОДСЬКОЇ ТЕРИТОРІАЛЬНОЇ ГРОМАДИ.</w:t>
      </w:r>
    </w:p>
    <w:p w14:paraId="3D504639"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1. На території громади розташовані населені пункти (далі: населені пункти Вигодської територіальної громади):</w:t>
      </w:r>
    </w:p>
    <w:p w14:paraId="4BA2D70B"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t>селище селищного типу Вигода, площа: 1,263 км</w:t>
      </w:r>
      <w:r w:rsidRPr="003A794F">
        <w:rPr>
          <w:rFonts w:eastAsiaTheme="minorHAnsi"/>
          <w:sz w:val="28"/>
          <w:szCs w:val="28"/>
          <w:vertAlign w:val="superscript"/>
          <w:lang w:val="uk-UA" w:eastAsia="en-US"/>
        </w:rPr>
        <w:t>2</w:t>
      </w:r>
    </w:p>
    <w:p w14:paraId="41208EC6"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t xml:space="preserve">село </w:t>
      </w:r>
      <w:proofErr w:type="spellStart"/>
      <w:r w:rsidRPr="003A794F">
        <w:rPr>
          <w:rFonts w:eastAsiaTheme="minorHAnsi"/>
          <w:sz w:val="28"/>
          <w:szCs w:val="28"/>
          <w:lang w:val="uk-UA" w:eastAsia="en-US"/>
        </w:rPr>
        <w:t>Ангелівка</w:t>
      </w:r>
      <w:proofErr w:type="spellEnd"/>
      <w:r w:rsidRPr="003A794F">
        <w:rPr>
          <w:rFonts w:eastAsiaTheme="minorHAnsi"/>
          <w:sz w:val="28"/>
          <w:szCs w:val="28"/>
          <w:lang w:val="uk-UA" w:eastAsia="en-US"/>
        </w:rPr>
        <w:t>, площа: 3,8 км</w:t>
      </w:r>
      <w:r w:rsidRPr="003A794F">
        <w:rPr>
          <w:rFonts w:eastAsiaTheme="minorHAnsi"/>
          <w:sz w:val="28"/>
          <w:szCs w:val="28"/>
          <w:vertAlign w:val="superscript"/>
          <w:lang w:val="uk-UA" w:eastAsia="en-US"/>
        </w:rPr>
        <w:t>2</w:t>
      </w:r>
    </w:p>
    <w:p w14:paraId="19120A3D"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t xml:space="preserve">село </w:t>
      </w:r>
      <w:proofErr w:type="spellStart"/>
      <w:r w:rsidRPr="003A794F">
        <w:rPr>
          <w:rFonts w:eastAsiaTheme="minorHAnsi"/>
          <w:sz w:val="28"/>
          <w:szCs w:val="28"/>
          <w:lang w:val="uk-UA" w:eastAsia="en-US"/>
        </w:rPr>
        <w:t>Вишків</w:t>
      </w:r>
      <w:proofErr w:type="spellEnd"/>
      <w:r w:rsidRPr="003A794F">
        <w:rPr>
          <w:rFonts w:eastAsiaTheme="minorHAnsi"/>
          <w:sz w:val="28"/>
          <w:szCs w:val="28"/>
          <w:lang w:val="uk-UA" w:eastAsia="en-US"/>
        </w:rPr>
        <w:t>, площа: 5,162 км</w:t>
      </w:r>
      <w:r w:rsidRPr="003A794F">
        <w:rPr>
          <w:rFonts w:eastAsiaTheme="minorHAnsi"/>
          <w:sz w:val="28"/>
          <w:szCs w:val="28"/>
          <w:vertAlign w:val="superscript"/>
          <w:lang w:val="uk-UA" w:eastAsia="en-US"/>
        </w:rPr>
        <w:t>2</w:t>
      </w:r>
    </w:p>
    <w:p w14:paraId="641F8480"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t xml:space="preserve">село </w:t>
      </w:r>
      <w:proofErr w:type="spellStart"/>
      <w:r w:rsidRPr="003A794F">
        <w:rPr>
          <w:rFonts w:eastAsiaTheme="minorHAnsi"/>
          <w:sz w:val="28"/>
          <w:szCs w:val="28"/>
          <w:lang w:val="uk-UA" w:eastAsia="en-US"/>
        </w:rPr>
        <w:t>Ілемня</w:t>
      </w:r>
      <w:proofErr w:type="spellEnd"/>
      <w:r w:rsidRPr="003A794F">
        <w:rPr>
          <w:rFonts w:eastAsiaTheme="minorHAnsi"/>
          <w:sz w:val="28"/>
          <w:szCs w:val="28"/>
          <w:lang w:val="uk-UA" w:eastAsia="en-US"/>
        </w:rPr>
        <w:t>, площа: 37,7 км</w:t>
      </w:r>
      <w:r w:rsidRPr="003A794F">
        <w:rPr>
          <w:rFonts w:eastAsiaTheme="minorHAnsi"/>
          <w:sz w:val="28"/>
          <w:szCs w:val="28"/>
          <w:vertAlign w:val="superscript"/>
          <w:lang w:val="uk-UA" w:eastAsia="en-US"/>
        </w:rPr>
        <w:t>2</w:t>
      </w:r>
    </w:p>
    <w:p w14:paraId="282B0123"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t>село Кропивник, площа: 24,1 км</w:t>
      </w:r>
      <w:r w:rsidRPr="003A794F">
        <w:rPr>
          <w:rFonts w:eastAsiaTheme="minorHAnsi"/>
          <w:sz w:val="28"/>
          <w:szCs w:val="28"/>
          <w:vertAlign w:val="superscript"/>
          <w:lang w:val="uk-UA" w:eastAsia="en-US"/>
        </w:rPr>
        <w:t>2</w:t>
      </w:r>
    </w:p>
    <w:p w14:paraId="14D75F01"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t xml:space="preserve">село </w:t>
      </w:r>
      <w:proofErr w:type="spellStart"/>
      <w:r w:rsidRPr="003A794F">
        <w:rPr>
          <w:rFonts w:eastAsiaTheme="minorHAnsi"/>
          <w:sz w:val="28"/>
          <w:szCs w:val="28"/>
          <w:lang w:val="uk-UA" w:eastAsia="en-US"/>
        </w:rPr>
        <w:t>Лолин</w:t>
      </w:r>
      <w:proofErr w:type="spellEnd"/>
      <w:r w:rsidRPr="003A794F">
        <w:rPr>
          <w:rFonts w:eastAsiaTheme="minorHAnsi"/>
          <w:sz w:val="28"/>
          <w:szCs w:val="28"/>
          <w:lang w:val="uk-UA" w:eastAsia="en-US"/>
        </w:rPr>
        <w:t>, площа: 75,7 км</w:t>
      </w:r>
      <w:r w:rsidRPr="003A794F">
        <w:rPr>
          <w:rFonts w:eastAsiaTheme="minorHAnsi"/>
          <w:sz w:val="28"/>
          <w:szCs w:val="28"/>
          <w:vertAlign w:val="superscript"/>
          <w:lang w:val="uk-UA" w:eastAsia="en-US"/>
        </w:rPr>
        <w:t>2</w:t>
      </w:r>
    </w:p>
    <w:p w14:paraId="25646130"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t xml:space="preserve">село </w:t>
      </w:r>
      <w:proofErr w:type="spellStart"/>
      <w:r w:rsidRPr="003A794F">
        <w:rPr>
          <w:rFonts w:eastAsiaTheme="minorHAnsi"/>
          <w:sz w:val="28"/>
          <w:szCs w:val="28"/>
          <w:lang w:val="uk-UA" w:eastAsia="en-US"/>
        </w:rPr>
        <w:t>Максимівка</w:t>
      </w:r>
      <w:proofErr w:type="spellEnd"/>
      <w:r w:rsidRPr="003A794F">
        <w:rPr>
          <w:rFonts w:eastAsiaTheme="minorHAnsi"/>
          <w:sz w:val="28"/>
          <w:szCs w:val="28"/>
          <w:lang w:val="uk-UA" w:eastAsia="en-US"/>
        </w:rPr>
        <w:t>, площа: 0,41 км</w:t>
      </w:r>
      <w:r w:rsidRPr="003A794F">
        <w:rPr>
          <w:rFonts w:eastAsiaTheme="minorHAnsi"/>
          <w:sz w:val="28"/>
          <w:szCs w:val="28"/>
          <w:vertAlign w:val="superscript"/>
          <w:lang w:val="uk-UA" w:eastAsia="en-US"/>
        </w:rPr>
        <w:t>2</w:t>
      </w:r>
    </w:p>
    <w:p w14:paraId="16F12E47"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t xml:space="preserve">село </w:t>
      </w:r>
      <w:proofErr w:type="spellStart"/>
      <w:r w:rsidRPr="003A794F">
        <w:rPr>
          <w:rFonts w:eastAsiaTheme="minorHAnsi"/>
          <w:sz w:val="28"/>
          <w:szCs w:val="28"/>
          <w:lang w:val="uk-UA" w:eastAsia="en-US"/>
        </w:rPr>
        <w:t>Мислівка</w:t>
      </w:r>
      <w:proofErr w:type="spellEnd"/>
      <w:r w:rsidRPr="003A794F">
        <w:rPr>
          <w:rFonts w:eastAsiaTheme="minorHAnsi"/>
          <w:sz w:val="28"/>
          <w:szCs w:val="28"/>
          <w:lang w:val="uk-UA" w:eastAsia="en-US"/>
        </w:rPr>
        <w:t>, площа: 29,841 км</w:t>
      </w:r>
      <w:r w:rsidRPr="003A794F">
        <w:rPr>
          <w:rFonts w:eastAsiaTheme="minorHAnsi"/>
          <w:sz w:val="28"/>
          <w:szCs w:val="28"/>
          <w:vertAlign w:val="superscript"/>
          <w:lang w:val="uk-UA" w:eastAsia="en-US"/>
        </w:rPr>
        <w:t>2</w:t>
      </w:r>
    </w:p>
    <w:p w14:paraId="3D892A57"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t xml:space="preserve">село Новий </w:t>
      </w:r>
      <w:proofErr w:type="spellStart"/>
      <w:r w:rsidRPr="003A794F">
        <w:rPr>
          <w:rFonts w:eastAsiaTheme="minorHAnsi"/>
          <w:sz w:val="28"/>
          <w:szCs w:val="28"/>
          <w:lang w:val="uk-UA" w:eastAsia="en-US"/>
        </w:rPr>
        <w:t>Мізунь</w:t>
      </w:r>
      <w:proofErr w:type="spellEnd"/>
      <w:r w:rsidRPr="003A794F">
        <w:rPr>
          <w:rFonts w:eastAsiaTheme="minorHAnsi"/>
          <w:sz w:val="28"/>
          <w:szCs w:val="28"/>
          <w:lang w:val="uk-UA" w:eastAsia="en-US"/>
        </w:rPr>
        <w:t>, площа: 18,629 км</w:t>
      </w:r>
      <w:r w:rsidRPr="003A794F">
        <w:rPr>
          <w:rFonts w:eastAsiaTheme="minorHAnsi"/>
          <w:sz w:val="28"/>
          <w:szCs w:val="28"/>
          <w:vertAlign w:val="superscript"/>
          <w:lang w:val="uk-UA" w:eastAsia="en-US"/>
        </w:rPr>
        <w:t>2</w:t>
      </w:r>
    </w:p>
    <w:p w14:paraId="522A2F8F"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t>село Новоселиця, площа: 6,47 км</w:t>
      </w:r>
      <w:r w:rsidRPr="003A794F">
        <w:rPr>
          <w:rFonts w:eastAsiaTheme="minorHAnsi"/>
          <w:sz w:val="28"/>
          <w:szCs w:val="28"/>
          <w:vertAlign w:val="superscript"/>
          <w:lang w:val="uk-UA" w:eastAsia="en-US"/>
        </w:rPr>
        <w:t>2</w:t>
      </w:r>
    </w:p>
    <w:p w14:paraId="376F66A1"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t xml:space="preserve">село </w:t>
      </w:r>
      <w:proofErr w:type="spellStart"/>
      <w:r w:rsidRPr="003A794F">
        <w:rPr>
          <w:rFonts w:eastAsiaTheme="minorHAnsi"/>
          <w:sz w:val="28"/>
          <w:szCs w:val="28"/>
          <w:lang w:val="uk-UA" w:eastAsia="en-US"/>
        </w:rPr>
        <w:t>Новошин</w:t>
      </w:r>
      <w:proofErr w:type="spellEnd"/>
      <w:r w:rsidRPr="003A794F">
        <w:rPr>
          <w:rFonts w:eastAsiaTheme="minorHAnsi"/>
          <w:sz w:val="28"/>
          <w:szCs w:val="28"/>
          <w:lang w:val="uk-UA" w:eastAsia="en-US"/>
        </w:rPr>
        <w:t>, площа: 10,5 км</w:t>
      </w:r>
      <w:r w:rsidRPr="003A794F">
        <w:rPr>
          <w:rFonts w:eastAsiaTheme="minorHAnsi"/>
          <w:sz w:val="28"/>
          <w:szCs w:val="28"/>
          <w:vertAlign w:val="superscript"/>
          <w:lang w:val="uk-UA" w:eastAsia="en-US"/>
        </w:rPr>
        <w:t>2</w:t>
      </w:r>
    </w:p>
    <w:p w14:paraId="47C0F49F"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t xml:space="preserve">село </w:t>
      </w:r>
      <w:proofErr w:type="spellStart"/>
      <w:r w:rsidRPr="003A794F">
        <w:rPr>
          <w:rFonts w:eastAsiaTheme="minorHAnsi"/>
          <w:sz w:val="28"/>
          <w:szCs w:val="28"/>
          <w:lang w:val="uk-UA" w:eastAsia="en-US"/>
        </w:rPr>
        <w:t>Пациків</w:t>
      </w:r>
      <w:proofErr w:type="spellEnd"/>
      <w:r w:rsidRPr="003A794F">
        <w:rPr>
          <w:rFonts w:eastAsiaTheme="minorHAnsi"/>
          <w:sz w:val="28"/>
          <w:szCs w:val="28"/>
          <w:lang w:val="uk-UA" w:eastAsia="en-US"/>
        </w:rPr>
        <w:t>, площа: 8,89 км</w:t>
      </w:r>
      <w:r w:rsidRPr="003A794F">
        <w:rPr>
          <w:rFonts w:eastAsiaTheme="minorHAnsi"/>
          <w:sz w:val="28"/>
          <w:szCs w:val="28"/>
          <w:vertAlign w:val="superscript"/>
          <w:lang w:val="uk-UA" w:eastAsia="en-US"/>
        </w:rPr>
        <w:t>2</w:t>
      </w:r>
    </w:p>
    <w:p w14:paraId="50755233"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t>село Підліски, площа: 22,73 км</w:t>
      </w:r>
      <w:r w:rsidRPr="003A794F">
        <w:rPr>
          <w:rFonts w:eastAsiaTheme="minorHAnsi"/>
          <w:sz w:val="28"/>
          <w:szCs w:val="28"/>
          <w:vertAlign w:val="superscript"/>
          <w:lang w:val="uk-UA" w:eastAsia="en-US"/>
        </w:rPr>
        <w:t>2</w:t>
      </w:r>
    </w:p>
    <w:p w14:paraId="3FDF5195"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t xml:space="preserve">село </w:t>
      </w:r>
      <w:proofErr w:type="spellStart"/>
      <w:r w:rsidRPr="003A794F">
        <w:rPr>
          <w:rFonts w:eastAsiaTheme="minorHAnsi"/>
          <w:sz w:val="28"/>
          <w:szCs w:val="28"/>
          <w:lang w:val="uk-UA" w:eastAsia="en-US"/>
        </w:rPr>
        <w:t>Пшеничники</w:t>
      </w:r>
      <w:proofErr w:type="spellEnd"/>
      <w:r w:rsidRPr="003A794F">
        <w:rPr>
          <w:rFonts w:eastAsiaTheme="minorHAnsi"/>
          <w:sz w:val="28"/>
          <w:szCs w:val="28"/>
          <w:lang w:val="uk-UA" w:eastAsia="en-US"/>
        </w:rPr>
        <w:t>, площа: 6,42 км</w:t>
      </w:r>
      <w:r w:rsidRPr="003A794F">
        <w:rPr>
          <w:rFonts w:eastAsiaTheme="minorHAnsi"/>
          <w:sz w:val="28"/>
          <w:szCs w:val="28"/>
          <w:vertAlign w:val="superscript"/>
          <w:lang w:val="uk-UA" w:eastAsia="en-US"/>
        </w:rPr>
        <w:t>2</w:t>
      </w:r>
    </w:p>
    <w:p w14:paraId="75499FE9"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t xml:space="preserve">село </w:t>
      </w:r>
      <w:proofErr w:type="spellStart"/>
      <w:r w:rsidRPr="003A794F">
        <w:rPr>
          <w:rFonts w:eastAsiaTheme="minorHAnsi"/>
          <w:sz w:val="28"/>
          <w:szCs w:val="28"/>
          <w:lang w:val="uk-UA" w:eastAsia="en-US"/>
        </w:rPr>
        <w:t>Сенечів</w:t>
      </w:r>
      <w:proofErr w:type="spellEnd"/>
      <w:r w:rsidRPr="003A794F">
        <w:rPr>
          <w:rFonts w:eastAsiaTheme="minorHAnsi"/>
          <w:sz w:val="28"/>
          <w:szCs w:val="28"/>
          <w:lang w:val="uk-UA" w:eastAsia="en-US"/>
        </w:rPr>
        <w:t>, площа: 67,03 км</w:t>
      </w:r>
      <w:r w:rsidRPr="003A794F">
        <w:rPr>
          <w:rFonts w:eastAsiaTheme="minorHAnsi"/>
          <w:sz w:val="28"/>
          <w:szCs w:val="28"/>
          <w:vertAlign w:val="superscript"/>
          <w:lang w:val="uk-UA" w:eastAsia="en-US"/>
        </w:rPr>
        <w:t>2</w:t>
      </w:r>
    </w:p>
    <w:p w14:paraId="2488A53B"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t xml:space="preserve">село Старий </w:t>
      </w:r>
      <w:proofErr w:type="spellStart"/>
      <w:r w:rsidRPr="003A794F">
        <w:rPr>
          <w:rFonts w:eastAsiaTheme="minorHAnsi"/>
          <w:sz w:val="28"/>
          <w:szCs w:val="28"/>
          <w:lang w:val="uk-UA" w:eastAsia="en-US"/>
        </w:rPr>
        <w:t>Мізунь</w:t>
      </w:r>
      <w:proofErr w:type="spellEnd"/>
      <w:r w:rsidRPr="003A794F">
        <w:rPr>
          <w:rFonts w:eastAsiaTheme="minorHAnsi"/>
          <w:sz w:val="28"/>
          <w:szCs w:val="28"/>
          <w:lang w:val="uk-UA" w:eastAsia="en-US"/>
        </w:rPr>
        <w:t>, площа: 17,21 км</w:t>
      </w:r>
      <w:r w:rsidRPr="003A794F">
        <w:rPr>
          <w:rFonts w:eastAsiaTheme="minorHAnsi"/>
          <w:sz w:val="28"/>
          <w:szCs w:val="28"/>
          <w:vertAlign w:val="superscript"/>
          <w:lang w:val="uk-UA" w:eastAsia="en-US"/>
        </w:rPr>
        <w:t>2</w:t>
      </w:r>
    </w:p>
    <w:p w14:paraId="29379E61" w14:textId="77777777" w:rsidR="003A794F" w:rsidRPr="003A794F" w:rsidRDefault="003A794F" w:rsidP="002314F0">
      <w:pPr>
        <w:numPr>
          <w:ilvl w:val="0"/>
          <w:numId w:val="8"/>
        </w:numPr>
        <w:ind w:firstLine="567"/>
        <w:contextualSpacing/>
        <w:jc w:val="both"/>
        <w:rPr>
          <w:rFonts w:eastAsiaTheme="minorHAnsi"/>
          <w:sz w:val="28"/>
          <w:szCs w:val="28"/>
          <w:lang w:val="uk-UA" w:eastAsia="en-US"/>
        </w:rPr>
      </w:pPr>
      <w:r w:rsidRPr="003A794F">
        <w:rPr>
          <w:rFonts w:eastAsiaTheme="minorHAnsi"/>
          <w:sz w:val="28"/>
          <w:szCs w:val="28"/>
          <w:lang w:val="uk-UA" w:eastAsia="en-US"/>
        </w:rPr>
        <w:lastRenderedPageBreak/>
        <w:t>село Шевченкове, площа: 39,79 км</w:t>
      </w:r>
      <w:r w:rsidRPr="003A794F">
        <w:rPr>
          <w:rFonts w:eastAsiaTheme="minorHAnsi"/>
          <w:sz w:val="28"/>
          <w:szCs w:val="28"/>
          <w:vertAlign w:val="superscript"/>
          <w:lang w:val="uk-UA" w:eastAsia="en-US"/>
        </w:rPr>
        <w:t>2</w:t>
      </w:r>
    </w:p>
    <w:p w14:paraId="55C3AFD3" w14:textId="77777777" w:rsidR="003A794F" w:rsidRPr="003A794F" w:rsidRDefault="003A794F" w:rsidP="003A794F">
      <w:pPr>
        <w:ind w:left="720"/>
        <w:contextualSpacing/>
        <w:jc w:val="both"/>
        <w:rPr>
          <w:rFonts w:eastAsiaTheme="minorHAnsi"/>
          <w:sz w:val="28"/>
          <w:szCs w:val="28"/>
          <w:lang w:val="uk-UA" w:eastAsia="en-US"/>
        </w:rPr>
      </w:pPr>
    </w:p>
    <w:p w14:paraId="4F3D2185"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11. ТЕРИТОРІАЛЬНІ ЗОНИ ЗІ СПЕЦІАЛЬНИМ СТАТУСОМ</w:t>
      </w:r>
    </w:p>
    <w:p w14:paraId="773BCC6C"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1. Рішенням Ради за погодженням із жителями населених пунктів громади на її території можуть утворюватися функціональні зони – територіальні зони зі спеціальним статусом (історико-заповідні, лісопаркові, промислові тощо). Відповідне подання (пропозицію) вносять до Ради селищний голова, виконавчий комітет ради або її члени - жителі Вигодської територіальної громади у порядку місцевої ініціативи.</w:t>
      </w:r>
    </w:p>
    <w:p w14:paraId="4C1E34A8"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2. При утворенні територіальних зон зі спеціальним статусом встановлюються вимоги щодо забудови території , функціонального призначення земель, ведення господарської діяльності та іншого використання земель, відповідно до місцевих Правил забудови та використання територій, затверджених Радою, які передбачають:</w:t>
      </w:r>
    </w:p>
    <w:p w14:paraId="3DD700C0"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1) гранично допустимі поверховість будинків і споруд та щільність забудови;</w:t>
      </w:r>
    </w:p>
    <w:p w14:paraId="7C4498EB"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2) вимоги до утримання будинків і споруд;</w:t>
      </w:r>
    </w:p>
    <w:p w14:paraId="6EAB6109"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3) вимоги до впорядкування доріг та під’їздів, місць паркування транспортних засобів;</w:t>
      </w:r>
    </w:p>
    <w:p w14:paraId="3FB6853D"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4) вимоги до забезпечення експлуатації інженерно-транспортної інфраструктури;</w:t>
      </w:r>
    </w:p>
    <w:p w14:paraId="58224F73"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5) вимоги до озеленення та впорядкування територій;</w:t>
      </w:r>
    </w:p>
    <w:p w14:paraId="374EC3E6"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6) обмеження у використанні земельних ділянок (будівельні, інженерні, санітарно-епідеміологічні, природоохоронні, протипожежні, історико-культурні);</w:t>
      </w:r>
    </w:p>
    <w:p w14:paraId="63BE0F37" w14:textId="77777777" w:rsid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7) інші вимоги, які можуть бути встановлені відповідно до законодавства України.</w:t>
      </w:r>
    </w:p>
    <w:p w14:paraId="300E390D" w14:textId="77777777" w:rsidR="003A794F" w:rsidRPr="003A794F" w:rsidRDefault="003A794F" w:rsidP="003A794F">
      <w:pPr>
        <w:jc w:val="both"/>
        <w:rPr>
          <w:rFonts w:eastAsiaTheme="minorHAnsi"/>
          <w:sz w:val="28"/>
          <w:szCs w:val="28"/>
          <w:lang w:val="uk-UA" w:eastAsia="en-US"/>
        </w:rPr>
      </w:pPr>
    </w:p>
    <w:p w14:paraId="0D5AA7D2"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12. НАЙМЕНУВАННЯ ТА ПЕРЕЙМЕНУВАННЯ НАСЕЛЕНИХ ПУНКТІВ, ТЕРИТОРІАЛЬНИХ ОБ’ЄКТІВ ГРОМАДИ</w:t>
      </w:r>
    </w:p>
    <w:p w14:paraId="69E4D9E9"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1. Найменування та перейменування населених пунктів громади, їх ліквідація як поселень, віднесення до окремих категорій населених пунктів здійснюється відповідно до закону.</w:t>
      </w:r>
    </w:p>
    <w:p w14:paraId="0B88A972"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2. Найменування та перейменування територіальних об’єктів громади – територіальних зон зі спеціальним статусом, вулиць, мікрорайонів, проспектів, бульварів, провулків, майданів (площ), мостів, парків, скверів тощо – здійснюються Радою з врахуванням думки  членів Вигодської територіальної громади – жителів відповідного населеного пункту у порядку встановленому Радою.</w:t>
      </w:r>
    </w:p>
    <w:p w14:paraId="14D9402D"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3. Перейменування територіальних об’єктів громади здійснюється, як правило, у випадках відновлення їхніх історичних назв, історичної справедливості та відповідно до вимог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14:paraId="6D7FB5F1"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lastRenderedPageBreak/>
        <w:t>4. Присвоєння територіальним об’єктам громади імен з метою увічнення пам’яті видатних історичних, державних, військових діячів України та громади, видатних діячів науки і культури, діяльність яких сприяла прогресу людства, утвердженню загальнолюдських цінностей здійснюється тільки посмертно та з урахуванням думки жителів відповідного населеного пункту громади</w:t>
      </w:r>
    </w:p>
    <w:p w14:paraId="5773D636"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5. При прийнятті рішень Радою щодо увічнення пам’яті історичних осіб та подій пріоритет надається тим з них, які пов’язані з населеними пунктами громади, Калуським районом та Івано-Франківською областю.</w:t>
      </w:r>
    </w:p>
    <w:p w14:paraId="11EDB29B" w14:textId="77777777" w:rsid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 xml:space="preserve">6. Назви територіальним об’єктам громади даються українською мовою з дотриманням норм українського правопису. </w:t>
      </w:r>
    </w:p>
    <w:p w14:paraId="3F875575" w14:textId="77777777" w:rsidR="00CE553E" w:rsidRDefault="00CE553E" w:rsidP="002654B1">
      <w:pPr>
        <w:jc w:val="center"/>
        <w:rPr>
          <w:rFonts w:eastAsiaTheme="minorHAnsi"/>
          <w:b/>
          <w:bCs/>
          <w:sz w:val="28"/>
          <w:szCs w:val="28"/>
          <w:lang w:val="uk-UA" w:eastAsia="en-US"/>
        </w:rPr>
      </w:pPr>
    </w:p>
    <w:p w14:paraId="66E9A7BE" w14:textId="6B3A882F" w:rsidR="003A794F" w:rsidRDefault="003A794F" w:rsidP="002654B1">
      <w:pPr>
        <w:jc w:val="center"/>
        <w:rPr>
          <w:rFonts w:eastAsiaTheme="minorHAnsi"/>
          <w:b/>
          <w:bCs/>
          <w:sz w:val="28"/>
          <w:szCs w:val="28"/>
          <w:lang w:val="uk-UA" w:eastAsia="en-US"/>
        </w:rPr>
      </w:pPr>
      <w:r w:rsidRPr="003A794F">
        <w:rPr>
          <w:rFonts w:eastAsiaTheme="minorHAnsi"/>
          <w:b/>
          <w:bCs/>
          <w:sz w:val="28"/>
          <w:szCs w:val="28"/>
          <w:lang w:val="uk-UA" w:eastAsia="en-US"/>
        </w:rPr>
        <w:t>РОЗДІЛ 3. ВЗАЄМОВІДНОСИНИ ВИГОДСЬКОЇ ТЕРИТОРІАЛЬНОЇ ГРОМАДИ, ЇЇ ОРГАНІВ ТА ПОСАДОВИХ ОСІБ З ОРГАНАМИ ДЕРЖАВНОЇ ВЛАДИ, УСТАНОВАМИ, ПІДПРИЄМСТВАМИ І ОРГАНІЗАЦІЯМИ, ІНШИМИ ТЕРИТОРІАЛЬНИМИ ГРОМАДАМИ</w:t>
      </w:r>
    </w:p>
    <w:p w14:paraId="64B6BB39" w14:textId="77777777" w:rsidR="003A794F" w:rsidRPr="003A794F" w:rsidRDefault="003A794F" w:rsidP="003A794F">
      <w:pPr>
        <w:jc w:val="center"/>
        <w:rPr>
          <w:rFonts w:eastAsiaTheme="minorHAnsi"/>
          <w:b/>
          <w:bCs/>
          <w:sz w:val="28"/>
          <w:szCs w:val="28"/>
          <w:lang w:val="uk-UA" w:eastAsia="en-US"/>
        </w:rPr>
      </w:pPr>
    </w:p>
    <w:p w14:paraId="2CD51025"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13. ВЗАЄМОВІДНОСИНИ ОРГАНІВ ТА ПОСАДОВИХ ОСІБ ВИГОДСЬКОЇ ТЕРИТОРІАЛЬНОЇ ГРОМАДИ З ОРГАНАМИ ВИКОНАВЧОЇ ВЛАДИ</w:t>
      </w:r>
    </w:p>
    <w:p w14:paraId="04D93968"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1. Взаємовідносини органів та посадових осіб Вигодської територіальної громади з органами виконавчої влади, діяльність яких поширюється на територію громади, базуються на засадах співробітництва та взаємодопомоги з метою забезпечення здійснення завдань соціально-економічного та культурного розвитку громади, її населених пунктів та реалізації на території громади завдань і повноважень виконавчої влади в інтересах Вигодської територіальної громади.</w:t>
      </w:r>
    </w:p>
    <w:p w14:paraId="1C7BF5B8"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2. Органи і посадові особи Вигодської територіальної громади здійснюють самоврядні повноваження незалежно від органів виконавчої влади. Органи виконавчої влади не можуть видавати обов’язкові для органів і посадових осіб Вигодської територіальної громади акти з питань, віднесених до самоврядних повноважень, або регламентувати їхню діяльність.</w:t>
      </w:r>
    </w:p>
    <w:p w14:paraId="5A8E4A64"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3. Органи і посадові особи Вигодської територіальної громади підконтрольні відповідним органам виконавчої влади лише з питань здійснення ними наданих законом окремих повноважень органів виконавчої влади.</w:t>
      </w:r>
    </w:p>
    <w:p w14:paraId="1FC8C129" w14:textId="77777777" w:rsid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 xml:space="preserve">4. За організацію </w:t>
      </w:r>
      <w:proofErr w:type="spellStart"/>
      <w:r w:rsidRPr="003A794F">
        <w:rPr>
          <w:rFonts w:eastAsiaTheme="minorHAnsi"/>
          <w:sz w:val="28"/>
          <w:szCs w:val="28"/>
          <w:lang w:val="uk-UA" w:eastAsia="en-US"/>
        </w:rPr>
        <w:t>зв’язків</w:t>
      </w:r>
      <w:proofErr w:type="spellEnd"/>
      <w:r w:rsidRPr="003A794F">
        <w:rPr>
          <w:rFonts w:eastAsiaTheme="minorHAnsi"/>
          <w:sz w:val="28"/>
          <w:szCs w:val="28"/>
          <w:lang w:val="uk-UA" w:eastAsia="en-US"/>
        </w:rPr>
        <w:t xml:space="preserve"> органів і посадових осіб Вигодської територіальної громади з органами виконавчої влади відповідає селищний Голова.</w:t>
      </w:r>
    </w:p>
    <w:p w14:paraId="51396860" w14:textId="77777777" w:rsidR="003A794F" w:rsidRPr="003A794F" w:rsidRDefault="003A794F" w:rsidP="003A794F">
      <w:pPr>
        <w:jc w:val="both"/>
        <w:rPr>
          <w:rFonts w:eastAsiaTheme="minorHAnsi"/>
          <w:sz w:val="28"/>
          <w:szCs w:val="28"/>
          <w:lang w:val="uk-UA" w:eastAsia="en-US"/>
        </w:rPr>
      </w:pPr>
    </w:p>
    <w:p w14:paraId="73A70BC5"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14. ВЗАЄМОВІДНОСИНИ ОРГАНІВ ТА ПОСАДОВИХ ОСІБ ВИГОДСЬКОЇ ТЕРИТОРІАЛЬНОЇ ГРОМАДИ З ПРАВООХОРОННИМИ ОРГАНАМИ ТА СУДОВОЮ ВЛАДОЮ.</w:t>
      </w:r>
    </w:p>
    <w:p w14:paraId="6A7B8883" w14:textId="77777777" w:rsidR="003A794F" w:rsidRP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t>1. Органи і посадові особи Вигодської територіальної громади сприяють місцевим органам судової влади, прокуратури та інших правоохоронних органів в їхній діяльності, можуть надавати, в передбачених законодавством випадках, допомогу у здійсненні їхніх повноважень.</w:t>
      </w:r>
    </w:p>
    <w:p w14:paraId="203104D9" w14:textId="77777777" w:rsidR="003A794F" w:rsidRDefault="003A794F" w:rsidP="002314F0">
      <w:pPr>
        <w:ind w:firstLine="567"/>
        <w:jc w:val="both"/>
        <w:rPr>
          <w:rFonts w:eastAsiaTheme="minorHAnsi"/>
          <w:sz w:val="28"/>
          <w:szCs w:val="28"/>
          <w:lang w:val="uk-UA" w:eastAsia="en-US"/>
        </w:rPr>
      </w:pPr>
      <w:r w:rsidRPr="003A794F">
        <w:rPr>
          <w:rFonts w:eastAsiaTheme="minorHAnsi"/>
          <w:sz w:val="28"/>
          <w:szCs w:val="28"/>
          <w:lang w:val="uk-UA" w:eastAsia="en-US"/>
        </w:rPr>
        <w:lastRenderedPageBreak/>
        <w:t xml:space="preserve">2. Селищний Голова, або за його дорученням інша посадова особа, відповідає за організацію </w:t>
      </w:r>
      <w:proofErr w:type="spellStart"/>
      <w:r w:rsidRPr="003A794F">
        <w:rPr>
          <w:rFonts w:eastAsiaTheme="minorHAnsi"/>
          <w:sz w:val="28"/>
          <w:szCs w:val="28"/>
          <w:lang w:val="uk-UA" w:eastAsia="en-US"/>
        </w:rPr>
        <w:t>зв’язків</w:t>
      </w:r>
      <w:proofErr w:type="spellEnd"/>
      <w:r w:rsidRPr="003A794F">
        <w:rPr>
          <w:rFonts w:eastAsiaTheme="minorHAnsi"/>
          <w:sz w:val="28"/>
          <w:szCs w:val="28"/>
          <w:lang w:val="uk-UA" w:eastAsia="en-US"/>
        </w:rPr>
        <w:t xml:space="preserve"> органів і посадових осіб Вигодської територіальної громади з органами судової влади, прокуратури та інших правоохоронних органів.</w:t>
      </w:r>
    </w:p>
    <w:p w14:paraId="22660F95" w14:textId="77777777" w:rsidR="003A794F" w:rsidRPr="003A794F" w:rsidRDefault="003A794F" w:rsidP="003A794F">
      <w:pPr>
        <w:jc w:val="both"/>
        <w:rPr>
          <w:rFonts w:eastAsiaTheme="minorHAnsi"/>
          <w:sz w:val="28"/>
          <w:szCs w:val="28"/>
          <w:lang w:val="uk-UA" w:eastAsia="en-US"/>
        </w:rPr>
      </w:pPr>
    </w:p>
    <w:p w14:paraId="1393CAF5"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15. ВЗАЄМОВІДНОСИНИ ОРГАНІВ І ПОСАДОВИХ ОСІБ ВИГОДСЬКОЇ ТЕРИТОРІАЛЬНОЇ ГРОМАДИ З ПІДПРИЄМСТВАМИ, УСТАНОВАМИ І ОРГАНІЗАЦІЯМИ, ЩО ПЕРЕБУВАЮТЬ НА ЇЇ ТЕРИТОРІЇ</w:t>
      </w:r>
    </w:p>
    <w:p w14:paraId="27DDCF7B"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Взаємовідносини органів і посадових осіб Вигодської територіальної громади з підприємствами, установами і організаціями, що перебувають на її території, базуються на суворому дотриманні визначених законодавством прав суб’єктів господарської діяльності і визначаються формою власності підприємств, установ і організацій, джерелами фінансування і характером їхньої діяльності.</w:t>
      </w:r>
    </w:p>
    <w:p w14:paraId="036D573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По відношенню до підприємств, установ і організацій, що перебувають у комунальній власності Вигодської територіальної громади, відповідні органи і посадові особи Вигодської територіальної громади здійснюють такі функції :</w:t>
      </w:r>
    </w:p>
    <w:p w14:paraId="14B67414"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утворюють, реорганізують та ліквідують комунальні підприємства, установи і організації громади в інтересах Вигодської територіальної громади у порядку, визначеному чинним законодавством;</w:t>
      </w:r>
    </w:p>
    <w:p w14:paraId="368FDA1D"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призначають та звільняють з посади їхніх керівників:</w:t>
      </w:r>
    </w:p>
    <w:p w14:paraId="47AF62E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визначають цілі, функції , організаційні форми і порядок діяльності та затверджують Статути створюваних ними підприємств, установ і організацій;</w:t>
      </w:r>
    </w:p>
    <w:p w14:paraId="2E710B22"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встановлюють у порядку і в межах, визначених законодавством, економічно обґрунтовані ціни та тарифи на продукцію і послуги комунальних підприємств;</w:t>
      </w:r>
    </w:p>
    <w:p w14:paraId="41C4F67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приймають, у визначених законодавством межах, рішення про відчуження об’єктів комунальної власності, передачу їх в оренду чи концесію, а також рішення щодо переліку об’єктів комунальної власності, які не підлягають приватизації ;</w:t>
      </w:r>
    </w:p>
    <w:p w14:paraId="3C2EED6C"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визначають порядок використання прибутку і доходів підприємств, установ і організацій, встановлюють для них розмір частки прибутку, що підлягає зарахуванню до місцевого бюджету;</w:t>
      </w:r>
    </w:p>
    <w:p w14:paraId="6F570DB1"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приймають рішення про передачу іншим органам окремих повноважень щодо управління майном, яке належить до комунальної власності Вигодської територіальної громади, визначення меж цих повноважень та умов їхнього здійснення;</w:t>
      </w:r>
    </w:p>
    <w:p w14:paraId="79B527BF"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приймають рішення про спільне з іншими територіальними громадами використання об’єктів комунальної власності для задоволення спільних потреб у порядку співробітництва територіальних громад;</w:t>
      </w:r>
    </w:p>
    <w:p w14:paraId="35C2D2AF"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вирішують відповідно до законодавства питання про створення підприємствами комунальної власності спільних підприємств, у тому числі з іноземними інвестиціями;</w:t>
      </w:r>
    </w:p>
    <w:p w14:paraId="0E1946A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lastRenderedPageBreak/>
        <w:t>- контролюють ефективність і законність використання майна комунальних підприємств, установ і організацій громади в порядку, визначеному чинним законодавством і цим Статутом.</w:t>
      </w:r>
    </w:p>
    <w:p w14:paraId="7AB7A47E"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З підприємствами, установами і організаціями, які не перебувають у комунальній власності громади, органи і посадові особи Вигодської територіальної громади будують свої відносини на договірній та податковій основі. При цьому, органи і посадові особи Вигодської територіальної громади в межах своїх повноважень, визначених законодавством і цим Статутом, можуть приймати рішення щодо:</w:t>
      </w:r>
    </w:p>
    <w:p w14:paraId="722E6856"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надання пільг по місцевих податках та зборах категоріям підприємств, установ і організацій, діяльність яких має важливе значення для соціально-економічного і культурного розвитку громади, її населених пунктів;</w:t>
      </w:r>
    </w:p>
    <w:p w14:paraId="7965A11A"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надання згоди на зміну функціонального призначення об’єктів соціальної сфери, якими управляють ці підприємства, установи і організації ;</w:t>
      </w:r>
    </w:p>
    <w:p w14:paraId="4AE25802"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встановлення, відповідно до чинного законодавства, норм та правил ведення ними господарської діяльності з питань, що стосуються екологічної безпеки та соціально-економічного і культурного розвитку громади;</w:t>
      </w:r>
    </w:p>
    <w:p w14:paraId="68571E6A"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розміщення замовлень на проведення робіт і надання послуг по благоустрою території громади, її населених пунктів, обслуговування населення, будівництва та ремонту комунального житла, нежитлових будівель, що знаходяться у комунальній власності громади, виробництва продукції та виконання інших робіт за рахунок бюджетних коштів Вигодської територіальної громади або залучених коштів підприємств, установ та організацій;</w:t>
      </w:r>
    </w:p>
    <w:p w14:paraId="7136B29B"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надання відповідно до законодавства згоди на розміщення на території громади нових об’єктів, у тому числі місць чи об’єктів для розміщення відходів, сфера екологічного впливу діяльності яких згідно з чинними нормативами включає територію громади або її частину.</w:t>
      </w:r>
    </w:p>
    <w:p w14:paraId="40707F66" w14:textId="77777777" w:rsidR="003A794F" w:rsidRPr="003A794F" w:rsidRDefault="003A794F" w:rsidP="003A794F">
      <w:pPr>
        <w:jc w:val="both"/>
        <w:rPr>
          <w:rFonts w:eastAsiaTheme="minorHAnsi"/>
          <w:sz w:val="28"/>
          <w:szCs w:val="28"/>
          <w:lang w:val="uk-UA" w:eastAsia="en-US"/>
        </w:rPr>
      </w:pPr>
    </w:p>
    <w:p w14:paraId="5A6EC5F0"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 xml:space="preserve">СТАТТЯ 16. ВЗАЄМОВІДНОСИНИ ОРГАНІВ І ПОСАДОВИХ ОСІБ ВИГОДСЬКОЇ ТЕРИТОРІАЛЬНОЇ ГРОМАДИ З ІНШИМИ ТЕРИТОРІАЛЬНИМИ ГРОМАДАМИ, ЇХНІМИ ОРГАНАМИ І ПОСАДОВИМИ ОСОБАМИ </w:t>
      </w:r>
    </w:p>
    <w:p w14:paraId="66AC7C19"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Взаємовідносини Вигодської територіальної громади, її органів і посадових осіб з іншими територіальними громадами, їхніми органами і посадовими особами базуються на принципах добросусідства, солідарності та взаємної вигоди.</w:t>
      </w:r>
    </w:p>
    <w:p w14:paraId="0221CB37"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Територіальна громада, її органи місцевого самоврядування і їх посадові особи можуть брати участь у міжмуніципальному та міжнародному співробітництві.</w:t>
      </w:r>
    </w:p>
    <w:p w14:paraId="2ACCBA02" w14:textId="77777777" w:rsidR="00CE553E" w:rsidRDefault="00CE553E" w:rsidP="002654B1">
      <w:pPr>
        <w:jc w:val="center"/>
        <w:rPr>
          <w:rFonts w:eastAsiaTheme="minorHAnsi"/>
          <w:b/>
          <w:bCs/>
          <w:sz w:val="28"/>
          <w:szCs w:val="28"/>
          <w:lang w:val="uk-UA" w:eastAsia="en-US"/>
        </w:rPr>
      </w:pPr>
    </w:p>
    <w:p w14:paraId="1FA2A44E" w14:textId="45E63003" w:rsidR="003A794F" w:rsidRDefault="003A794F" w:rsidP="002654B1">
      <w:pPr>
        <w:jc w:val="center"/>
        <w:rPr>
          <w:rFonts w:eastAsiaTheme="minorHAnsi"/>
          <w:b/>
          <w:bCs/>
          <w:sz w:val="28"/>
          <w:szCs w:val="28"/>
          <w:lang w:val="uk-UA" w:eastAsia="en-US"/>
        </w:rPr>
      </w:pPr>
      <w:r w:rsidRPr="003A794F">
        <w:rPr>
          <w:rFonts w:eastAsiaTheme="minorHAnsi"/>
          <w:b/>
          <w:bCs/>
          <w:sz w:val="28"/>
          <w:szCs w:val="28"/>
          <w:lang w:val="uk-UA" w:eastAsia="en-US"/>
        </w:rPr>
        <w:t>РОЗДІЛ 4</w:t>
      </w:r>
      <w:r w:rsidR="00EE266D">
        <w:rPr>
          <w:rFonts w:eastAsiaTheme="minorHAnsi"/>
          <w:b/>
          <w:bCs/>
          <w:sz w:val="28"/>
          <w:szCs w:val="28"/>
          <w:lang w:val="uk-UA" w:eastAsia="en-US"/>
        </w:rPr>
        <w:t xml:space="preserve">. ПЛАНУВАННЯ РОЗВИТКУ ВИГОДСЬКОЇ </w:t>
      </w:r>
      <w:r w:rsidRPr="003A794F">
        <w:rPr>
          <w:rFonts w:eastAsiaTheme="minorHAnsi"/>
          <w:b/>
          <w:bCs/>
          <w:sz w:val="28"/>
          <w:szCs w:val="28"/>
          <w:lang w:val="uk-UA" w:eastAsia="en-US"/>
        </w:rPr>
        <w:t>ТЕРИТОРІАЛЬНОЇ ГРОМАДИ</w:t>
      </w:r>
    </w:p>
    <w:p w14:paraId="0EDDEED2" w14:textId="77777777" w:rsidR="002654B1" w:rsidRPr="003A794F" w:rsidRDefault="002654B1" w:rsidP="002654B1">
      <w:pPr>
        <w:jc w:val="center"/>
        <w:rPr>
          <w:rFonts w:eastAsiaTheme="minorHAnsi"/>
          <w:b/>
          <w:bCs/>
          <w:sz w:val="28"/>
          <w:szCs w:val="28"/>
          <w:lang w:val="uk-UA" w:eastAsia="en-US"/>
        </w:rPr>
      </w:pPr>
    </w:p>
    <w:p w14:paraId="59274539"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17. ПЛАНУВАННЯ РОЗВИТКУ ВИГОДСЬКОЇ ТЕРИТОРІАЛЬНОЇ ГРОМАДИ</w:t>
      </w:r>
    </w:p>
    <w:p w14:paraId="52977D1D"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lastRenderedPageBreak/>
        <w:t>1. З метою оптимального використання ресурсів громади, забезпечення її сталого розвитку, збереження і примноження культурної спадщини, максимального задоволення інтересів різних поколінь членів Вигодської територіальної громади здійснюється планування розвитку громади.</w:t>
      </w:r>
    </w:p>
    <w:p w14:paraId="18A7A079" w14:textId="77777777" w:rsidR="003A794F" w:rsidRPr="00EE266D" w:rsidRDefault="003A794F" w:rsidP="002654B1">
      <w:pPr>
        <w:ind w:firstLine="567"/>
        <w:jc w:val="both"/>
        <w:rPr>
          <w:rFonts w:eastAsiaTheme="minorHAnsi"/>
          <w:color w:val="000000" w:themeColor="text1"/>
          <w:sz w:val="28"/>
          <w:szCs w:val="28"/>
          <w:lang w:val="uk-UA" w:eastAsia="en-US"/>
        </w:rPr>
      </w:pPr>
      <w:r w:rsidRPr="00EE266D">
        <w:rPr>
          <w:rFonts w:eastAsiaTheme="minorHAnsi"/>
          <w:color w:val="000000" w:themeColor="text1"/>
          <w:sz w:val="28"/>
          <w:szCs w:val="28"/>
          <w:lang w:val="uk-UA" w:eastAsia="en-US"/>
        </w:rPr>
        <w:t>2. Планування розвитку громади та її населених пунктів реалізується шляхом прийняття Радою таких розроблених з залученням громадськості актів:</w:t>
      </w:r>
    </w:p>
    <w:p w14:paraId="71C3FAC0" w14:textId="168DCA4E" w:rsidR="003A794F" w:rsidRPr="00CE553E" w:rsidRDefault="003A794F" w:rsidP="002654B1">
      <w:pPr>
        <w:ind w:firstLine="567"/>
        <w:jc w:val="both"/>
        <w:rPr>
          <w:rFonts w:eastAsiaTheme="minorHAnsi"/>
          <w:color w:val="000000" w:themeColor="text1"/>
          <w:sz w:val="28"/>
          <w:szCs w:val="28"/>
          <w:lang w:val="uk-UA" w:eastAsia="en-US"/>
        </w:rPr>
      </w:pPr>
      <w:r w:rsidRPr="00CE553E">
        <w:rPr>
          <w:rFonts w:eastAsiaTheme="minorHAnsi"/>
          <w:color w:val="000000" w:themeColor="text1"/>
          <w:sz w:val="28"/>
          <w:szCs w:val="28"/>
          <w:lang w:val="uk-UA" w:eastAsia="en-US"/>
        </w:rPr>
        <w:t>1)</w:t>
      </w:r>
      <w:r w:rsidR="00CE553E" w:rsidRPr="00CE553E">
        <w:rPr>
          <w:rFonts w:eastAsiaTheme="minorHAnsi"/>
          <w:color w:val="000000" w:themeColor="text1"/>
          <w:sz w:val="28"/>
          <w:szCs w:val="28"/>
          <w:lang w:val="uk-UA" w:eastAsia="en-US"/>
        </w:rPr>
        <w:t xml:space="preserve"> </w:t>
      </w:r>
      <w:r w:rsidRPr="00CE553E">
        <w:rPr>
          <w:rFonts w:eastAsiaTheme="minorHAnsi"/>
          <w:color w:val="000000" w:themeColor="text1"/>
          <w:sz w:val="28"/>
          <w:szCs w:val="28"/>
          <w:lang w:val="uk-UA" w:eastAsia="en-US"/>
        </w:rPr>
        <w:t xml:space="preserve">Генерального плану розвитку населених пунктів </w:t>
      </w:r>
      <w:r w:rsidR="00CE553E" w:rsidRPr="00CE553E">
        <w:rPr>
          <w:rFonts w:eastAsiaTheme="minorHAnsi"/>
          <w:color w:val="000000" w:themeColor="text1"/>
          <w:sz w:val="28"/>
          <w:szCs w:val="28"/>
          <w:lang w:val="uk-UA" w:eastAsia="en-US"/>
        </w:rPr>
        <w:t xml:space="preserve">Вигодської територіальної </w:t>
      </w:r>
      <w:r w:rsidRPr="00CE553E">
        <w:rPr>
          <w:rFonts w:eastAsiaTheme="minorHAnsi"/>
          <w:color w:val="000000" w:themeColor="text1"/>
          <w:sz w:val="28"/>
          <w:szCs w:val="28"/>
          <w:lang w:val="uk-UA" w:eastAsia="en-US"/>
        </w:rPr>
        <w:t>громади;</w:t>
      </w:r>
    </w:p>
    <w:p w14:paraId="06778BD1" w14:textId="77777777" w:rsidR="003A794F" w:rsidRPr="00CE553E" w:rsidRDefault="003A794F" w:rsidP="002654B1">
      <w:pPr>
        <w:ind w:firstLine="567"/>
        <w:jc w:val="both"/>
        <w:rPr>
          <w:rFonts w:eastAsiaTheme="minorHAnsi"/>
          <w:color w:val="000000" w:themeColor="text1"/>
          <w:sz w:val="28"/>
          <w:szCs w:val="28"/>
          <w:lang w:val="uk-UA" w:eastAsia="en-US"/>
        </w:rPr>
      </w:pPr>
      <w:r w:rsidRPr="00CE553E">
        <w:rPr>
          <w:rFonts w:eastAsiaTheme="minorHAnsi"/>
          <w:color w:val="000000" w:themeColor="text1"/>
          <w:sz w:val="28"/>
          <w:szCs w:val="28"/>
          <w:lang w:val="uk-UA" w:eastAsia="en-US"/>
        </w:rPr>
        <w:t>2) Стратегія розвитку Вигодської територіальної громади;</w:t>
      </w:r>
    </w:p>
    <w:p w14:paraId="0F69DD0A" w14:textId="1F9447A8" w:rsidR="003A794F" w:rsidRPr="00CE553E" w:rsidRDefault="003A794F" w:rsidP="002654B1">
      <w:pPr>
        <w:ind w:firstLine="567"/>
        <w:jc w:val="both"/>
        <w:rPr>
          <w:rFonts w:eastAsiaTheme="minorHAnsi"/>
          <w:color w:val="000000" w:themeColor="text1"/>
          <w:sz w:val="28"/>
          <w:szCs w:val="28"/>
          <w:lang w:val="uk-UA" w:eastAsia="en-US"/>
        </w:rPr>
      </w:pPr>
      <w:r w:rsidRPr="00CE553E">
        <w:rPr>
          <w:rFonts w:eastAsiaTheme="minorHAnsi"/>
          <w:color w:val="000000" w:themeColor="text1"/>
          <w:sz w:val="28"/>
          <w:szCs w:val="28"/>
          <w:lang w:val="uk-UA" w:eastAsia="en-US"/>
        </w:rPr>
        <w:t xml:space="preserve">3. На виконання Генерального плану розвитку населених пунктів </w:t>
      </w:r>
      <w:r w:rsidR="00CE553E" w:rsidRPr="00CE553E">
        <w:rPr>
          <w:rFonts w:eastAsiaTheme="minorHAnsi"/>
          <w:color w:val="000000" w:themeColor="text1"/>
          <w:sz w:val="28"/>
          <w:szCs w:val="28"/>
          <w:lang w:val="uk-UA" w:eastAsia="en-US"/>
        </w:rPr>
        <w:t xml:space="preserve">Вигодської територіальної </w:t>
      </w:r>
      <w:r w:rsidRPr="00CE553E">
        <w:rPr>
          <w:rFonts w:eastAsiaTheme="minorHAnsi"/>
          <w:color w:val="000000" w:themeColor="text1"/>
          <w:sz w:val="28"/>
          <w:szCs w:val="28"/>
          <w:lang w:val="uk-UA" w:eastAsia="en-US"/>
        </w:rPr>
        <w:t xml:space="preserve">громади та </w:t>
      </w:r>
      <w:r w:rsidR="00CE553E" w:rsidRPr="00CE553E">
        <w:rPr>
          <w:rFonts w:eastAsiaTheme="minorHAnsi"/>
          <w:color w:val="000000" w:themeColor="text1"/>
          <w:sz w:val="28"/>
          <w:szCs w:val="28"/>
          <w:lang w:val="uk-UA" w:eastAsia="en-US"/>
        </w:rPr>
        <w:t>Стратегії</w:t>
      </w:r>
      <w:r w:rsidRPr="00CE553E">
        <w:rPr>
          <w:rFonts w:eastAsiaTheme="minorHAnsi"/>
          <w:color w:val="000000" w:themeColor="text1"/>
          <w:sz w:val="28"/>
          <w:szCs w:val="28"/>
          <w:lang w:val="uk-UA" w:eastAsia="en-US"/>
        </w:rPr>
        <w:t xml:space="preserve"> розвитку Вигодської територіальної громади Радою приймаються щорічні Програми соціально</w:t>
      </w:r>
      <w:r w:rsidR="00CE553E" w:rsidRPr="00CE553E">
        <w:rPr>
          <w:rFonts w:eastAsiaTheme="minorHAnsi"/>
          <w:color w:val="000000" w:themeColor="text1"/>
          <w:sz w:val="28"/>
          <w:szCs w:val="28"/>
          <w:lang w:val="uk-UA" w:eastAsia="en-US"/>
        </w:rPr>
        <w:noBreakHyphen/>
      </w:r>
      <w:r w:rsidRPr="00CE553E">
        <w:rPr>
          <w:rFonts w:eastAsiaTheme="minorHAnsi"/>
          <w:color w:val="000000" w:themeColor="text1"/>
          <w:sz w:val="28"/>
          <w:szCs w:val="28"/>
          <w:lang w:val="uk-UA" w:eastAsia="en-US"/>
        </w:rPr>
        <w:t>економічного розвитку Вигодської  територіальної громади</w:t>
      </w:r>
      <w:r w:rsidRPr="00CE553E">
        <w:rPr>
          <w:rFonts w:eastAsiaTheme="minorHAnsi"/>
          <w:color w:val="000000" w:themeColor="text1"/>
          <w:sz w:val="28"/>
          <w:szCs w:val="28"/>
          <w:lang w:val="uk-UA" w:eastAsia="en-US"/>
        </w:rPr>
        <w:t>.</w:t>
      </w:r>
    </w:p>
    <w:p w14:paraId="6B517C68"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4. З метою відстеження динамічних змін у розвитку громади ведеться щорічний моніторинг статистичних показників.</w:t>
      </w:r>
    </w:p>
    <w:p w14:paraId="1CFDC59B" w14:textId="77777777" w:rsidR="003A794F" w:rsidRPr="003A794F" w:rsidRDefault="003A794F" w:rsidP="003A794F">
      <w:pPr>
        <w:jc w:val="both"/>
        <w:rPr>
          <w:rFonts w:eastAsiaTheme="minorHAnsi"/>
          <w:sz w:val="28"/>
          <w:szCs w:val="28"/>
          <w:lang w:val="uk-UA" w:eastAsia="en-US"/>
        </w:rPr>
      </w:pPr>
    </w:p>
    <w:p w14:paraId="301E8F54"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18. ГЕНЕРАЛЬНИЙ ПЛАН РОЗВИТКУ НАСЕЛЕНИХ ПУНКТІВ ГРОМАДИ</w:t>
      </w:r>
    </w:p>
    <w:p w14:paraId="1F6D529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Генеральний план розвитку населених пунктів громади (далі – генеральний план) – це основний документ містобудівного планування, який визначає довгострокову політику Ради щодо розвитку, планування, забудови та іншого використання території населених пунктів громади з урахуванням як історичних традицій забудови, збереження та відновлення історичних центрів, так і сучасних потреб розвитку і новітніх тенденцій містобудування.</w:t>
      </w:r>
    </w:p>
    <w:p w14:paraId="400588B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Генеральний план розробляється відповідно до законодавства України про планування та забудову територій з урахуванням положень цього Статуту.</w:t>
      </w:r>
    </w:p>
    <w:p w14:paraId="2F5A16D1"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Генеральний план затверджується рішенням Ради лише після проходження ним процедури громадського обговорення (громадських слухань) у кожному з населених пунктів громади, у порядку, встановленому законодавством України про планування та забудову територій та рішеннями Ради.</w:t>
      </w:r>
    </w:p>
    <w:p w14:paraId="4E929BDB" w14:textId="77777777" w:rsidR="003A794F" w:rsidRPr="003A794F" w:rsidRDefault="003A794F" w:rsidP="003A794F">
      <w:pPr>
        <w:jc w:val="both"/>
        <w:rPr>
          <w:rFonts w:eastAsiaTheme="minorHAnsi"/>
          <w:sz w:val="28"/>
          <w:szCs w:val="28"/>
          <w:lang w:val="uk-UA" w:eastAsia="en-US"/>
        </w:rPr>
      </w:pPr>
    </w:p>
    <w:p w14:paraId="2E2A16F6"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19. ПЛАНУВАННЯ СОЦІАЛЬНО-ЕКОНОМІЧНОГО ТА КУЛЬТУР-НОГО РОЗВИТКУ ГРОМАДИ</w:t>
      </w:r>
    </w:p>
    <w:p w14:paraId="1FBF9657"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Планування соціально-економічного та культурного розвитку громади передбачає:</w:t>
      </w:r>
    </w:p>
    <w:p w14:paraId="13F73936"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аналіз соціально-економічного та культурного розвитку громади, її населених пунктів за попередній і поточний роки, визначення основних тенденцій розвитку, їх узгодження з загальнодержавними та регіональними тенденціями розвитку;</w:t>
      </w:r>
    </w:p>
    <w:p w14:paraId="0E5A898A"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визначення основних проблем розвитку економіки громади, її соціальної сфери, культурного розвитку;</w:t>
      </w:r>
    </w:p>
    <w:p w14:paraId="425B1A19"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оцінку стану використання природного, виробничого, науково-технічного та трудового потенціалу громади, визначення резервів такого потенціалу;</w:t>
      </w:r>
    </w:p>
    <w:p w14:paraId="3C04F5F1"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lastRenderedPageBreak/>
        <w:t>4) визначення пріоритетних цілей та напрямів розвитку громади на плановий період та шляхи розв’язання основних соціальних, економічних та культурних проблем Вигодської територіальної громади;</w:t>
      </w:r>
    </w:p>
    <w:p w14:paraId="255BF59F"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5) постановку завдань з досягнення визначених цілей, встановлення термінів їхнього виконання з урахуванням фінансових та інших ресурсів громади.</w:t>
      </w:r>
    </w:p>
    <w:p w14:paraId="69720483" w14:textId="77777777" w:rsidR="003A794F" w:rsidRPr="003A794F" w:rsidRDefault="003A794F" w:rsidP="002654B1">
      <w:pPr>
        <w:ind w:firstLine="567"/>
        <w:jc w:val="both"/>
        <w:rPr>
          <w:rFonts w:eastAsiaTheme="minorHAnsi"/>
          <w:sz w:val="28"/>
          <w:szCs w:val="28"/>
          <w:lang w:val="uk-UA" w:eastAsia="en-US"/>
        </w:rPr>
      </w:pPr>
    </w:p>
    <w:p w14:paraId="53EA8AC9" w14:textId="77777777" w:rsidR="003A794F" w:rsidRPr="003A794F" w:rsidRDefault="003A794F" w:rsidP="002654B1">
      <w:pPr>
        <w:jc w:val="both"/>
        <w:rPr>
          <w:rFonts w:eastAsiaTheme="minorHAnsi"/>
          <w:sz w:val="28"/>
          <w:szCs w:val="28"/>
          <w:lang w:val="uk-UA" w:eastAsia="en-US"/>
        </w:rPr>
      </w:pPr>
      <w:r w:rsidRPr="003A794F">
        <w:rPr>
          <w:rFonts w:eastAsiaTheme="minorHAnsi"/>
          <w:sz w:val="28"/>
          <w:szCs w:val="28"/>
          <w:lang w:val="uk-UA" w:eastAsia="en-US"/>
        </w:rPr>
        <w:t>СТАТТЯ 20. СТРАТЕГІЧНИЙ ПЛАН СОЦІАЛЬНО-ЕКОНОМІЧНОГО ТА КУЛЬТУРНОГО РОЗВИТКУ ГРОМАДИ</w:t>
      </w:r>
    </w:p>
    <w:p w14:paraId="67DB196F"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1.Стратегічний план передбачає планування соціально-економічного та культурного розвитку громади, її населених пунктів на період не менше двох каденцій повноважень Ради.</w:t>
      </w:r>
    </w:p>
    <w:p w14:paraId="5B6B9E0D"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Короткострокові програми розвитку громади розробляються на 1 (один) рік та спрямовуються на вирішення завдань, визначених Стратегічним планом.</w:t>
      </w:r>
    </w:p>
    <w:p w14:paraId="4A9B33AF"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3. Короткострокові програми розвитку встановлюють пріоритети соціально-економічного та культурного розвитку громади, її населених пунктів на плановий період та систему заходів органів і посадових осіб Вигодської територіальної громади з їх реалізації із зазначенням термінів виконання, виконавців та ресурсів. </w:t>
      </w:r>
    </w:p>
    <w:p w14:paraId="66E87801" w14:textId="77777777" w:rsidR="00CE553E" w:rsidRDefault="00CE553E" w:rsidP="003A794F">
      <w:pPr>
        <w:jc w:val="center"/>
        <w:rPr>
          <w:rFonts w:eastAsiaTheme="minorHAnsi"/>
          <w:b/>
          <w:bCs/>
          <w:sz w:val="28"/>
          <w:szCs w:val="28"/>
          <w:lang w:val="uk-UA" w:eastAsia="en-US"/>
        </w:rPr>
      </w:pPr>
    </w:p>
    <w:p w14:paraId="3F1AAE0B" w14:textId="0B08AD2E" w:rsidR="003A794F" w:rsidRDefault="003A794F" w:rsidP="003A794F">
      <w:pPr>
        <w:jc w:val="center"/>
        <w:rPr>
          <w:rFonts w:eastAsiaTheme="minorHAnsi"/>
          <w:b/>
          <w:bCs/>
          <w:sz w:val="28"/>
          <w:szCs w:val="28"/>
          <w:lang w:val="uk-UA" w:eastAsia="en-US"/>
        </w:rPr>
      </w:pPr>
      <w:r w:rsidRPr="003A794F">
        <w:rPr>
          <w:rFonts w:eastAsiaTheme="minorHAnsi"/>
          <w:b/>
          <w:bCs/>
          <w:sz w:val="28"/>
          <w:szCs w:val="28"/>
          <w:lang w:val="uk-UA" w:eastAsia="en-US"/>
        </w:rPr>
        <w:t>РОЗДІЛ 5. СИСТЕМА МІСЦЕВОГО САМОВРЯДУВАННЯ</w:t>
      </w:r>
    </w:p>
    <w:p w14:paraId="3D6B4C33" w14:textId="77777777" w:rsidR="003A794F" w:rsidRPr="003A794F" w:rsidRDefault="003A794F" w:rsidP="003A794F">
      <w:pPr>
        <w:jc w:val="center"/>
        <w:rPr>
          <w:rFonts w:eastAsiaTheme="minorHAnsi"/>
          <w:b/>
          <w:bCs/>
          <w:sz w:val="28"/>
          <w:szCs w:val="28"/>
          <w:lang w:val="uk-UA" w:eastAsia="en-US"/>
        </w:rPr>
      </w:pPr>
    </w:p>
    <w:p w14:paraId="7D93C44B"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21. СИСТЕМА МІСЦЕВОГО САМОВРЯДУВАННЯ</w:t>
      </w:r>
    </w:p>
    <w:p w14:paraId="28DE6B75"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1. Система місцевого самоврядування Вигодської територіальної громади </w:t>
      </w:r>
      <w:proofErr w:type="spellStart"/>
      <w:r w:rsidRPr="003A794F">
        <w:rPr>
          <w:rFonts w:eastAsiaTheme="minorHAnsi"/>
          <w:sz w:val="28"/>
          <w:szCs w:val="28"/>
          <w:lang w:val="uk-UA" w:eastAsia="en-US"/>
        </w:rPr>
        <w:t>організується</w:t>
      </w:r>
      <w:proofErr w:type="spellEnd"/>
      <w:r w:rsidRPr="003A794F">
        <w:rPr>
          <w:rFonts w:eastAsiaTheme="minorHAnsi"/>
          <w:sz w:val="28"/>
          <w:szCs w:val="28"/>
          <w:lang w:val="uk-UA" w:eastAsia="en-US"/>
        </w:rPr>
        <w:t xml:space="preserve"> та функціонує на принципах, передбачених Конституцією України та Законом України «Про місцеве самоврядування в Україні».</w:t>
      </w:r>
    </w:p>
    <w:p w14:paraId="77CD24DE"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У своїй діяльності складові системи місцевого самоврядування Вигодської територіальної громади додатково дотримуються таких принципів:</w:t>
      </w:r>
    </w:p>
    <w:p w14:paraId="375DA4AB" w14:textId="27DEF5A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 - ефективності - рішення, що готуються чи ухвалюються ними мають бути</w:t>
      </w:r>
      <w:r w:rsidR="002654B1">
        <w:rPr>
          <w:rFonts w:eastAsiaTheme="minorHAnsi"/>
          <w:sz w:val="28"/>
          <w:szCs w:val="28"/>
          <w:lang w:val="uk-UA" w:eastAsia="en-US"/>
        </w:rPr>
        <w:t xml:space="preserve"> </w:t>
      </w:r>
      <w:r w:rsidRPr="003A794F">
        <w:rPr>
          <w:rFonts w:eastAsiaTheme="minorHAnsi"/>
          <w:sz w:val="28"/>
          <w:szCs w:val="28"/>
          <w:lang w:val="uk-UA" w:eastAsia="en-US"/>
        </w:rPr>
        <w:t>максимально ефективними серед можливих альтернативних рішень;</w:t>
      </w:r>
    </w:p>
    <w:p w14:paraId="20FE331B" w14:textId="20E438FF"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сталості - використання ресурсів Вигодської територіальної громади не може шкодити</w:t>
      </w:r>
      <w:r w:rsidR="002654B1">
        <w:rPr>
          <w:rFonts w:eastAsiaTheme="minorHAnsi"/>
          <w:sz w:val="28"/>
          <w:szCs w:val="28"/>
          <w:lang w:val="uk-UA" w:eastAsia="en-US"/>
        </w:rPr>
        <w:t xml:space="preserve"> </w:t>
      </w:r>
      <w:r w:rsidRPr="003A794F">
        <w:rPr>
          <w:rFonts w:eastAsiaTheme="minorHAnsi"/>
          <w:sz w:val="28"/>
          <w:szCs w:val="28"/>
          <w:lang w:val="uk-UA" w:eastAsia="en-US"/>
        </w:rPr>
        <w:t>наступним поколінням;</w:t>
      </w:r>
    </w:p>
    <w:p w14:paraId="11225DE3" w14:textId="4729B6E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екологічності - при прийнятті рішення має забезпечуватися його мінімальний</w:t>
      </w:r>
      <w:r w:rsidR="002654B1">
        <w:rPr>
          <w:rFonts w:eastAsiaTheme="minorHAnsi"/>
          <w:sz w:val="28"/>
          <w:szCs w:val="28"/>
          <w:lang w:val="uk-UA" w:eastAsia="en-US"/>
        </w:rPr>
        <w:t xml:space="preserve"> </w:t>
      </w:r>
      <w:r w:rsidRPr="003A794F">
        <w:rPr>
          <w:rFonts w:eastAsiaTheme="minorHAnsi"/>
          <w:sz w:val="28"/>
          <w:szCs w:val="28"/>
          <w:lang w:val="uk-UA" w:eastAsia="en-US"/>
        </w:rPr>
        <w:t>негативний вплив на навколишнє природне середовище;</w:t>
      </w:r>
    </w:p>
    <w:p w14:paraId="211F81E7" w14:textId="199E7C1E"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системності - кожне рішення розглядається у взаємозв’язку з іншими рішеннями</w:t>
      </w:r>
      <w:r w:rsidR="002654B1">
        <w:rPr>
          <w:rFonts w:eastAsiaTheme="minorHAnsi"/>
          <w:sz w:val="28"/>
          <w:szCs w:val="28"/>
          <w:lang w:val="uk-UA" w:eastAsia="en-US"/>
        </w:rPr>
        <w:t xml:space="preserve"> </w:t>
      </w:r>
      <w:r w:rsidRPr="003A794F">
        <w:rPr>
          <w:rFonts w:eastAsiaTheme="minorHAnsi"/>
          <w:sz w:val="28"/>
          <w:szCs w:val="28"/>
          <w:lang w:val="uk-UA" w:eastAsia="en-US"/>
        </w:rPr>
        <w:t>в просторі та часі;</w:t>
      </w:r>
    </w:p>
    <w:p w14:paraId="50C751E9"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відкритості - рішення готуються та розглядаються відкрито, не може бути жодного рішення, закритого для громадськості;</w:t>
      </w:r>
    </w:p>
    <w:p w14:paraId="1ADB8BB0" w14:textId="532197F6"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громадської участі - підготовка проектів та прийняття рішень, особливо тих,</w:t>
      </w:r>
      <w:r w:rsidR="002654B1">
        <w:rPr>
          <w:rFonts w:eastAsiaTheme="minorHAnsi"/>
          <w:sz w:val="28"/>
          <w:szCs w:val="28"/>
          <w:lang w:val="uk-UA" w:eastAsia="en-US"/>
        </w:rPr>
        <w:t xml:space="preserve"> </w:t>
      </w:r>
      <w:r w:rsidRPr="003A794F">
        <w:rPr>
          <w:rFonts w:eastAsiaTheme="minorHAnsi"/>
          <w:sz w:val="28"/>
          <w:szCs w:val="28"/>
          <w:lang w:val="uk-UA" w:eastAsia="en-US"/>
        </w:rPr>
        <w:t>що стосуються планування та використання ресурсів громади має відбуватись за</w:t>
      </w:r>
      <w:r w:rsidR="002654B1">
        <w:rPr>
          <w:rFonts w:eastAsiaTheme="minorHAnsi"/>
          <w:sz w:val="28"/>
          <w:szCs w:val="28"/>
          <w:lang w:val="uk-UA" w:eastAsia="en-US"/>
        </w:rPr>
        <w:t xml:space="preserve"> </w:t>
      </w:r>
      <w:r w:rsidRPr="003A794F">
        <w:rPr>
          <w:rFonts w:eastAsiaTheme="minorHAnsi"/>
          <w:sz w:val="28"/>
          <w:szCs w:val="28"/>
          <w:lang w:val="uk-UA" w:eastAsia="en-US"/>
        </w:rPr>
        <w:t>умови широкого громадського обговорення та врахування інтересів Територіальної громади.</w:t>
      </w:r>
    </w:p>
    <w:p w14:paraId="738A970E" w14:textId="77777777" w:rsidR="003A794F" w:rsidRPr="003A794F" w:rsidRDefault="003A794F" w:rsidP="003A794F">
      <w:pPr>
        <w:jc w:val="both"/>
        <w:rPr>
          <w:rFonts w:eastAsiaTheme="minorHAnsi"/>
          <w:sz w:val="28"/>
          <w:szCs w:val="28"/>
          <w:lang w:val="uk-UA" w:eastAsia="en-US"/>
        </w:rPr>
      </w:pPr>
    </w:p>
    <w:p w14:paraId="26D1F62A"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22. ОРГАНІЗАЦІЯ ТА ФУНКЦІОНУВАННЯ СИСТЕМИ МІСЦЕВОГО САМОВРЯДУВАННЯ</w:t>
      </w:r>
    </w:p>
    <w:p w14:paraId="5FDD6952"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lastRenderedPageBreak/>
        <w:t>1. Організація та функціонування системи місцевого самоврядування Вигодської територіальної громади здійснюється відповідно до положень Конституції та законів України, а також цього Статуту.</w:t>
      </w:r>
    </w:p>
    <w:p w14:paraId="4C1E543E"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Система місцевого самоврядування Вигодської територіальної громади включає:</w:t>
      </w:r>
    </w:p>
    <w:p w14:paraId="4292A61D" w14:textId="77777777" w:rsidR="003A794F" w:rsidRPr="003A794F" w:rsidRDefault="003A794F" w:rsidP="002654B1">
      <w:pPr>
        <w:numPr>
          <w:ilvl w:val="0"/>
          <w:numId w:val="13"/>
        </w:numPr>
        <w:tabs>
          <w:tab w:val="left" w:pos="1134"/>
        </w:tabs>
        <w:ind w:left="284" w:firstLine="567"/>
        <w:contextualSpacing/>
        <w:jc w:val="both"/>
        <w:rPr>
          <w:rFonts w:eastAsiaTheme="minorHAnsi"/>
          <w:sz w:val="28"/>
          <w:szCs w:val="28"/>
          <w:lang w:val="uk-UA" w:eastAsia="en-US"/>
        </w:rPr>
      </w:pPr>
      <w:r w:rsidRPr="003A794F">
        <w:rPr>
          <w:rFonts w:eastAsiaTheme="minorHAnsi"/>
          <w:sz w:val="28"/>
          <w:szCs w:val="28"/>
          <w:lang w:val="uk-UA" w:eastAsia="en-US"/>
        </w:rPr>
        <w:t>Територіальну громаду;</w:t>
      </w:r>
    </w:p>
    <w:p w14:paraId="0EFB8D57" w14:textId="77777777" w:rsidR="003A794F" w:rsidRPr="003A794F" w:rsidRDefault="003A794F" w:rsidP="002654B1">
      <w:pPr>
        <w:numPr>
          <w:ilvl w:val="0"/>
          <w:numId w:val="13"/>
        </w:numPr>
        <w:tabs>
          <w:tab w:val="left" w:pos="1134"/>
        </w:tabs>
        <w:ind w:left="284" w:firstLine="567"/>
        <w:contextualSpacing/>
        <w:jc w:val="both"/>
        <w:rPr>
          <w:rFonts w:eastAsiaTheme="minorHAnsi"/>
          <w:sz w:val="28"/>
          <w:szCs w:val="28"/>
          <w:lang w:val="uk-UA" w:eastAsia="en-US"/>
        </w:rPr>
      </w:pPr>
      <w:r w:rsidRPr="003A794F">
        <w:rPr>
          <w:rFonts w:eastAsiaTheme="minorHAnsi"/>
          <w:sz w:val="28"/>
          <w:szCs w:val="28"/>
          <w:lang w:val="uk-UA" w:eastAsia="en-US"/>
        </w:rPr>
        <w:t>внутрішні громади, які утворюють жителі населених пунктів громади;</w:t>
      </w:r>
    </w:p>
    <w:p w14:paraId="6369FE2C" w14:textId="77777777" w:rsidR="003A794F" w:rsidRPr="003A794F" w:rsidRDefault="003A794F" w:rsidP="002654B1">
      <w:pPr>
        <w:numPr>
          <w:ilvl w:val="0"/>
          <w:numId w:val="13"/>
        </w:numPr>
        <w:tabs>
          <w:tab w:val="left" w:pos="1134"/>
        </w:tabs>
        <w:ind w:left="284" w:firstLine="567"/>
        <w:contextualSpacing/>
        <w:jc w:val="both"/>
        <w:rPr>
          <w:rFonts w:eastAsiaTheme="minorHAnsi"/>
          <w:sz w:val="28"/>
          <w:szCs w:val="28"/>
          <w:lang w:val="uk-UA" w:eastAsia="en-US"/>
        </w:rPr>
      </w:pPr>
      <w:r w:rsidRPr="003A794F">
        <w:rPr>
          <w:rFonts w:eastAsiaTheme="minorHAnsi"/>
          <w:sz w:val="28"/>
          <w:szCs w:val="28"/>
          <w:lang w:val="uk-UA" w:eastAsia="en-US"/>
        </w:rPr>
        <w:t>Раду – представницький орган місцевого самоврядування, що представляє – Територіальну громаду та здійснює від її імені та в її інтересах функції і повноваження місцевого самоврядування, визначені Конституцією та законами України;</w:t>
      </w:r>
    </w:p>
    <w:p w14:paraId="7448C755" w14:textId="77777777" w:rsidR="003A794F" w:rsidRPr="003A794F" w:rsidRDefault="003A794F" w:rsidP="002654B1">
      <w:pPr>
        <w:numPr>
          <w:ilvl w:val="0"/>
          <w:numId w:val="13"/>
        </w:numPr>
        <w:tabs>
          <w:tab w:val="left" w:pos="1134"/>
        </w:tabs>
        <w:ind w:left="284" w:firstLine="567"/>
        <w:contextualSpacing/>
        <w:jc w:val="both"/>
        <w:rPr>
          <w:rFonts w:eastAsiaTheme="minorHAnsi"/>
          <w:sz w:val="28"/>
          <w:szCs w:val="28"/>
          <w:lang w:val="uk-UA" w:eastAsia="en-US"/>
        </w:rPr>
      </w:pPr>
      <w:r w:rsidRPr="003A794F">
        <w:rPr>
          <w:rFonts w:eastAsiaTheme="minorHAnsi"/>
          <w:sz w:val="28"/>
          <w:szCs w:val="28"/>
          <w:lang w:val="uk-UA" w:eastAsia="en-US"/>
        </w:rPr>
        <w:t>селищного голову, який є головною посадовою особою Вигодської територіальної громади;</w:t>
      </w:r>
    </w:p>
    <w:p w14:paraId="2713F08E" w14:textId="77777777" w:rsidR="003A794F" w:rsidRPr="003A794F" w:rsidRDefault="003A794F" w:rsidP="002654B1">
      <w:pPr>
        <w:numPr>
          <w:ilvl w:val="0"/>
          <w:numId w:val="13"/>
        </w:numPr>
        <w:tabs>
          <w:tab w:val="left" w:pos="1134"/>
        </w:tabs>
        <w:ind w:left="284" w:firstLine="567"/>
        <w:contextualSpacing/>
        <w:jc w:val="both"/>
        <w:rPr>
          <w:rFonts w:eastAsiaTheme="minorHAnsi"/>
          <w:sz w:val="28"/>
          <w:szCs w:val="28"/>
          <w:lang w:val="uk-UA" w:eastAsia="en-US"/>
        </w:rPr>
      </w:pPr>
      <w:r w:rsidRPr="003A794F">
        <w:rPr>
          <w:rFonts w:eastAsiaTheme="minorHAnsi"/>
          <w:sz w:val="28"/>
          <w:szCs w:val="28"/>
          <w:lang w:val="uk-UA" w:eastAsia="en-US"/>
        </w:rPr>
        <w:t>виконавчі органи Ради (виконавчий комітет, управління, відділи, служби тощо);</w:t>
      </w:r>
    </w:p>
    <w:p w14:paraId="430047FC" w14:textId="6A06EFE6" w:rsidR="003A794F" w:rsidRPr="003A794F" w:rsidRDefault="002654B1" w:rsidP="002654B1">
      <w:pPr>
        <w:numPr>
          <w:ilvl w:val="0"/>
          <w:numId w:val="13"/>
        </w:numPr>
        <w:tabs>
          <w:tab w:val="left" w:pos="1134"/>
        </w:tabs>
        <w:ind w:left="284" w:firstLine="567"/>
        <w:contextualSpacing/>
        <w:jc w:val="both"/>
        <w:rPr>
          <w:rFonts w:eastAsiaTheme="minorHAnsi"/>
          <w:sz w:val="28"/>
          <w:szCs w:val="28"/>
          <w:lang w:val="uk-UA" w:eastAsia="en-US"/>
        </w:rPr>
      </w:pPr>
      <w:r>
        <w:rPr>
          <w:rFonts w:eastAsiaTheme="minorHAnsi"/>
          <w:sz w:val="28"/>
          <w:szCs w:val="28"/>
          <w:lang w:val="uk-UA" w:eastAsia="en-US"/>
        </w:rPr>
        <w:t xml:space="preserve"> </w:t>
      </w:r>
      <w:proofErr w:type="spellStart"/>
      <w:r w:rsidR="003A794F" w:rsidRPr="003A794F">
        <w:rPr>
          <w:rFonts w:eastAsiaTheme="minorHAnsi"/>
          <w:sz w:val="28"/>
          <w:szCs w:val="28"/>
          <w:lang w:val="uk-UA" w:eastAsia="en-US"/>
        </w:rPr>
        <w:t>старост</w:t>
      </w:r>
      <w:proofErr w:type="spellEnd"/>
      <w:r w:rsidR="003A794F" w:rsidRPr="003A794F">
        <w:rPr>
          <w:rFonts w:eastAsiaTheme="minorHAnsi"/>
          <w:sz w:val="28"/>
          <w:szCs w:val="28"/>
          <w:lang w:val="uk-UA" w:eastAsia="en-US"/>
        </w:rPr>
        <w:t xml:space="preserve"> </w:t>
      </w:r>
      <w:proofErr w:type="spellStart"/>
      <w:r w:rsidR="003A794F" w:rsidRPr="003A794F">
        <w:rPr>
          <w:rFonts w:eastAsiaTheme="minorHAnsi"/>
          <w:sz w:val="28"/>
          <w:szCs w:val="28"/>
          <w:lang w:val="uk-UA" w:eastAsia="en-US"/>
        </w:rPr>
        <w:t>старостинських</w:t>
      </w:r>
      <w:proofErr w:type="spellEnd"/>
      <w:r w:rsidR="003A794F" w:rsidRPr="003A794F">
        <w:rPr>
          <w:rFonts w:eastAsiaTheme="minorHAnsi"/>
          <w:sz w:val="28"/>
          <w:szCs w:val="28"/>
          <w:lang w:val="uk-UA" w:eastAsia="en-US"/>
        </w:rPr>
        <w:t xml:space="preserve"> округів;</w:t>
      </w:r>
    </w:p>
    <w:p w14:paraId="7CD66490" w14:textId="77777777" w:rsidR="003A794F" w:rsidRPr="003A794F" w:rsidRDefault="003A794F" w:rsidP="00CE553E">
      <w:pPr>
        <w:numPr>
          <w:ilvl w:val="0"/>
          <w:numId w:val="13"/>
        </w:numPr>
        <w:tabs>
          <w:tab w:val="left" w:pos="1134"/>
        </w:tabs>
        <w:ind w:left="284" w:firstLine="567"/>
        <w:contextualSpacing/>
        <w:jc w:val="both"/>
        <w:rPr>
          <w:rFonts w:eastAsiaTheme="minorHAnsi"/>
          <w:sz w:val="28"/>
          <w:szCs w:val="28"/>
          <w:lang w:val="uk-UA" w:eastAsia="en-US"/>
        </w:rPr>
      </w:pPr>
      <w:r w:rsidRPr="003A794F">
        <w:rPr>
          <w:rFonts w:eastAsiaTheme="minorHAnsi"/>
          <w:sz w:val="28"/>
          <w:szCs w:val="28"/>
          <w:lang w:val="uk-UA" w:eastAsia="en-US"/>
        </w:rPr>
        <w:t>органи самоорганізації населення.</w:t>
      </w:r>
    </w:p>
    <w:p w14:paraId="47DCD63B" w14:textId="20B258CA" w:rsidR="003A794F" w:rsidRPr="003A794F" w:rsidRDefault="003A794F" w:rsidP="002654B1">
      <w:pPr>
        <w:pStyle w:val="a8"/>
        <w:numPr>
          <w:ilvl w:val="0"/>
          <w:numId w:val="7"/>
        </w:numPr>
        <w:tabs>
          <w:tab w:val="left" w:pos="993"/>
        </w:tabs>
        <w:ind w:left="0" w:firstLine="567"/>
        <w:jc w:val="both"/>
        <w:rPr>
          <w:rFonts w:eastAsiaTheme="minorHAnsi"/>
          <w:sz w:val="28"/>
          <w:szCs w:val="28"/>
          <w:lang w:val="uk-UA" w:eastAsia="en-US"/>
        </w:rPr>
      </w:pPr>
      <w:r w:rsidRPr="003A794F">
        <w:rPr>
          <w:rFonts w:eastAsiaTheme="minorHAnsi"/>
          <w:sz w:val="28"/>
          <w:szCs w:val="28"/>
          <w:lang w:val="uk-UA" w:eastAsia="en-US"/>
        </w:rPr>
        <w:t>Розмежування повноважень між складовими системи місцевого самоврядування Вигодської територіальної громади здійснюється згідно із законом, цим Статутом та рішеннями, прийнятими на сесії Ради, які не можуть суперечити цьому Статуту.</w:t>
      </w:r>
    </w:p>
    <w:p w14:paraId="53BD7F9C" w14:textId="77777777" w:rsidR="00CE553E" w:rsidRDefault="00CE553E" w:rsidP="003A794F">
      <w:pPr>
        <w:jc w:val="center"/>
        <w:rPr>
          <w:rFonts w:eastAsiaTheme="minorHAnsi"/>
          <w:b/>
          <w:bCs/>
          <w:sz w:val="28"/>
          <w:szCs w:val="28"/>
          <w:lang w:val="uk-UA" w:eastAsia="en-US"/>
        </w:rPr>
      </w:pPr>
    </w:p>
    <w:p w14:paraId="7E138140" w14:textId="7F50A456" w:rsidR="003A794F" w:rsidRDefault="003A794F" w:rsidP="003A794F">
      <w:pPr>
        <w:jc w:val="center"/>
        <w:rPr>
          <w:rFonts w:eastAsiaTheme="minorHAnsi"/>
          <w:b/>
          <w:bCs/>
          <w:sz w:val="28"/>
          <w:szCs w:val="28"/>
          <w:lang w:val="uk-UA" w:eastAsia="en-US"/>
        </w:rPr>
      </w:pPr>
      <w:r w:rsidRPr="003A794F">
        <w:rPr>
          <w:rFonts w:eastAsiaTheme="minorHAnsi"/>
          <w:b/>
          <w:bCs/>
          <w:sz w:val="28"/>
          <w:szCs w:val="28"/>
          <w:lang w:val="uk-UA" w:eastAsia="en-US"/>
        </w:rPr>
        <w:t>РОЗДІЛ 6. ВИГОДСЬКА ТЕРИТОРІАЛЬНО ГРОМАДА– ПЕРВИННИЙ СУБ’ЄКТ ПРАВА НА МІСЦЕВЕ САМОВРЯДУВАННЯ</w:t>
      </w:r>
    </w:p>
    <w:p w14:paraId="319BBC02" w14:textId="77777777" w:rsidR="000B17C9" w:rsidRPr="003A794F" w:rsidRDefault="000B17C9" w:rsidP="003A794F">
      <w:pPr>
        <w:jc w:val="center"/>
        <w:rPr>
          <w:rFonts w:eastAsiaTheme="minorHAnsi"/>
          <w:b/>
          <w:bCs/>
          <w:sz w:val="28"/>
          <w:szCs w:val="28"/>
          <w:lang w:val="uk-UA" w:eastAsia="en-US"/>
        </w:rPr>
      </w:pPr>
    </w:p>
    <w:p w14:paraId="4D528310"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23. ВИГОДСЬКА ТЕРИТОРІАЛЬНА ГРОМАДА– ПЕРВИННИЙ СУБ’ЄКТ МІСЦЕВОГО САМОВРЯДУВАННЯ</w:t>
      </w:r>
    </w:p>
    <w:p w14:paraId="717ADEBE" w14:textId="7FE87F78"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Вигодська територіальна громада</w:t>
      </w:r>
      <w:r w:rsidR="002654B1">
        <w:rPr>
          <w:rFonts w:eastAsiaTheme="minorHAnsi"/>
          <w:sz w:val="28"/>
          <w:szCs w:val="28"/>
          <w:lang w:val="uk-UA" w:eastAsia="en-US"/>
        </w:rPr>
        <w:t xml:space="preserve"> </w:t>
      </w:r>
      <w:r w:rsidRPr="003A794F">
        <w:rPr>
          <w:rFonts w:eastAsiaTheme="minorHAnsi"/>
          <w:sz w:val="28"/>
          <w:szCs w:val="28"/>
          <w:lang w:val="uk-UA" w:eastAsia="en-US"/>
        </w:rPr>
        <w:t xml:space="preserve">– первинний суб’єкт місцевого самоврядування, основний носій його функцій і повноважень. Вона може вирішувати на території громади будь-яке питання, що віднесене Конституцією та законами України до питань місцевого значення, за винятком тих, які, відповідно до принципу </w:t>
      </w:r>
      <w:proofErr w:type="spellStart"/>
      <w:r w:rsidRPr="003A794F">
        <w:rPr>
          <w:rFonts w:eastAsiaTheme="minorHAnsi"/>
          <w:sz w:val="28"/>
          <w:szCs w:val="28"/>
          <w:lang w:val="uk-UA" w:eastAsia="en-US"/>
        </w:rPr>
        <w:t>субсидіарності</w:t>
      </w:r>
      <w:proofErr w:type="spellEnd"/>
      <w:r w:rsidRPr="003A794F">
        <w:rPr>
          <w:rFonts w:eastAsiaTheme="minorHAnsi"/>
          <w:sz w:val="28"/>
          <w:szCs w:val="28"/>
          <w:lang w:val="uk-UA" w:eastAsia="en-US"/>
        </w:rPr>
        <w:t>, вирішуються органами місцевого самоврядування районного та обласного територіальних рівнів.</w:t>
      </w:r>
    </w:p>
    <w:p w14:paraId="11C00860"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Вигодська територіально громада здійснює своє право на місцеве самоврядування безпосередньо або через утворені нею органи місцевого самоврядування та органи самоорганізації населення.</w:t>
      </w:r>
    </w:p>
    <w:p w14:paraId="3E887317" w14:textId="77777777" w:rsidR="000B17C9" w:rsidRPr="003A794F" w:rsidRDefault="000B17C9" w:rsidP="003A794F">
      <w:pPr>
        <w:jc w:val="both"/>
        <w:rPr>
          <w:rFonts w:eastAsiaTheme="minorHAnsi"/>
          <w:sz w:val="28"/>
          <w:szCs w:val="28"/>
          <w:lang w:val="uk-UA" w:eastAsia="en-US"/>
        </w:rPr>
      </w:pPr>
    </w:p>
    <w:p w14:paraId="0F0E0D57" w14:textId="77777777" w:rsidR="003A794F" w:rsidRPr="003A794F" w:rsidRDefault="003A794F" w:rsidP="003A794F">
      <w:pPr>
        <w:jc w:val="both"/>
        <w:rPr>
          <w:rFonts w:eastAsiaTheme="minorHAnsi"/>
          <w:color w:val="000000" w:themeColor="text1"/>
          <w:sz w:val="28"/>
          <w:szCs w:val="28"/>
          <w:lang w:val="uk-UA" w:eastAsia="en-US"/>
        </w:rPr>
      </w:pPr>
      <w:r w:rsidRPr="003A794F">
        <w:rPr>
          <w:rFonts w:eastAsiaTheme="minorHAnsi"/>
          <w:sz w:val="28"/>
          <w:szCs w:val="28"/>
          <w:lang w:val="uk-UA" w:eastAsia="en-US"/>
        </w:rPr>
        <w:t xml:space="preserve">СТАТТЯ 24. </w:t>
      </w:r>
      <w:r w:rsidRPr="003A794F">
        <w:rPr>
          <w:rFonts w:eastAsiaTheme="minorHAnsi"/>
          <w:color w:val="000000" w:themeColor="text1"/>
          <w:sz w:val="28"/>
          <w:szCs w:val="28"/>
          <w:lang w:val="uk-UA" w:eastAsia="en-US"/>
        </w:rPr>
        <w:t>ЖИТЕЛІ ГРОМАДИ - ЧЛЕНИ ВИГОДСЬКОЇ ТЕРИТОРІАЛЬНОЇ ГРОМАДИ.</w:t>
      </w:r>
    </w:p>
    <w:p w14:paraId="29227A81"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Жителями Вигодської територіальної громади є громадяни України, іноземці та особи без громадянства, які відповідно до вимог Закону України «Про свободу пересування та вільний вибір місця проживання в Україні», інших актів законодавства України зареєстрували своє місце проживання в населених пунктах громади.</w:t>
      </w:r>
    </w:p>
    <w:p w14:paraId="2AC26DAC"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lastRenderedPageBreak/>
        <w:t>2. Реєстрація осіб, які постійно чи тимчасово проживають у населених пунктах громади, здійснюється у порядку, визначеному чинним законодавством. Органи Вигодської територіальної громади здійснюють облік осіб, які зареєстровані на території громади та ведуть відповідні бази даних за головними категоріями населення.</w:t>
      </w:r>
    </w:p>
    <w:p w14:paraId="74F7D484" w14:textId="77777777" w:rsidR="000A1F8E" w:rsidRPr="003A794F" w:rsidRDefault="000A1F8E" w:rsidP="003A794F">
      <w:pPr>
        <w:jc w:val="both"/>
        <w:rPr>
          <w:rFonts w:eastAsiaTheme="minorHAnsi"/>
          <w:sz w:val="28"/>
          <w:szCs w:val="28"/>
          <w:lang w:val="uk-UA" w:eastAsia="en-US"/>
        </w:rPr>
      </w:pPr>
    </w:p>
    <w:p w14:paraId="7FF62BE8"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25. СТРУКТУРНІ ЕЛЕМЕНТИ ВИГОДСЬКОЇ ТЕРИТОРІАЛЬНОЇ ГРОМАДИ</w:t>
      </w:r>
    </w:p>
    <w:p w14:paraId="21FF6DFA" w14:textId="77777777" w:rsidR="003A794F" w:rsidRPr="003A794F" w:rsidRDefault="003A794F" w:rsidP="002654B1">
      <w:pPr>
        <w:ind w:firstLine="426"/>
        <w:jc w:val="both"/>
        <w:rPr>
          <w:rFonts w:eastAsiaTheme="minorHAnsi"/>
          <w:sz w:val="28"/>
          <w:szCs w:val="28"/>
          <w:lang w:val="uk-UA" w:eastAsia="en-US"/>
        </w:rPr>
      </w:pPr>
      <w:r w:rsidRPr="003A794F">
        <w:rPr>
          <w:rFonts w:eastAsiaTheme="minorHAnsi"/>
          <w:sz w:val="28"/>
          <w:szCs w:val="28"/>
          <w:lang w:val="uk-UA" w:eastAsia="en-US"/>
        </w:rPr>
        <w:t>1. Структурними елементами Вигодської територіальної громади є внутрішні громади, жителями яких є жителі населених пунктів, крім адміністративного центру громади.</w:t>
      </w:r>
    </w:p>
    <w:p w14:paraId="5F2ACBB0" w14:textId="77777777" w:rsidR="003A794F" w:rsidRPr="003A794F" w:rsidRDefault="003A794F" w:rsidP="002654B1">
      <w:pPr>
        <w:ind w:firstLine="426"/>
        <w:jc w:val="both"/>
        <w:rPr>
          <w:rFonts w:eastAsiaTheme="minorHAnsi"/>
          <w:sz w:val="28"/>
          <w:szCs w:val="28"/>
          <w:lang w:val="uk-UA" w:eastAsia="en-US"/>
        </w:rPr>
      </w:pPr>
      <w:r w:rsidRPr="003A794F">
        <w:rPr>
          <w:rFonts w:eastAsiaTheme="minorHAnsi"/>
          <w:sz w:val="28"/>
          <w:szCs w:val="28"/>
          <w:lang w:val="uk-UA" w:eastAsia="en-US"/>
        </w:rPr>
        <w:t>2. Внутрішні громади безпосередньо беруть участь у вирішенні питань, віднесених законом до відання Вигодської територіальної громади, її органів та посадових осіб шляхом використання форм прямої демократії : загальні збори, громадські слухання, місцеві ініціативи тощо.</w:t>
      </w:r>
    </w:p>
    <w:p w14:paraId="07D4FDCD" w14:textId="77777777" w:rsidR="003A794F" w:rsidRPr="003A794F" w:rsidRDefault="003A794F" w:rsidP="002654B1">
      <w:pPr>
        <w:ind w:firstLine="426"/>
        <w:jc w:val="both"/>
        <w:rPr>
          <w:rFonts w:eastAsiaTheme="minorHAnsi"/>
          <w:sz w:val="28"/>
          <w:szCs w:val="28"/>
          <w:lang w:val="uk-UA" w:eastAsia="en-US"/>
        </w:rPr>
      </w:pPr>
      <w:r w:rsidRPr="003A794F">
        <w:rPr>
          <w:rFonts w:eastAsiaTheme="minorHAnsi"/>
          <w:sz w:val="28"/>
          <w:szCs w:val="28"/>
          <w:lang w:val="uk-UA" w:eastAsia="en-US"/>
        </w:rPr>
        <w:t>3. Інтереси членів кожної з внутрішніх громад в органах місцевого самоврядування Вигодської територіальної громади представляють староста відповідного села (селища), депутати Ради, обрані у відповідних одномандатних виборчих округах.</w:t>
      </w:r>
    </w:p>
    <w:p w14:paraId="1119534E" w14:textId="77777777" w:rsidR="003A794F" w:rsidRDefault="003A794F" w:rsidP="002654B1">
      <w:pPr>
        <w:ind w:firstLine="426"/>
        <w:jc w:val="both"/>
        <w:rPr>
          <w:rFonts w:eastAsiaTheme="minorHAnsi"/>
          <w:sz w:val="28"/>
          <w:szCs w:val="28"/>
          <w:lang w:val="uk-UA" w:eastAsia="en-US"/>
        </w:rPr>
      </w:pPr>
      <w:r w:rsidRPr="003A794F">
        <w:rPr>
          <w:rFonts w:eastAsiaTheme="minorHAnsi"/>
          <w:sz w:val="28"/>
          <w:szCs w:val="28"/>
          <w:lang w:val="uk-UA" w:eastAsia="en-US"/>
        </w:rPr>
        <w:t>4. Інтереси членів внутрішніх громад в органах державної влади представляють органи та посадові особи Вигодської територіальної громади.</w:t>
      </w:r>
    </w:p>
    <w:p w14:paraId="62A0CB8E" w14:textId="77777777" w:rsidR="000A1F8E" w:rsidRPr="003A794F" w:rsidRDefault="000A1F8E" w:rsidP="003A794F">
      <w:pPr>
        <w:jc w:val="both"/>
        <w:rPr>
          <w:rFonts w:eastAsiaTheme="minorHAnsi"/>
          <w:sz w:val="28"/>
          <w:szCs w:val="28"/>
          <w:lang w:val="uk-UA" w:eastAsia="en-US"/>
        </w:rPr>
      </w:pPr>
    </w:p>
    <w:p w14:paraId="139D82CC"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26. ВИГОДСЬКА ТЕРИТОРІАЛЬНА ГРОМАДА– ЮРИДИЧНА ОСОБА ПУБЛІЧНОГО ПРАВА</w:t>
      </w:r>
    </w:p>
    <w:p w14:paraId="1CAF8D1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Вигодська територіальна громада в особі Вигодської селищної ради Івано-Франківської області є учасником цивільних, господарських відносин та може набувати статусу юридичної особи публічного права.</w:t>
      </w:r>
    </w:p>
    <w:p w14:paraId="15C3D7E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Вигодська територіальна громада є суб’єктом права комунальної власності, володіє, користується та розпоряджається майном комунальної власності.</w:t>
      </w:r>
    </w:p>
    <w:p w14:paraId="153DEBF8"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Вигодська територіальна громада обирає Раду та селищного голову, а також формує об’єкти комунальної власності.</w:t>
      </w:r>
    </w:p>
    <w:p w14:paraId="03924E08"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4. Органи місцевого самоврядування Вигодської територіальної громади є суб’єктами фінансово-кредитних та цивільно-правових відносин у межах, визначених законодавством.</w:t>
      </w:r>
    </w:p>
    <w:p w14:paraId="4DADED50" w14:textId="77777777" w:rsidR="000A1F8E" w:rsidRPr="003A794F" w:rsidRDefault="000A1F8E" w:rsidP="003A794F">
      <w:pPr>
        <w:jc w:val="both"/>
        <w:rPr>
          <w:rFonts w:eastAsiaTheme="minorHAnsi"/>
          <w:sz w:val="28"/>
          <w:szCs w:val="28"/>
          <w:lang w:val="uk-UA" w:eastAsia="en-US"/>
        </w:rPr>
      </w:pPr>
    </w:p>
    <w:p w14:paraId="1EC84095"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27. КОМПЕТЕНЦІЯ ВИГОДСЬКОЇ ТЕРИТОРІАЛЬНОЇ ГРОМАДИ.</w:t>
      </w:r>
    </w:p>
    <w:p w14:paraId="03624609"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1.До компетенції Вигодської територіальної громади входять:</w:t>
      </w:r>
    </w:p>
    <w:p w14:paraId="6C2579B2"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всі питання, вирішення яких, відповідно до законів України, здійснюється на місцевому референдумі;</w:t>
      </w:r>
    </w:p>
    <w:p w14:paraId="74BA84DE"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питання, віднесені до повноважень органів місцевого самоврядування Вигодської територіальної громади.</w:t>
      </w:r>
    </w:p>
    <w:p w14:paraId="3288255F"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2. Перелік питань, віднесених до повноважень органів місцевого самоврядування Вигодської територіальної громади, встановлюється відповідно до Закону України «Про місцеве самоврядування в Україні», інших законів </w:t>
      </w:r>
      <w:r w:rsidRPr="003A794F">
        <w:rPr>
          <w:rFonts w:eastAsiaTheme="minorHAnsi"/>
          <w:sz w:val="28"/>
          <w:szCs w:val="28"/>
          <w:lang w:val="uk-UA" w:eastAsia="en-US"/>
        </w:rPr>
        <w:lastRenderedPageBreak/>
        <w:t>України, з врахуванням положень статті 4 Європейської Хартії місцевого самоврядування, а саме: «Органи місцевого самоврядування в межах закону мають повне право вирішувати будь-яке питання, яке не вилучене із сфери їхньої компетенції і вирішення якого не доручене жодному іншому органу».</w:t>
      </w:r>
    </w:p>
    <w:p w14:paraId="2C0E7691"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До безпосередньої компетенції Територіальної громад не входять питання щодо:</w:t>
      </w:r>
    </w:p>
    <w:p w14:paraId="41E77656"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прийняття рішень з питань, віднесених до компетенції органів державної влади, що поширюють свою юрисдикцію на територію громади (Президента України, Верховної Ради України, Кабінету Міністрів України, центральних органів виконавчої влади та їхніх територіальних органів, органів судової влади тощо);</w:t>
      </w:r>
    </w:p>
    <w:p w14:paraId="67B39D07"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2) прийняття рішень з питань, віднесених відповідно до принципу </w:t>
      </w:r>
      <w:proofErr w:type="spellStart"/>
      <w:r w:rsidRPr="003A794F">
        <w:rPr>
          <w:rFonts w:eastAsiaTheme="minorHAnsi"/>
          <w:sz w:val="28"/>
          <w:szCs w:val="28"/>
          <w:lang w:val="uk-UA" w:eastAsia="en-US"/>
        </w:rPr>
        <w:t>субсидіарності</w:t>
      </w:r>
      <w:proofErr w:type="spellEnd"/>
      <w:r w:rsidRPr="003A794F">
        <w:rPr>
          <w:rFonts w:eastAsiaTheme="minorHAnsi"/>
          <w:sz w:val="28"/>
          <w:szCs w:val="28"/>
          <w:lang w:val="uk-UA" w:eastAsia="en-US"/>
        </w:rPr>
        <w:t xml:space="preserve"> до компетенції Івано-Франківської обласної та Калуської районної рад;</w:t>
      </w:r>
    </w:p>
    <w:p w14:paraId="709C02F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3) прийняття рішень з питань щодо місцевого бюджету, місцевих податків і зборів, встановлення тарифів на житлово-комунальні послуги, обрання, призначення і звільнення посадових осіб органів місцевого самоврядування Вигодської територіальної громади (за винятком селищного голови та </w:t>
      </w:r>
      <w:proofErr w:type="spellStart"/>
      <w:r w:rsidRPr="003A794F">
        <w:rPr>
          <w:rFonts w:eastAsiaTheme="minorHAnsi"/>
          <w:sz w:val="28"/>
          <w:szCs w:val="28"/>
          <w:lang w:val="uk-UA" w:eastAsia="en-US"/>
        </w:rPr>
        <w:t>старост</w:t>
      </w:r>
      <w:proofErr w:type="spellEnd"/>
      <w:r w:rsidRPr="003A794F">
        <w:rPr>
          <w:rFonts w:eastAsiaTheme="minorHAnsi"/>
          <w:sz w:val="28"/>
          <w:szCs w:val="28"/>
          <w:lang w:val="uk-UA" w:eastAsia="en-US"/>
        </w:rPr>
        <w:t>), інших працівників органів місцевого самоврядування, комунальних підприємств, установ і організацій у населених пунктах громади;</w:t>
      </w:r>
    </w:p>
    <w:p w14:paraId="2475F107" w14:textId="6DB0B014" w:rsidR="000A1F8E" w:rsidRPr="003A794F" w:rsidRDefault="003A794F" w:rsidP="001D6264">
      <w:pPr>
        <w:ind w:firstLine="567"/>
        <w:jc w:val="both"/>
        <w:rPr>
          <w:rFonts w:eastAsiaTheme="minorHAnsi"/>
          <w:sz w:val="28"/>
          <w:szCs w:val="28"/>
          <w:lang w:val="uk-UA" w:eastAsia="en-US"/>
        </w:rPr>
      </w:pPr>
      <w:r w:rsidRPr="003A794F">
        <w:rPr>
          <w:rFonts w:eastAsiaTheme="minorHAnsi"/>
          <w:sz w:val="28"/>
          <w:szCs w:val="28"/>
          <w:lang w:val="uk-UA" w:eastAsia="en-US"/>
        </w:rPr>
        <w:t>4) прийняття рішень в частині делегованих законом повноважень органів виконавчої влади, віднесених до компетенції виконавчих органів Ради.</w:t>
      </w:r>
    </w:p>
    <w:p w14:paraId="42CF9577" w14:textId="77777777" w:rsidR="00CE553E" w:rsidRDefault="00CE553E" w:rsidP="002654B1">
      <w:pPr>
        <w:jc w:val="center"/>
        <w:rPr>
          <w:rFonts w:eastAsiaTheme="minorHAnsi"/>
          <w:b/>
          <w:bCs/>
          <w:sz w:val="28"/>
          <w:szCs w:val="28"/>
          <w:lang w:val="uk-UA" w:eastAsia="en-US"/>
        </w:rPr>
      </w:pPr>
    </w:p>
    <w:p w14:paraId="51E6D05B" w14:textId="27D573FE" w:rsidR="003A794F" w:rsidRDefault="003A794F" w:rsidP="002654B1">
      <w:pPr>
        <w:jc w:val="center"/>
        <w:rPr>
          <w:rFonts w:eastAsiaTheme="minorHAnsi"/>
          <w:b/>
          <w:bCs/>
          <w:sz w:val="28"/>
          <w:szCs w:val="28"/>
          <w:lang w:val="uk-UA" w:eastAsia="en-US"/>
        </w:rPr>
      </w:pPr>
      <w:r w:rsidRPr="003A794F">
        <w:rPr>
          <w:rFonts w:eastAsiaTheme="minorHAnsi"/>
          <w:b/>
          <w:bCs/>
          <w:sz w:val="28"/>
          <w:szCs w:val="28"/>
          <w:lang w:val="uk-UA" w:eastAsia="en-US"/>
        </w:rPr>
        <w:t>РОЗДІЛ 7. ПРАВА ТА ОБОВ’ЯЗКИ ЧЛЕНІВ ВИГОДСЬКОЇ ТЕРИТОРІАЛЬНОЇ ГРОМАДИ</w:t>
      </w:r>
    </w:p>
    <w:p w14:paraId="5BAC60A6" w14:textId="77777777" w:rsidR="000A1F8E" w:rsidRPr="003A794F" w:rsidRDefault="000A1F8E" w:rsidP="003A794F">
      <w:pPr>
        <w:jc w:val="center"/>
        <w:rPr>
          <w:rFonts w:eastAsiaTheme="minorHAnsi"/>
          <w:b/>
          <w:bCs/>
          <w:sz w:val="28"/>
          <w:szCs w:val="28"/>
          <w:lang w:val="uk-UA" w:eastAsia="en-US"/>
        </w:rPr>
      </w:pPr>
    </w:p>
    <w:p w14:paraId="1ED41D4F"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28. ПРАВА ЧЛЕНІВ ВИГОДСЬКОЇ ТЕРИТОРІАЛЬНОЇ ГРОМАДИ</w:t>
      </w:r>
    </w:p>
    <w:p w14:paraId="4A7528E7"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Жителям Вигодської територіальної громади гарантується право участі у вирішенні всіх  питань місцевого значення, віднесених законом до відання громади та її органів.</w:t>
      </w:r>
    </w:p>
    <w:p w14:paraId="0BAF1185"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За обсягом муніципальної право- та дієздатності члени Вигодської територіальної громади поділяються на дві категорії :</w:t>
      </w:r>
    </w:p>
    <w:p w14:paraId="563FC87F"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а) повноправні члени Вигодської територіальної громади: громадяни України – жителі населених пунктів громади. які відповідно до Конституції України та Закону України «Про місцеві вибори» мають активне виборче право. Зазначені особи володіють муніципальною право- та дієздатністю в повному обсязі;</w:t>
      </w:r>
    </w:p>
    <w:p w14:paraId="67FB9E47"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б) члени Вигодської територіальної громади з обмеженою муніципальною право- та дієздатністю: жителі населених пунктів громади, які є іноземцями, особами без громадянства; неповнолітні громадяни України; громадяни України, яких визнано судом недієздатними або такі, що перебувають на строковій військовій службі чи відбувають покарання в місцях позбавлення волі. Обмеження муніципальної право- та дієздатності цих членів Вигодської територіальної громади полягають у позбавленні їх права участі у місцевих виборах, місцевих референдумах, загальних зборах (конференціях) громадян за </w:t>
      </w:r>
      <w:r w:rsidRPr="003A794F">
        <w:rPr>
          <w:rFonts w:eastAsiaTheme="minorHAnsi"/>
          <w:sz w:val="28"/>
          <w:szCs w:val="28"/>
          <w:lang w:val="uk-UA" w:eastAsia="en-US"/>
        </w:rPr>
        <w:lastRenderedPageBreak/>
        <w:t>місцем проживання, права займати посади в органах місцевого самоврядування Вигодської територіальної громади.</w:t>
      </w:r>
    </w:p>
    <w:p w14:paraId="3AF40A72"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Особи, які відповідно до вимог Закону України «Про свободу пересування та вільний вибір місця проживання в Україні », інших актів законодавства України не зареєстрували своє місце проживання в населених пунктах громади, але які володіють нерухомим майном (нерухомістю) на території громади, працюють на території громади, ведуть іншу діяльність, пов’язану зі сплатою податків до місцевого бюджету Вигодської територіальної громади, користуються усіма правами членів Вигодської територіальної громади, окрім активного виборчого права, права участі у місцевих референдумах, загальних зборах (конференціях) громадян за місцем проживання. Рішенням органів місцевого самоврядування Вигодської територіальної громади для цієї категорії осіб може встановлюватись право користування інфраструктурою населених пунктів громади, а також порядок отримання соціальних, освітніх, медичних та інших послуг на рівних умовах з жителями Вигодської територіальної громади.</w:t>
      </w:r>
    </w:p>
    <w:p w14:paraId="3F418C88"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4. Права жителя Вигодської територіальної громади, окрім активного виборчого права, права участі у місцевих референдумах, права участі у загальних зборах (конференціях) громадян за місцем проживання з вирішальним голосом, надаються також Почесним громадянам Вигодської територіальної громади незалежно від місця їхнього проживання, а також, за рішенням Ради – особам, які не є жителями Вигодської територіальної громади, але отримали у відповідності із Законом України «Про закордонних українців» статус закордонного українця або мають значні, офіційно визнані заслуги перед Вигодською територіальною громадою або її внутрішніми громадами.</w:t>
      </w:r>
    </w:p>
    <w:p w14:paraId="50B9246F"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5. Основні права членів Вигодської територіальної громади передбачені Конституцією та законами України. Крім них члени Вигодської територіальної громади мають права на:</w:t>
      </w:r>
    </w:p>
    <w:p w14:paraId="69B786CC"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забезпеченість якісною питною водою;</w:t>
      </w:r>
    </w:p>
    <w:p w14:paraId="40BB1D18"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якісне електропостачання;</w:t>
      </w:r>
    </w:p>
    <w:p w14:paraId="65580B84"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ефективну систему прибирання та вивезення сміття з вулиць, прибудинкових територій та під’їздів багатоквартирних будинків у населених пунктах громади;</w:t>
      </w:r>
    </w:p>
    <w:p w14:paraId="7DBEB312"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4) забезпеченість належним транспортним сполученням – як внутрішнім так і зовнішнім; </w:t>
      </w:r>
    </w:p>
    <w:p w14:paraId="17E8BDDD"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5) розгалуженість і якість доріг;</w:t>
      </w:r>
    </w:p>
    <w:p w14:paraId="56C898BB"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6) освітленість вулиць і під’їздів будинків у темну пору доби;</w:t>
      </w:r>
    </w:p>
    <w:p w14:paraId="689828C7"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7) забезпечення тиші на вулицях та у житлових будинках у нічну пору;</w:t>
      </w:r>
    </w:p>
    <w:p w14:paraId="30615B3F"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8) ефективну систему безпеки громадян та захисту їхнього майна (боротьба зі злочинністю; охорона громадського порядку, попередження та ліквідація наслідків стихійного лиха);</w:t>
      </w:r>
    </w:p>
    <w:p w14:paraId="21F64A84"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9) наявність умов для своєї зайнятості;</w:t>
      </w:r>
    </w:p>
    <w:p w14:paraId="0095808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10) доступність та якість медичних послуг відповідно до державних стандартів;</w:t>
      </w:r>
    </w:p>
    <w:p w14:paraId="026F5A1D"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11) доступність та якість освітніх послуг відповідно до державних стандартів;</w:t>
      </w:r>
    </w:p>
    <w:p w14:paraId="04E0B314"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lastRenderedPageBreak/>
        <w:t>12) ефективну систему надання побутових послуг;</w:t>
      </w:r>
    </w:p>
    <w:p w14:paraId="3B42A925"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13) доступність та якість мобільного зв’язку та інтернет-мереж;</w:t>
      </w:r>
    </w:p>
    <w:p w14:paraId="075FB55A"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14) забезпеченість місцями для відпочинку і дозвілля;</w:t>
      </w:r>
    </w:p>
    <w:p w14:paraId="7DBCEDF2"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15) забезпеченість закладами культури (бібліотеки, будинки культури, кінотеатри тощо)</w:t>
      </w:r>
    </w:p>
    <w:p w14:paraId="54015C37"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16) вільний доступ до усіх природних об’єктів та угідь в межах громади – лісів, берегів рік та озер тощо.</w:t>
      </w:r>
    </w:p>
    <w:p w14:paraId="533B9B32"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Зазначений перелік прав членів Вигодської територіальної громади не є вичерпним.</w:t>
      </w:r>
    </w:p>
    <w:p w14:paraId="30BDB89D"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2. </w:t>
      </w:r>
      <w:r w:rsidRPr="003A794F">
        <w:rPr>
          <w:rFonts w:eastAsiaTheme="minorHAnsi"/>
          <w:color w:val="000000" w:themeColor="text1"/>
          <w:sz w:val="28"/>
          <w:szCs w:val="28"/>
          <w:lang w:val="uk-UA" w:eastAsia="en-US"/>
        </w:rPr>
        <w:t xml:space="preserve">Вигодська селищна рада як орган місцевого самоврядування Вигодської територіальної громади реалізує </w:t>
      </w:r>
      <w:r w:rsidRPr="003A794F">
        <w:rPr>
          <w:rFonts w:eastAsiaTheme="minorHAnsi"/>
          <w:sz w:val="28"/>
          <w:szCs w:val="28"/>
          <w:lang w:val="uk-UA" w:eastAsia="en-US"/>
        </w:rPr>
        <w:t>власні та делеговані Законом повноваження на основі дотримання соціальних та інших стандартів і нормативів, затверджених державою.</w:t>
      </w:r>
    </w:p>
    <w:p w14:paraId="796024A4"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4. Порядок реалізації жителями Вигодської територіальної громади прав на безоплатний доступ до отримання соціальних, освітніх, медичних, інших послуг визначається законодавством України та рішеннями Ради.</w:t>
      </w:r>
    </w:p>
    <w:p w14:paraId="786A9DF6"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5. Рада, у межах власної компетенції та з врахуванням можливостей місцевого бюджету, з метою підвищення рівня соціального захисту членів Вигодської територіальної громади, може встановлювати для них загалом або для їх окремих категорій (пенсіонерів, ветеранів війни, репресованих, вдів, багатодітних сімей, вимушених </w:t>
      </w:r>
      <w:proofErr w:type="spellStart"/>
      <w:r w:rsidRPr="003A794F">
        <w:rPr>
          <w:rFonts w:eastAsiaTheme="minorHAnsi"/>
          <w:sz w:val="28"/>
          <w:szCs w:val="28"/>
          <w:lang w:val="uk-UA" w:eastAsia="en-US"/>
        </w:rPr>
        <w:t>переселенців,учасників</w:t>
      </w:r>
      <w:proofErr w:type="spellEnd"/>
      <w:r w:rsidRPr="003A794F">
        <w:rPr>
          <w:rFonts w:eastAsiaTheme="minorHAnsi"/>
          <w:sz w:val="28"/>
          <w:szCs w:val="28"/>
          <w:lang w:val="uk-UA" w:eastAsia="en-US"/>
        </w:rPr>
        <w:t xml:space="preserve"> АТО тощо) пільгові умови користування інфраструктурою населених пунктів громади, надання житлово-комунальних послуг, оподаткування та ін.</w:t>
      </w:r>
    </w:p>
    <w:p w14:paraId="2D3AE645"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6. З метою вдосконалення обліку осіб, які володіють правом пільгового користування соціальною, комунальною інфраструктурою громади, Рада може запроваджувати «Карту жителя Вигодської територіальної громади».</w:t>
      </w:r>
    </w:p>
    <w:p w14:paraId="47A0C14E"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30. ОБОВ’ЯЗКИ ЧЛЕНІВ ВИГОДСЬКОЇ ТЕРИТОРІАЛЬНОЇ ГРОМАДИ</w:t>
      </w:r>
    </w:p>
    <w:p w14:paraId="7D2497D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Права і обов`язки членів Вигодської територіальної громади взаємопов`язані. Наявність прав породжує необхідність виконання жителями Вигодської територіальної громади обов`язків щодо Вигодської територіальної громади в цілому, внутрішніх громад чи інших членів Вигодської територіальної громади.</w:t>
      </w:r>
    </w:p>
    <w:p w14:paraId="7FE0F587"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2. Основні обов’язки членів Вигодської територіальної громади передбачені Конституцією та законами України. Окрім них, на членів Вигодської територіальної громади покладаються обов’язки щодо: </w:t>
      </w:r>
    </w:p>
    <w:p w14:paraId="74383CB1"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збереження та розвитку традицій, звичаїв та особливостей Вигодської територіальної громади, населених пунктів, шанобливого ставлення до їхньої історії , до об’єктів історико-культурної спадщини;</w:t>
      </w:r>
    </w:p>
    <w:p w14:paraId="2C7D4DDC"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сприяння сталому розвитку громади та її населених пунктів;</w:t>
      </w:r>
    </w:p>
    <w:p w14:paraId="5E20B8A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толерантного ставлення до усіх членів Вигодської територіальної громади незалежно від їхнього етнічного походження, віросповідання, політичних переконань тощо;</w:t>
      </w:r>
    </w:p>
    <w:p w14:paraId="2857CBCF"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lastRenderedPageBreak/>
        <w:t>4) сприяння реалізації права членів Вигодської територіальної громади на задоволення передбачених цим Статутом основних соціально-побутових, економічних, культурно-духовних потреб та потреб безпеки;</w:t>
      </w:r>
    </w:p>
    <w:p w14:paraId="4B329D7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5) бережливого ставлення до зелених насаджень, природних об’єктів, усього довкілля території громади.</w:t>
      </w:r>
    </w:p>
    <w:p w14:paraId="6FCEB856"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Усі, хто проживає або перебуває на території громади, зобов’язані поважати права і свободи членів Вигодської територіальної громади. Особи, винні у порушенні відповідних прав і свобод, притягуються до відповідальності відповідно до чинного законодавства України.</w:t>
      </w:r>
    </w:p>
    <w:p w14:paraId="62CD63FD" w14:textId="77777777" w:rsidR="00CE553E" w:rsidRDefault="00CE553E" w:rsidP="002654B1">
      <w:pPr>
        <w:jc w:val="center"/>
        <w:rPr>
          <w:rFonts w:eastAsiaTheme="minorHAnsi"/>
          <w:b/>
          <w:bCs/>
          <w:sz w:val="28"/>
          <w:szCs w:val="28"/>
          <w:lang w:val="uk-UA" w:eastAsia="en-US"/>
        </w:rPr>
      </w:pPr>
    </w:p>
    <w:p w14:paraId="6882B599" w14:textId="30A5C6EE" w:rsidR="003A794F" w:rsidRDefault="003A794F" w:rsidP="002654B1">
      <w:pPr>
        <w:jc w:val="center"/>
        <w:rPr>
          <w:rFonts w:eastAsiaTheme="minorHAnsi"/>
          <w:b/>
          <w:bCs/>
          <w:sz w:val="28"/>
          <w:szCs w:val="28"/>
          <w:lang w:val="uk-UA" w:eastAsia="en-US"/>
        </w:rPr>
      </w:pPr>
      <w:r w:rsidRPr="003A794F">
        <w:rPr>
          <w:rFonts w:eastAsiaTheme="minorHAnsi"/>
          <w:b/>
          <w:bCs/>
          <w:sz w:val="28"/>
          <w:szCs w:val="28"/>
          <w:lang w:val="uk-UA" w:eastAsia="en-US"/>
        </w:rPr>
        <w:t>РОЗДІЛ 8. ФОРМИ БЕЗПОСЕРЕДНЬОЇ РЕАЛІЗАЦІЇ КОМПЕТЕНЦІЇ ВИГОДСЬКОЇ ТЕРИТОРІАЛЬНОЇ ГРОМАДИ</w:t>
      </w:r>
    </w:p>
    <w:p w14:paraId="53EFB9E6" w14:textId="77777777" w:rsidR="000A1F8E" w:rsidRPr="003A794F" w:rsidRDefault="000A1F8E" w:rsidP="003A794F">
      <w:pPr>
        <w:jc w:val="center"/>
        <w:rPr>
          <w:rFonts w:eastAsiaTheme="minorHAnsi"/>
          <w:sz w:val="28"/>
          <w:szCs w:val="28"/>
          <w:lang w:val="uk-UA" w:eastAsia="en-US"/>
        </w:rPr>
      </w:pPr>
    </w:p>
    <w:p w14:paraId="797DA03F"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31. МІСЦЕВИЙ РЕФЕРЕНДУМ</w:t>
      </w:r>
    </w:p>
    <w:p w14:paraId="63797FC7"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Місцевий референдум є основною формою вирішення Вигодською територіальною громадою питань місцевого значення шляхом прямого волевиявлення.</w:t>
      </w:r>
    </w:p>
    <w:p w14:paraId="4727EEE7"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Предметом місцевого референдуму можуть бути питання, віднесені Конституцією України і законами України до відання місцевого самоврядування.</w:t>
      </w:r>
    </w:p>
    <w:p w14:paraId="6204E63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Питання, які не можуть бути винесені на місцевий референдум, встановлюються Конституцією України та законами України.</w:t>
      </w:r>
    </w:p>
    <w:p w14:paraId="70FFAA35"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4. Питання, що виносяться на місцевий референдум, не повинні призводити до порушення рівноправності в суспільстві, обмежувати або скасовувати права і свободи людини і громадянина, конституційні гарантії їх реалізації.</w:t>
      </w:r>
    </w:p>
    <w:p w14:paraId="1B31AD3D"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5. Рішення, прийняті місцевим референдумом, є обов'язковими для виконання на території громади і мають вищу юридичну силу стосовно актів органів і посадових осіб місцевого самоврядування.</w:t>
      </w:r>
    </w:p>
    <w:p w14:paraId="5BCFCBE9"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6. Якщо для реалізації рішення місцевого референдуму потрібне прийняття іншого правового </w:t>
      </w:r>
      <w:proofErr w:type="spellStart"/>
      <w:r w:rsidRPr="003A794F">
        <w:rPr>
          <w:rFonts w:eastAsiaTheme="minorHAnsi"/>
          <w:sz w:val="28"/>
          <w:szCs w:val="28"/>
          <w:lang w:val="uk-UA" w:eastAsia="en-US"/>
        </w:rPr>
        <w:t>акта</w:t>
      </w:r>
      <w:proofErr w:type="spellEnd"/>
      <w:r w:rsidRPr="003A794F">
        <w:rPr>
          <w:rFonts w:eastAsiaTheme="minorHAnsi"/>
          <w:sz w:val="28"/>
          <w:szCs w:val="28"/>
          <w:lang w:val="uk-UA" w:eastAsia="en-US"/>
        </w:rPr>
        <w:t xml:space="preserve">, </w:t>
      </w:r>
      <w:r w:rsidRPr="003A794F">
        <w:rPr>
          <w:rFonts w:eastAsiaTheme="minorHAnsi"/>
          <w:color w:val="000000" w:themeColor="text1"/>
          <w:sz w:val="28"/>
          <w:szCs w:val="28"/>
          <w:lang w:val="uk-UA" w:eastAsia="en-US"/>
        </w:rPr>
        <w:t xml:space="preserve">Вигодська селищна рада як орган місцевого самоврядування, до компетенції якого відноситься дане питання, зобов'язана прийняти такий акт невідкладно, але не пізніше, ніж у місячний </w:t>
      </w:r>
      <w:r w:rsidRPr="003A794F">
        <w:rPr>
          <w:rFonts w:eastAsiaTheme="minorHAnsi"/>
          <w:sz w:val="28"/>
          <w:szCs w:val="28"/>
          <w:lang w:val="uk-UA" w:eastAsia="en-US"/>
        </w:rPr>
        <w:t>термін після вступу в силу рішення місцевого референдуму.</w:t>
      </w:r>
    </w:p>
    <w:p w14:paraId="4DCE7FD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7. Рішення, прийняте на місцевому референдумі, може бути визнане в судовому порядку таким, що не відповідає вимогам Конституції України і законів України.</w:t>
      </w:r>
    </w:p>
    <w:p w14:paraId="060A240F"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8. Порядок призначення і проведення місцевого референдуму, а також перелік питань, що вирішуються винятково на референдумі, визначається чинним законодавством України.</w:t>
      </w:r>
    </w:p>
    <w:p w14:paraId="4E161097"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9. Участь у місцевому референдумі є вільною. Ніхто не може бути примушений до участі у місцевому референдумі. Нікому не може бути відмовлено в участі у місцевому референдумі, крім випадків, передбачених законом.</w:t>
      </w:r>
    </w:p>
    <w:p w14:paraId="2EBB7D67" w14:textId="77777777" w:rsidR="000A1F8E" w:rsidRPr="003A794F" w:rsidRDefault="000A1F8E" w:rsidP="003A794F">
      <w:pPr>
        <w:jc w:val="both"/>
        <w:rPr>
          <w:rFonts w:eastAsiaTheme="minorHAnsi"/>
          <w:sz w:val="28"/>
          <w:szCs w:val="28"/>
          <w:lang w:val="uk-UA" w:eastAsia="en-US"/>
        </w:rPr>
      </w:pPr>
    </w:p>
    <w:p w14:paraId="7C81BE58" w14:textId="77777777" w:rsidR="00CE553E" w:rsidRDefault="00CE553E" w:rsidP="003A794F">
      <w:pPr>
        <w:jc w:val="both"/>
        <w:rPr>
          <w:rFonts w:eastAsiaTheme="minorHAnsi"/>
          <w:sz w:val="28"/>
          <w:szCs w:val="28"/>
          <w:lang w:val="uk-UA" w:eastAsia="en-US"/>
        </w:rPr>
      </w:pPr>
    </w:p>
    <w:p w14:paraId="18702338" w14:textId="77777777" w:rsidR="00CE553E" w:rsidRDefault="00CE553E" w:rsidP="003A794F">
      <w:pPr>
        <w:jc w:val="both"/>
        <w:rPr>
          <w:rFonts w:eastAsiaTheme="minorHAnsi"/>
          <w:sz w:val="28"/>
          <w:szCs w:val="28"/>
          <w:lang w:val="uk-UA" w:eastAsia="en-US"/>
        </w:rPr>
      </w:pPr>
    </w:p>
    <w:p w14:paraId="3F875316"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lastRenderedPageBreak/>
        <w:t>СТАТТЯ 32. ДОРАДЧЕ ОПИТУВАННЯ ГРОМАДЯН</w:t>
      </w:r>
    </w:p>
    <w:p w14:paraId="458B51DA"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З метою виявлення волі членів Вигодської територіальної громади під час вирішення важливих питань життя громади може проводитися дорадче опитування (консультативний референдум) громадян України.</w:t>
      </w:r>
    </w:p>
    <w:p w14:paraId="0CCFF064"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Рішення про проведення дорадчого опитування (консультативного референдуму) приймається селищною радою. Одночасно приймається рішення про створення комісії з вивчення та узагальнення результатів опитування.</w:t>
      </w:r>
    </w:p>
    <w:p w14:paraId="2045D7CA"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Результати дорадчого опитування (консультативного референдуму) оприлюднюються в локальних засобах масової інформації, враховуються органами місцевого самоврядування при прийнятті рішень.</w:t>
      </w:r>
    </w:p>
    <w:p w14:paraId="32742159" w14:textId="75AD7D34"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4. Якщо проект рішення селищної ради не відповідає результатам дорадчого опитування (консультативного референдуму), таке рішення може бути прийняте не менше як двома третинами від загального складу депутатів селищної ради.</w:t>
      </w:r>
    </w:p>
    <w:p w14:paraId="2103C887" w14:textId="77777777" w:rsidR="00CE553E" w:rsidRDefault="00CE553E" w:rsidP="003A794F">
      <w:pPr>
        <w:jc w:val="both"/>
        <w:rPr>
          <w:rFonts w:eastAsiaTheme="minorHAnsi"/>
          <w:sz w:val="28"/>
          <w:szCs w:val="28"/>
          <w:lang w:val="uk-UA" w:eastAsia="en-US"/>
        </w:rPr>
      </w:pPr>
    </w:p>
    <w:p w14:paraId="2C301951" w14:textId="53B9FF9C"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33.ВИБОРИ ОРГАНІВ І ПОСАДОВИХ ОСІБ ВИГОДСЬКОЇ ТЕРИТОРІАЛЬНОЇ ГРОМАДИ</w:t>
      </w:r>
    </w:p>
    <w:p w14:paraId="4C4804ED"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Вибори органів і посадових осіб Вигодської територіальної громади є формою прямого волевиявлення громадян.</w:t>
      </w:r>
    </w:p>
    <w:p w14:paraId="01F1E366" w14:textId="4C487C2F"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2. Вибори депутатів </w:t>
      </w:r>
      <w:r w:rsidR="002654B1" w:rsidRPr="003A794F">
        <w:rPr>
          <w:rFonts w:eastAsiaTheme="minorHAnsi"/>
          <w:sz w:val="28"/>
          <w:szCs w:val="28"/>
          <w:lang w:val="uk-UA" w:eastAsia="en-US"/>
        </w:rPr>
        <w:t>селищної</w:t>
      </w:r>
      <w:r w:rsidRPr="003A794F">
        <w:rPr>
          <w:rFonts w:eastAsiaTheme="minorHAnsi"/>
          <w:sz w:val="28"/>
          <w:szCs w:val="28"/>
          <w:lang w:val="uk-UA" w:eastAsia="en-US"/>
        </w:rPr>
        <w:t xml:space="preserve"> ради проводяться у порядку, визначеному чинним законодавством України.</w:t>
      </w:r>
    </w:p>
    <w:p w14:paraId="69C6B1E1" w14:textId="77777777" w:rsidR="000A1F8E" w:rsidRPr="003A794F" w:rsidRDefault="000A1F8E" w:rsidP="003A794F">
      <w:pPr>
        <w:jc w:val="both"/>
        <w:rPr>
          <w:rFonts w:eastAsiaTheme="minorHAnsi"/>
          <w:sz w:val="28"/>
          <w:szCs w:val="28"/>
          <w:lang w:val="uk-UA" w:eastAsia="en-US"/>
        </w:rPr>
      </w:pPr>
    </w:p>
    <w:p w14:paraId="37AD77BA"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34. ЗАГАЛЬНІ ЗБОРИ ГРОМАДЯН ЗА МІСЦЕМ ПРОЖИВАННЯ</w:t>
      </w:r>
    </w:p>
    <w:p w14:paraId="14D6F2D7"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Загальні збори громадян як форма їх безпосередньої участі у вирішенні питань селищного значення скликаються та проводяться відповідно до Положення «Про загальні збори громадян за місцем проживання у Вигодській територіальній громаді».</w:t>
      </w:r>
    </w:p>
    <w:p w14:paraId="06A3004D" w14:textId="77777777" w:rsidR="000A1F8E" w:rsidRPr="003A794F" w:rsidRDefault="000A1F8E" w:rsidP="003A794F">
      <w:pPr>
        <w:jc w:val="both"/>
        <w:rPr>
          <w:rFonts w:eastAsiaTheme="minorHAnsi"/>
          <w:sz w:val="28"/>
          <w:szCs w:val="28"/>
          <w:lang w:val="uk-UA" w:eastAsia="en-US"/>
        </w:rPr>
      </w:pPr>
    </w:p>
    <w:p w14:paraId="152EEB8A"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35. МІСЦЕВІ ІНІЦІАТИВИ</w:t>
      </w:r>
    </w:p>
    <w:p w14:paraId="440EC0E9"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Члени Вигодської територіальної громади мають право ініціювати розгляд у селищній раді будь-якого питання, що входить до компетенції місцевого самоврядування (місцева ініціатива).</w:t>
      </w:r>
    </w:p>
    <w:p w14:paraId="050B71D5"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Порядок реалізації права на місцеву ініціативу визначається Положенням «Про місцеві ініціативи у Вигодській територіальній громаді».</w:t>
      </w:r>
    </w:p>
    <w:p w14:paraId="218FE23C" w14:textId="77777777" w:rsidR="000A1F8E" w:rsidRPr="003A794F" w:rsidRDefault="000A1F8E" w:rsidP="003A794F">
      <w:pPr>
        <w:jc w:val="both"/>
        <w:rPr>
          <w:rFonts w:eastAsiaTheme="minorHAnsi"/>
          <w:sz w:val="28"/>
          <w:szCs w:val="28"/>
          <w:lang w:val="uk-UA" w:eastAsia="en-US"/>
        </w:rPr>
      </w:pPr>
    </w:p>
    <w:p w14:paraId="231A9AEC"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36. ГРОМАДСЬКІ СЛУХАННЯ</w:t>
      </w:r>
    </w:p>
    <w:p w14:paraId="4EB61F75" w14:textId="067D1713"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1. </w:t>
      </w:r>
      <w:r w:rsidR="002654B1" w:rsidRPr="003A794F">
        <w:rPr>
          <w:rFonts w:eastAsiaTheme="minorHAnsi"/>
          <w:sz w:val="28"/>
          <w:szCs w:val="28"/>
          <w:lang w:val="uk-UA" w:eastAsia="en-US"/>
        </w:rPr>
        <w:t>Вигодська</w:t>
      </w:r>
      <w:r w:rsidRPr="003A794F">
        <w:rPr>
          <w:rFonts w:eastAsiaTheme="minorHAnsi"/>
          <w:sz w:val="28"/>
          <w:szCs w:val="28"/>
          <w:lang w:val="uk-UA" w:eastAsia="en-US"/>
        </w:rPr>
        <w:t xml:space="preserve"> територіально </w:t>
      </w:r>
      <w:r w:rsidR="002654B1" w:rsidRPr="003A794F">
        <w:rPr>
          <w:rFonts w:eastAsiaTheme="minorHAnsi"/>
          <w:sz w:val="28"/>
          <w:szCs w:val="28"/>
          <w:lang w:val="uk-UA" w:eastAsia="en-US"/>
        </w:rPr>
        <w:t>громада має</w:t>
      </w:r>
      <w:r w:rsidRPr="003A794F">
        <w:rPr>
          <w:rFonts w:eastAsiaTheme="minorHAnsi"/>
          <w:sz w:val="28"/>
          <w:szCs w:val="28"/>
          <w:lang w:val="uk-UA" w:eastAsia="en-US"/>
        </w:rPr>
        <w:t xml:space="preserve"> право проводити громадські слухання - зустрічатися з депутатами селищної ради, селищним головою й іншими посадовими особами органів місцевого самоврядування, під час яких члени Вигодської територіальної громади можуть заслуховувати їх, порушувати питання, вносити пропозиції з питань селищного значення, що належать до відання місцевого самоврядування.</w:t>
      </w:r>
    </w:p>
    <w:p w14:paraId="3BE1AF89"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Організація та проведення громадських слухань здійснюється відповідно до Положення «Про громадські слухання у Вигодській територіальній громаді».</w:t>
      </w:r>
    </w:p>
    <w:p w14:paraId="27E6D41E" w14:textId="77777777" w:rsidR="000A1F8E" w:rsidRPr="003A794F" w:rsidRDefault="000A1F8E" w:rsidP="003A794F">
      <w:pPr>
        <w:jc w:val="both"/>
        <w:rPr>
          <w:rFonts w:eastAsiaTheme="minorHAnsi"/>
          <w:sz w:val="28"/>
          <w:szCs w:val="28"/>
          <w:lang w:val="uk-UA" w:eastAsia="en-US"/>
        </w:rPr>
      </w:pPr>
    </w:p>
    <w:p w14:paraId="5C17E10D"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lastRenderedPageBreak/>
        <w:t>СТАТТЯ 37. ЗВЕРНЕННЯ ДО ОРГАНІВ І ПОСАДОВИХ ОСІБ МІСЦЕВОГО САМОВРЯДУВАННЯ</w:t>
      </w:r>
    </w:p>
    <w:p w14:paraId="1B21981A"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Члени Вигодської територіальної громади мають право звертатися у органи та до посадових осіб місцевого самоврядування (з урахуванням їх компетенції) із заявами, клопотаннями, зауваженнями, скаргами, пропозиціями з питань, що віднесені до відання місцевого самоврядування, а також із заявами або клопотаннями щодо реалізації своїх прав та законних інтересів, скаргами про їх порушення.</w:t>
      </w:r>
    </w:p>
    <w:p w14:paraId="72D4D1E4"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Органи та посадові особи місцевого самоврядування зобов'язані приймати до розгляду заяви, клопотання, зауваження, скарги, пропозиції громадян і відповідати на них згідно із Законом України «Про звернення громадян».</w:t>
      </w:r>
    </w:p>
    <w:p w14:paraId="69851DB9"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Звернення може бути індивідуальним, якщо воно подане окремим громадянином, або колективним, якщо подане групою громадян.</w:t>
      </w:r>
    </w:p>
    <w:p w14:paraId="32D232D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4. Індивідуальне звернення може бути усним, викладеним громадянином на особистому прийомі, або письмовим, яке надсилається поштою або передається (реєструється) в установленому порядку до відповідного органу чи посадовій особі місцевого самоврядування.</w:t>
      </w:r>
    </w:p>
    <w:p w14:paraId="2EE004AC" w14:textId="77777777" w:rsidR="00CE553E" w:rsidRDefault="00CE553E" w:rsidP="003A794F">
      <w:pPr>
        <w:jc w:val="both"/>
        <w:rPr>
          <w:rFonts w:eastAsiaTheme="minorHAnsi"/>
          <w:sz w:val="28"/>
          <w:szCs w:val="28"/>
          <w:lang w:val="uk-UA" w:eastAsia="en-US"/>
        </w:rPr>
      </w:pPr>
    </w:p>
    <w:p w14:paraId="44F4A2B7"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38.ЗВЕРНЕННЯ ДО ВИГОДСЬКОЇ СЕЛИЩНОЇ РАДИ ЕЛЕКТРОННИМИ ПЕТИЦІЯМИ</w:t>
      </w:r>
    </w:p>
    <w:p w14:paraId="78132D0E"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Особливою формою колективного звернення громадян до Вигодської селищної ради є електронна петиція, яка подається в порядку, передбаченому статтею 23-1 Закону України «Про звернення громадян».</w:t>
      </w:r>
    </w:p>
    <w:p w14:paraId="12B4657B"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2. Електронна петиція, адресована Вигодській селищній раді, розглядається у порядку, встановленому рішенням виконавчого комітету Вигодської селищної ради, за умови збору на її підтримку не менш </w:t>
      </w:r>
      <w:r w:rsidRPr="003A794F">
        <w:rPr>
          <w:rFonts w:eastAsiaTheme="minorHAnsi"/>
          <w:color w:val="000000" w:themeColor="text1"/>
          <w:sz w:val="28"/>
          <w:szCs w:val="28"/>
          <w:lang w:val="uk-UA" w:eastAsia="en-US"/>
        </w:rPr>
        <w:t xml:space="preserve">як 500 підписів </w:t>
      </w:r>
      <w:r w:rsidRPr="003A794F">
        <w:rPr>
          <w:rFonts w:eastAsiaTheme="minorHAnsi"/>
          <w:sz w:val="28"/>
          <w:szCs w:val="28"/>
          <w:lang w:val="uk-UA" w:eastAsia="en-US"/>
        </w:rPr>
        <w:t>громадян протягом не більше 3 місяців з дня оприлюднення петиції.</w:t>
      </w:r>
    </w:p>
    <w:p w14:paraId="4B163AF1" w14:textId="77777777" w:rsidR="00CE553E" w:rsidRDefault="00CE553E" w:rsidP="002654B1">
      <w:pPr>
        <w:jc w:val="center"/>
        <w:rPr>
          <w:rFonts w:eastAsiaTheme="minorHAnsi"/>
          <w:b/>
          <w:bCs/>
          <w:sz w:val="28"/>
          <w:szCs w:val="28"/>
          <w:lang w:val="uk-UA" w:eastAsia="en-US"/>
        </w:rPr>
      </w:pPr>
    </w:p>
    <w:p w14:paraId="2DA5C8AC" w14:textId="2930AAD3" w:rsidR="003A794F" w:rsidRDefault="003A794F" w:rsidP="002654B1">
      <w:pPr>
        <w:jc w:val="center"/>
        <w:rPr>
          <w:rFonts w:eastAsiaTheme="minorHAnsi"/>
          <w:b/>
          <w:bCs/>
          <w:sz w:val="28"/>
          <w:szCs w:val="28"/>
          <w:lang w:val="uk-UA" w:eastAsia="en-US"/>
        </w:rPr>
      </w:pPr>
      <w:r w:rsidRPr="003A794F">
        <w:rPr>
          <w:rFonts w:eastAsiaTheme="minorHAnsi"/>
          <w:b/>
          <w:bCs/>
          <w:sz w:val="28"/>
          <w:szCs w:val="28"/>
          <w:lang w:val="uk-UA" w:eastAsia="en-US"/>
        </w:rPr>
        <w:t>РОЗДІЛ 9. ОРГАНИ ТА ПОСАДОВІ ОСОБИ ТЕРИТОРІАЛЬНО</w:t>
      </w:r>
      <w:r w:rsidR="00EE266D">
        <w:rPr>
          <w:rFonts w:eastAsiaTheme="minorHAnsi"/>
          <w:b/>
          <w:bCs/>
          <w:sz w:val="28"/>
          <w:szCs w:val="28"/>
          <w:lang w:val="uk-UA" w:eastAsia="en-US"/>
        </w:rPr>
        <w:t>Ї</w:t>
      </w:r>
      <w:r w:rsidRPr="003A794F">
        <w:rPr>
          <w:rFonts w:eastAsiaTheme="minorHAnsi"/>
          <w:b/>
          <w:bCs/>
          <w:sz w:val="28"/>
          <w:szCs w:val="28"/>
          <w:lang w:val="uk-UA" w:eastAsia="en-US"/>
        </w:rPr>
        <w:t xml:space="preserve"> ГРОМАДИ</w:t>
      </w:r>
    </w:p>
    <w:p w14:paraId="69CBA3EE" w14:textId="77777777" w:rsidR="000A1F8E" w:rsidRPr="003A794F" w:rsidRDefault="000A1F8E" w:rsidP="003A794F">
      <w:pPr>
        <w:jc w:val="center"/>
        <w:rPr>
          <w:rFonts w:eastAsiaTheme="minorHAnsi"/>
          <w:sz w:val="28"/>
          <w:szCs w:val="28"/>
          <w:lang w:val="uk-UA" w:eastAsia="en-US"/>
        </w:rPr>
      </w:pPr>
    </w:p>
    <w:p w14:paraId="4C102FAC"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39. СИСТЕМА ОРГАНІВ І ПОСАДОВИХ ОСІБ ВИГОДСЬКОЇ ТЕРИТОРІАЛЬНОЇ ГРОМАДИ</w:t>
      </w:r>
    </w:p>
    <w:p w14:paraId="2401B46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Система органів і посадових осіб місцевого самоврядування, через які Вигодська територіально громада здійснює місцеве самоврядування, включає:</w:t>
      </w:r>
    </w:p>
    <w:p w14:paraId="7071870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селищну раду;</w:t>
      </w:r>
    </w:p>
    <w:p w14:paraId="4E556A8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селищного голову;</w:t>
      </w:r>
    </w:p>
    <w:p w14:paraId="3DE3F72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виконавчий комітет селищної ради;</w:t>
      </w:r>
    </w:p>
    <w:p w14:paraId="6D8CC17E"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управління, відділи й інші виконавчі органи селищної ради;</w:t>
      </w:r>
    </w:p>
    <w:p w14:paraId="4BE7FF6D"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органи самоорганізації населення.</w:t>
      </w:r>
    </w:p>
    <w:p w14:paraId="1E3ECDCB" w14:textId="77777777" w:rsidR="003A794F" w:rsidRPr="003A794F" w:rsidRDefault="003A794F" w:rsidP="003A794F">
      <w:pPr>
        <w:jc w:val="both"/>
        <w:rPr>
          <w:rFonts w:eastAsiaTheme="minorHAnsi"/>
          <w:sz w:val="28"/>
          <w:szCs w:val="28"/>
          <w:lang w:val="uk-UA" w:eastAsia="en-US"/>
        </w:rPr>
      </w:pPr>
    </w:p>
    <w:p w14:paraId="6A69AC60"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40. СЕЛИЩНА РАДА</w:t>
      </w:r>
    </w:p>
    <w:p w14:paraId="7306D196" w14:textId="77777777" w:rsidR="003A794F" w:rsidRPr="003A794F" w:rsidRDefault="003A794F" w:rsidP="002654B1">
      <w:pPr>
        <w:ind w:firstLine="709"/>
        <w:jc w:val="both"/>
        <w:rPr>
          <w:rFonts w:eastAsiaTheme="minorHAnsi"/>
          <w:sz w:val="28"/>
          <w:szCs w:val="28"/>
          <w:lang w:val="uk-UA" w:eastAsia="en-US"/>
        </w:rPr>
      </w:pPr>
      <w:r w:rsidRPr="003A794F">
        <w:rPr>
          <w:rFonts w:eastAsiaTheme="minorHAnsi"/>
          <w:sz w:val="28"/>
          <w:szCs w:val="28"/>
          <w:lang w:val="uk-UA" w:eastAsia="en-US"/>
        </w:rPr>
        <w:t xml:space="preserve">1. Селищна рада є представницьким органом Вигодської територіальної громади, що здійснює від її імені та в її інтересах функції та повноваження </w:t>
      </w:r>
      <w:r w:rsidRPr="003A794F">
        <w:rPr>
          <w:rFonts w:eastAsiaTheme="minorHAnsi"/>
          <w:sz w:val="28"/>
          <w:szCs w:val="28"/>
          <w:lang w:val="uk-UA" w:eastAsia="en-US"/>
        </w:rPr>
        <w:lastRenderedPageBreak/>
        <w:t>місцевого самоврядування, визначені Конституцією України і законами України, а також приймає від її імені рішення.</w:t>
      </w:r>
    </w:p>
    <w:p w14:paraId="67A36B37" w14:textId="77777777" w:rsidR="003A794F" w:rsidRPr="003A794F" w:rsidRDefault="003A794F" w:rsidP="002654B1">
      <w:pPr>
        <w:ind w:firstLine="709"/>
        <w:jc w:val="both"/>
        <w:rPr>
          <w:rFonts w:eastAsiaTheme="minorHAnsi"/>
          <w:sz w:val="28"/>
          <w:szCs w:val="28"/>
          <w:lang w:val="uk-UA" w:eastAsia="en-US"/>
        </w:rPr>
      </w:pPr>
      <w:r w:rsidRPr="003A794F">
        <w:rPr>
          <w:rFonts w:eastAsiaTheme="minorHAnsi"/>
          <w:sz w:val="28"/>
          <w:szCs w:val="28"/>
          <w:lang w:val="uk-UA" w:eastAsia="en-US"/>
        </w:rPr>
        <w:t>2. Селищна рада складається з депутатів, наділених відповідно до закону правом представляти інтереси Вигодської територіальної громади.</w:t>
      </w:r>
    </w:p>
    <w:p w14:paraId="03550369" w14:textId="77777777" w:rsidR="003A794F" w:rsidRPr="003A794F" w:rsidRDefault="003A794F" w:rsidP="002654B1">
      <w:pPr>
        <w:ind w:firstLine="709"/>
        <w:jc w:val="both"/>
        <w:rPr>
          <w:rFonts w:eastAsiaTheme="minorHAnsi"/>
          <w:sz w:val="28"/>
          <w:szCs w:val="28"/>
          <w:lang w:val="uk-UA" w:eastAsia="en-US"/>
        </w:rPr>
      </w:pPr>
      <w:r w:rsidRPr="003A794F">
        <w:rPr>
          <w:rFonts w:eastAsiaTheme="minorHAnsi"/>
          <w:sz w:val="28"/>
          <w:szCs w:val="28"/>
          <w:lang w:val="uk-UA" w:eastAsia="en-US"/>
        </w:rPr>
        <w:t>3. Селищна рада обирається населенням громади терміном на п'ять років на основі конституційних принципів виборчого права і законодавства про вибори.</w:t>
      </w:r>
    </w:p>
    <w:p w14:paraId="6F70923B" w14:textId="77777777" w:rsidR="003A794F" w:rsidRPr="003A794F" w:rsidRDefault="003A794F" w:rsidP="002654B1">
      <w:pPr>
        <w:ind w:firstLine="709"/>
        <w:jc w:val="both"/>
        <w:rPr>
          <w:rFonts w:eastAsiaTheme="minorHAnsi"/>
          <w:sz w:val="28"/>
          <w:szCs w:val="28"/>
          <w:lang w:val="uk-UA" w:eastAsia="en-US"/>
        </w:rPr>
      </w:pPr>
      <w:r w:rsidRPr="003A794F">
        <w:rPr>
          <w:rFonts w:eastAsiaTheme="minorHAnsi"/>
          <w:sz w:val="28"/>
          <w:szCs w:val="28"/>
          <w:lang w:val="uk-UA" w:eastAsia="en-US"/>
        </w:rPr>
        <w:t>4. Селищна рада вважається повноважною за умови обрання не менше двох третин депутатів від загального складу ради.</w:t>
      </w:r>
    </w:p>
    <w:p w14:paraId="4CA6DF64" w14:textId="77777777" w:rsidR="003A794F" w:rsidRPr="003A794F" w:rsidRDefault="003A794F" w:rsidP="002654B1">
      <w:pPr>
        <w:ind w:firstLine="709"/>
        <w:jc w:val="both"/>
        <w:rPr>
          <w:rFonts w:eastAsiaTheme="minorHAnsi"/>
          <w:sz w:val="28"/>
          <w:szCs w:val="28"/>
          <w:lang w:val="uk-UA" w:eastAsia="en-US"/>
        </w:rPr>
      </w:pPr>
      <w:r w:rsidRPr="003A794F">
        <w:rPr>
          <w:rFonts w:eastAsiaTheme="minorHAnsi"/>
          <w:sz w:val="28"/>
          <w:szCs w:val="28"/>
          <w:lang w:val="uk-UA" w:eastAsia="en-US"/>
        </w:rPr>
        <w:t>5. Якщо до селищної ради обрано менше двох третин депутатів, до обрання необхідної кількості депутатів продовжує здійснювати повноваження рада попереднього скликання.</w:t>
      </w:r>
    </w:p>
    <w:p w14:paraId="38D4D6C5" w14:textId="77777777" w:rsidR="003A794F" w:rsidRPr="003A794F" w:rsidRDefault="003A794F" w:rsidP="002654B1">
      <w:pPr>
        <w:ind w:firstLine="709"/>
        <w:jc w:val="both"/>
        <w:rPr>
          <w:rFonts w:eastAsiaTheme="minorHAnsi"/>
          <w:sz w:val="28"/>
          <w:szCs w:val="28"/>
          <w:lang w:val="uk-UA" w:eastAsia="en-US"/>
        </w:rPr>
      </w:pPr>
      <w:r w:rsidRPr="003A794F">
        <w:rPr>
          <w:rFonts w:eastAsiaTheme="minorHAnsi"/>
          <w:sz w:val="28"/>
          <w:szCs w:val="28"/>
          <w:lang w:val="uk-UA" w:eastAsia="en-US"/>
        </w:rPr>
        <w:t>6. У разі дострокового припинення повноважень деяких депутатів, внаслідок чого до складу ради входить менше як дві третини депутатів, до обрання необхідної кількості депутатів така рада вважається повноважною за наявності більше половини депутатів від загального складу ради.</w:t>
      </w:r>
    </w:p>
    <w:p w14:paraId="58401C6E" w14:textId="77777777" w:rsidR="003A794F" w:rsidRPr="003A794F" w:rsidRDefault="003A794F" w:rsidP="002654B1">
      <w:pPr>
        <w:ind w:firstLine="709"/>
        <w:jc w:val="both"/>
        <w:rPr>
          <w:rFonts w:eastAsiaTheme="minorHAnsi"/>
          <w:sz w:val="28"/>
          <w:szCs w:val="28"/>
          <w:lang w:val="uk-UA" w:eastAsia="en-US"/>
        </w:rPr>
      </w:pPr>
      <w:r w:rsidRPr="003A794F">
        <w:rPr>
          <w:rFonts w:eastAsiaTheme="minorHAnsi"/>
          <w:sz w:val="28"/>
          <w:szCs w:val="28"/>
          <w:lang w:val="uk-UA" w:eastAsia="en-US"/>
        </w:rPr>
        <w:t>7. Селищна рада обирає постійні і тимчасові комісії, секретаря ради, утворює виконавчі органи - виконавчий комітет,  управління, відділи та інші виконавчі органи селищної ради, дає дозвіл на створення органів самоорганізації населення.</w:t>
      </w:r>
    </w:p>
    <w:p w14:paraId="2E8F9223" w14:textId="77777777" w:rsidR="003A794F" w:rsidRPr="003A794F" w:rsidRDefault="003A794F" w:rsidP="002654B1">
      <w:pPr>
        <w:ind w:firstLine="709"/>
        <w:jc w:val="both"/>
        <w:rPr>
          <w:rFonts w:eastAsiaTheme="minorHAnsi"/>
          <w:sz w:val="28"/>
          <w:szCs w:val="28"/>
          <w:lang w:val="uk-UA" w:eastAsia="en-US"/>
        </w:rPr>
      </w:pPr>
      <w:r w:rsidRPr="003A794F">
        <w:rPr>
          <w:rFonts w:eastAsiaTheme="minorHAnsi"/>
          <w:sz w:val="28"/>
          <w:szCs w:val="28"/>
          <w:lang w:val="uk-UA" w:eastAsia="en-US"/>
        </w:rPr>
        <w:t>8. Система і структура органів і апарату селищної ради визначається на сесії ради за пропозицією селищного голови. Вона повинна забезпечувати належну організацію діяльності ради і реалізацію її повноважень.</w:t>
      </w:r>
    </w:p>
    <w:p w14:paraId="54E60AF3" w14:textId="77777777" w:rsidR="003A794F" w:rsidRPr="003A794F" w:rsidRDefault="003A794F" w:rsidP="002654B1">
      <w:pPr>
        <w:ind w:firstLine="709"/>
        <w:jc w:val="both"/>
        <w:rPr>
          <w:rFonts w:eastAsiaTheme="minorHAnsi"/>
          <w:sz w:val="28"/>
          <w:szCs w:val="28"/>
          <w:lang w:val="uk-UA" w:eastAsia="en-US"/>
        </w:rPr>
      </w:pPr>
      <w:r w:rsidRPr="003A794F">
        <w:rPr>
          <w:rFonts w:eastAsiaTheme="minorHAnsi"/>
          <w:sz w:val="28"/>
          <w:szCs w:val="28"/>
          <w:lang w:val="uk-UA" w:eastAsia="en-US"/>
        </w:rPr>
        <w:t>9. Селищна рада має право розглядати і вирішувати питання, віднесені Конституцією України і законами України до її відання.</w:t>
      </w:r>
    </w:p>
    <w:p w14:paraId="183EFC00" w14:textId="77777777" w:rsidR="003A794F" w:rsidRPr="003A794F" w:rsidRDefault="003A794F" w:rsidP="002654B1">
      <w:pPr>
        <w:ind w:firstLine="709"/>
        <w:jc w:val="both"/>
        <w:rPr>
          <w:rFonts w:eastAsiaTheme="minorHAnsi"/>
          <w:sz w:val="28"/>
          <w:szCs w:val="28"/>
          <w:lang w:val="uk-UA" w:eastAsia="en-US"/>
        </w:rPr>
      </w:pPr>
      <w:r w:rsidRPr="003A794F">
        <w:rPr>
          <w:rFonts w:eastAsiaTheme="minorHAnsi"/>
          <w:sz w:val="28"/>
          <w:szCs w:val="28"/>
          <w:lang w:val="uk-UA" w:eastAsia="en-US"/>
        </w:rPr>
        <w:t>10. Перелік питань, що вирішуються виключно на пленарних засіданнях селищної ради, визначається законом.</w:t>
      </w:r>
    </w:p>
    <w:p w14:paraId="435638CF" w14:textId="77777777" w:rsidR="003A794F" w:rsidRPr="003A794F" w:rsidRDefault="003A794F" w:rsidP="002654B1">
      <w:pPr>
        <w:ind w:firstLine="709"/>
        <w:jc w:val="both"/>
        <w:rPr>
          <w:rFonts w:eastAsiaTheme="minorHAnsi"/>
          <w:sz w:val="28"/>
          <w:szCs w:val="28"/>
          <w:lang w:val="uk-UA" w:eastAsia="en-US"/>
        </w:rPr>
      </w:pPr>
      <w:r w:rsidRPr="003A794F">
        <w:rPr>
          <w:rFonts w:eastAsiaTheme="minorHAnsi"/>
          <w:sz w:val="28"/>
          <w:szCs w:val="28"/>
          <w:lang w:val="uk-UA" w:eastAsia="en-US"/>
        </w:rPr>
        <w:t>12. Селищна рада є юридичною особою, має печатку із зображенням Державного Герба України і штамп зі своїм найменуванням, рахунки в установах банків України, вона наділена владними повноваженнями, у межах яких діє самостійно і несе відповідальність за свою діяльність згідно з чинним законодавством. Юридична адреса селищної ради: 77552, Івано-Франківська обл., Калуський р-н, селище міського типу Вигода, вулиця Данила Галицького, будинок 75.</w:t>
      </w:r>
    </w:p>
    <w:p w14:paraId="5DCE2880" w14:textId="77777777" w:rsidR="003A794F" w:rsidRDefault="003A794F" w:rsidP="002654B1">
      <w:pPr>
        <w:ind w:firstLine="709"/>
        <w:jc w:val="both"/>
        <w:rPr>
          <w:rFonts w:eastAsiaTheme="minorHAnsi"/>
          <w:sz w:val="28"/>
          <w:szCs w:val="28"/>
          <w:lang w:val="uk-UA" w:eastAsia="en-US"/>
        </w:rPr>
      </w:pPr>
      <w:r w:rsidRPr="003A794F">
        <w:rPr>
          <w:rFonts w:eastAsiaTheme="minorHAnsi"/>
          <w:sz w:val="28"/>
          <w:szCs w:val="28"/>
          <w:lang w:val="uk-UA" w:eastAsia="en-US"/>
        </w:rPr>
        <w:t>13. Порядок формування, організації і діяльності, а також повноваження селищної ради визначаються Конституцією України, Законом України «Про місцеве самоврядування в Україні», іншими законами, цим Статутом.</w:t>
      </w:r>
    </w:p>
    <w:p w14:paraId="445CDBE5" w14:textId="77777777" w:rsidR="000A1F8E" w:rsidRPr="003A794F" w:rsidRDefault="000A1F8E" w:rsidP="002654B1">
      <w:pPr>
        <w:ind w:firstLine="709"/>
        <w:jc w:val="both"/>
        <w:rPr>
          <w:rFonts w:eastAsiaTheme="minorHAnsi"/>
          <w:sz w:val="28"/>
          <w:szCs w:val="28"/>
          <w:lang w:val="uk-UA" w:eastAsia="en-US"/>
        </w:rPr>
      </w:pPr>
    </w:p>
    <w:p w14:paraId="48F4A565"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41. РЕГЛАМЕНТ СЕЛИЩНОЇ РАДИ</w:t>
      </w:r>
    </w:p>
    <w:p w14:paraId="6C79E6EF"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Регламент - нормативно-правовий акт селищної ради, що містить сукупність правил, які визначають порядок діяльності ради і її органів.</w:t>
      </w:r>
    </w:p>
    <w:p w14:paraId="1B9D5776"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Селищна рада не пізніше, як на другій сесії чергового скликання повинна затвердити відповідний Регламент. До прийняття Регламенту ради чергового скликання застосовується Регламент, що діяв у попередньому скликанні.</w:t>
      </w:r>
    </w:p>
    <w:p w14:paraId="7E310E6C"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lastRenderedPageBreak/>
        <w:t>3. Пропозиції про внесення змін і доповнень до Регламенту ради підлягають обов'язковому розгляду постійною комісією з питань Регламенту, діяльності ради, розвитку місцевого самоврядування, взаємодії з громадськими організаціями, забезпечення законності, правопорядку та запобігання і протидії корупції або спеціально створеною радою робочою групою.</w:t>
      </w:r>
    </w:p>
    <w:p w14:paraId="3B034D28"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4. Регламент ради, зміни і доповнення до нього затверджуються рішенням, яке приймається на пленарному засіданні селищної ради більшістю депутатів від загального її складу.</w:t>
      </w:r>
    </w:p>
    <w:p w14:paraId="396CB263" w14:textId="77777777" w:rsidR="000A1F8E" w:rsidRPr="003A794F" w:rsidRDefault="000A1F8E" w:rsidP="003A794F">
      <w:pPr>
        <w:jc w:val="both"/>
        <w:rPr>
          <w:rFonts w:eastAsiaTheme="minorHAnsi"/>
          <w:sz w:val="28"/>
          <w:szCs w:val="28"/>
          <w:lang w:val="uk-UA" w:eastAsia="en-US"/>
        </w:rPr>
      </w:pPr>
    </w:p>
    <w:p w14:paraId="08B3BE31"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42. СЕСІЯ СЕЛИЩНОЇ РАДИ</w:t>
      </w:r>
    </w:p>
    <w:p w14:paraId="72941C4A"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Селищна рада проводить свою роботу сесійно. Сесія селищної ради складається з пленарних засідань і засідань її постійних комісій.</w:t>
      </w:r>
    </w:p>
    <w:p w14:paraId="370E2F74"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Перша сесія новообраної селищної ради скликається відповідною територіальною виборчою комісією не пізніше, як через два тижня після реєстрації новообраних депутатів ради у кількості не менше двох третин від загального складу ради. Перше пленарне засідання першої сесії відкриває та веде голова зазначеної територіальної виборчої комісії, який інформує раду про підсумки виборів депутатів, селищного голови і визнання їх повноважень. З моменту визнання повноважень депутатів ради нового скликання та новообраного селищного голови головує на пленарному засіданні ради першої сесії новообраний голова.</w:t>
      </w:r>
    </w:p>
    <w:p w14:paraId="363F56A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3. Наступні сесії селищної ради </w:t>
      </w:r>
      <w:proofErr w:type="spellStart"/>
      <w:r w:rsidRPr="003A794F">
        <w:rPr>
          <w:rFonts w:eastAsiaTheme="minorHAnsi"/>
          <w:sz w:val="28"/>
          <w:szCs w:val="28"/>
          <w:lang w:val="uk-UA" w:eastAsia="en-US"/>
        </w:rPr>
        <w:t>скликає</w:t>
      </w:r>
      <w:proofErr w:type="spellEnd"/>
      <w:r w:rsidRPr="003A794F">
        <w:rPr>
          <w:rFonts w:eastAsiaTheme="minorHAnsi"/>
          <w:sz w:val="28"/>
          <w:szCs w:val="28"/>
          <w:lang w:val="uk-UA" w:eastAsia="en-US"/>
        </w:rPr>
        <w:t xml:space="preserve"> селищний голова за необхідністю, але не рідше одного разу на квартал, а з питань надання земельних ділянок - не рідше одного разу на місяць.</w:t>
      </w:r>
    </w:p>
    <w:p w14:paraId="36EAF7AA"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4. Сесія селищної ради також повинна бути скликана за пропозицією не менше однієї третини депутатів від загального складу ради або за пропозицією виконавчого комітету ради.</w:t>
      </w:r>
    </w:p>
    <w:p w14:paraId="6F2C0FCB"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5. У випадку немотивованої відмови селищного голови скликати сесію ради, сесія селищної ради скликається секретарем селищної ради.</w:t>
      </w:r>
    </w:p>
    <w:p w14:paraId="0866D33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6. Якщо посадові особи, зазначені в частинах 3 і 5 цієї статті, у двотижневий термін не </w:t>
      </w:r>
      <w:proofErr w:type="spellStart"/>
      <w:r w:rsidRPr="003A794F">
        <w:rPr>
          <w:rFonts w:eastAsiaTheme="minorHAnsi"/>
          <w:sz w:val="28"/>
          <w:szCs w:val="28"/>
          <w:lang w:val="uk-UA" w:eastAsia="en-US"/>
        </w:rPr>
        <w:t>скликають</w:t>
      </w:r>
      <w:proofErr w:type="spellEnd"/>
      <w:r w:rsidRPr="003A794F">
        <w:rPr>
          <w:rFonts w:eastAsiaTheme="minorHAnsi"/>
          <w:sz w:val="28"/>
          <w:szCs w:val="28"/>
          <w:lang w:val="uk-UA" w:eastAsia="en-US"/>
        </w:rPr>
        <w:t xml:space="preserve"> сесію селищної ради, на вимогу не менше третини депутатів від загального складу ради або виконавчого комітету сесія може бути скликана депутатами селищної ради, що складають не менше однієї третини складу ради, або постійною комісією ради.</w:t>
      </w:r>
    </w:p>
    <w:p w14:paraId="6BC09667"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7. Сесія селищної ради є правомочною, якщо в її пленарному засіданні бере участь більше половини депутатів від загального складу ради.</w:t>
      </w:r>
    </w:p>
    <w:p w14:paraId="5656CF9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8. Пропозиції щодо питань порядку денного пленарного засідання сесії селищної ради можуть вноситися селищним головою, постійними комісіями, депутатами, виконавчим комітетом ради, загальними зборами громадян. Підготовлені пропозиції подаються секретарю селищної ради в порядку та у терміни передбачені, Регламентом селищної ради, з обґрунтуванням доцільності розгляду</w:t>
      </w:r>
    </w:p>
    <w:p w14:paraId="5B661271"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9. Селищна рада в межах своїх повноважень приймає нормативні та інші акти у формі рішень.</w:t>
      </w:r>
    </w:p>
    <w:p w14:paraId="75DE634C"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lastRenderedPageBreak/>
        <w:t>10. Рішення селищної ради приймаються на її пленарному засіданні після обговорення більшістю депутатів від загального складу ради, крім випадків, передбачених законом та Регламентом Селищної ради. При визначенні результатів голосування селищної ради враховується голос селищного голови, якщо він бере участь у пленарному засіданні ради.</w:t>
      </w:r>
    </w:p>
    <w:p w14:paraId="6F944A2D"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11. Рішення селищної ради приймаються відкритим або таємним голосуванням у порядку, передбаченому законом та Регламентом селищної ради.</w:t>
      </w:r>
    </w:p>
    <w:p w14:paraId="26EE8C05"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12. Рішення селищної ради підписується селищним головою і набирає чинності в порядку, встановленому чинним законодавством і цим Статутом.</w:t>
      </w:r>
    </w:p>
    <w:p w14:paraId="287E7668"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13. Рішення селищної ради в п'ятиденний термін із моменту його прийняття може бути </w:t>
      </w:r>
      <w:proofErr w:type="spellStart"/>
      <w:r w:rsidRPr="003A794F">
        <w:rPr>
          <w:rFonts w:eastAsiaTheme="minorHAnsi"/>
          <w:sz w:val="28"/>
          <w:szCs w:val="28"/>
          <w:lang w:val="uk-UA" w:eastAsia="en-US"/>
        </w:rPr>
        <w:t>зупинено</w:t>
      </w:r>
      <w:proofErr w:type="spellEnd"/>
      <w:r w:rsidRPr="003A794F">
        <w:rPr>
          <w:rFonts w:eastAsiaTheme="minorHAnsi"/>
          <w:sz w:val="28"/>
          <w:szCs w:val="28"/>
          <w:lang w:val="uk-UA" w:eastAsia="en-US"/>
        </w:rPr>
        <w:t xml:space="preserve"> селищним головою і </w:t>
      </w:r>
      <w:proofErr w:type="spellStart"/>
      <w:r w:rsidRPr="003A794F">
        <w:rPr>
          <w:rFonts w:eastAsiaTheme="minorHAnsi"/>
          <w:sz w:val="28"/>
          <w:szCs w:val="28"/>
          <w:lang w:val="uk-UA" w:eastAsia="en-US"/>
        </w:rPr>
        <w:t>внесено</w:t>
      </w:r>
      <w:proofErr w:type="spellEnd"/>
      <w:r w:rsidRPr="003A794F">
        <w:rPr>
          <w:rFonts w:eastAsiaTheme="minorHAnsi"/>
          <w:sz w:val="28"/>
          <w:szCs w:val="28"/>
          <w:lang w:val="uk-UA" w:eastAsia="en-US"/>
        </w:rPr>
        <w:t xml:space="preserve"> на повторний розгляд ради з обґрунтуванням зауважень. Рада зобов'язана у двотижневий термін повторно розглянути рішення. Якщо селищна рада відхилила зауваження селищного голови і підтвердила попереднє рішення двома третинами депутатів від загального складу ради, воно набирає чинності.</w:t>
      </w:r>
    </w:p>
    <w:p w14:paraId="16913E6A"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14. Сесії селищної ради проводяться гласно, крім випадків, передбачених чинним законодавством. У разі необхідності рада може прийняти рішення про проведення закритого пленарного засідання.</w:t>
      </w:r>
    </w:p>
    <w:p w14:paraId="1A0463C6" w14:textId="77777777" w:rsidR="000A1F8E" w:rsidRPr="003A794F" w:rsidRDefault="000A1F8E" w:rsidP="003A794F">
      <w:pPr>
        <w:jc w:val="both"/>
        <w:rPr>
          <w:rFonts w:eastAsiaTheme="minorHAnsi"/>
          <w:sz w:val="28"/>
          <w:szCs w:val="28"/>
          <w:lang w:val="uk-UA" w:eastAsia="en-US"/>
        </w:rPr>
      </w:pPr>
    </w:p>
    <w:p w14:paraId="5D1418AF"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43. ДЕПУТАТ СЕЛИЩНОЇ РАДИ</w:t>
      </w:r>
    </w:p>
    <w:p w14:paraId="6703E9E8"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Депутатом селищної ради може бути обраний громадянин України, що має право голосу. Повноваження депутата селищної ради починаються з моменту офіційного оголошення територіальною виборчою комісією на сесії ради рішення про підсумки виборів та визнання повноважень депутата і закінчуються в день першої сесії ради нового скликання.</w:t>
      </w:r>
    </w:p>
    <w:p w14:paraId="1C315E8C"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Перед відкриттям першої сесії новообраної ради депутати приносять перед селищною радою таку присягу:</w:t>
      </w:r>
    </w:p>
    <w:p w14:paraId="2D04DE9A"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«Присягаю при здійсненні наданих мені повноважень дотримуватися Конституції і законів України, шанувати, охороняти і відстоювати права та законні інтереси жителів Вигодської </w:t>
      </w:r>
      <w:proofErr w:type="spellStart"/>
      <w:r w:rsidRPr="003A794F">
        <w:rPr>
          <w:rFonts w:eastAsiaTheme="minorHAnsi"/>
          <w:sz w:val="28"/>
          <w:szCs w:val="28"/>
          <w:lang w:val="uk-UA" w:eastAsia="en-US"/>
        </w:rPr>
        <w:t>Вигодської</w:t>
      </w:r>
      <w:proofErr w:type="spellEnd"/>
      <w:r w:rsidRPr="003A794F">
        <w:rPr>
          <w:rFonts w:eastAsiaTheme="minorHAnsi"/>
          <w:sz w:val="28"/>
          <w:szCs w:val="28"/>
          <w:lang w:val="uk-UA" w:eastAsia="en-US"/>
        </w:rPr>
        <w:t xml:space="preserve"> територіальної громади. Зобов'язуюся ніколи не ставити особисті інтереси вище громадських, діяти виключно в інтересах Вигодської територіальної громади, сприяти соціально-економічному і культурному розвитку громади».</w:t>
      </w:r>
    </w:p>
    <w:p w14:paraId="2EDC873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Присягу зачитує старший за віком депутат, після чого депутати скріплюють присягу своїми підписами під її текстом.</w:t>
      </w:r>
    </w:p>
    <w:p w14:paraId="5D3B6D6B"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Депутат селищної ради представляє інтереси всієї Вигодської територіальної громади, має всю повноту прав, що забезпечують його активну участь у діяльності селищної ради й створених нею органів, несе обов'язки перед виборцями, селищною радою та її органами, виконує їх доручення. Депутат (крім секретаря селищної ради) повинен входити до складу однієї з постійних комісій селищної ради.</w:t>
      </w:r>
    </w:p>
    <w:p w14:paraId="4BE17D0F"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4. На час сесій, засідань постійних комісій селищної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й інших </w:t>
      </w:r>
      <w:r w:rsidRPr="003A794F">
        <w:rPr>
          <w:rFonts w:eastAsiaTheme="minorHAnsi"/>
          <w:sz w:val="28"/>
          <w:szCs w:val="28"/>
          <w:lang w:val="uk-UA" w:eastAsia="en-US"/>
        </w:rPr>
        <w:lastRenderedPageBreak/>
        <w:t>витрат, пов'язаних із депутатською діяльністю, за рахунок відповідного селищного бюджету.</w:t>
      </w:r>
    </w:p>
    <w:p w14:paraId="24878477"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5. Депутат зобов'язаний брати участь у роботі сесій селищної ради, засідань постійних та інших комісій ради, до складу яких він обраний.</w:t>
      </w:r>
    </w:p>
    <w:p w14:paraId="7DF17ECD" w14:textId="77777777" w:rsidR="003A794F" w:rsidRPr="003A794F" w:rsidRDefault="003A794F" w:rsidP="002654B1">
      <w:pPr>
        <w:ind w:firstLine="567"/>
        <w:jc w:val="both"/>
        <w:rPr>
          <w:rFonts w:eastAsiaTheme="minorHAnsi"/>
          <w:color w:val="000000" w:themeColor="text1"/>
          <w:sz w:val="28"/>
          <w:szCs w:val="28"/>
          <w:lang w:val="uk-UA" w:eastAsia="en-US"/>
        </w:rPr>
      </w:pPr>
      <w:r w:rsidRPr="003A794F">
        <w:rPr>
          <w:rFonts w:eastAsiaTheme="minorHAnsi"/>
          <w:sz w:val="28"/>
          <w:szCs w:val="28"/>
          <w:lang w:val="uk-UA" w:eastAsia="en-US"/>
        </w:rPr>
        <w:t xml:space="preserve">6. У разі пропуску депутатом протягом року більше половини пленарних засідань селищної ради або засідань постійної комісії, невиконання ним без поважних причин рішень і доручень ради та її органів </w:t>
      </w:r>
      <w:r w:rsidRPr="003A794F">
        <w:rPr>
          <w:rFonts w:eastAsiaTheme="minorHAnsi"/>
          <w:color w:val="000000" w:themeColor="text1"/>
          <w:sz w:val="28"/>
          <w:szCs w:val="28"/>
          <w:lang w:val="uk-UA" w:eastAsia="en-US"/>
        </w:rPr>
        <w:t>Селищна рада може звернутися до виборців із пропозицією про відкликання такого депутата у встановленому законом порядку.</w:t>
      </w:r>
    </w:p>
    <w:p w14:paraId="349A79CE"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7. Депутат має право ухвального голосу з усіх питань, що розглядаються на сесіях ради, а також на засіданнях постійної й інших комісій, робочих груп ради, до складу яких він обраний.</w:t>
      </w:r>
    </w:p>
    <w:p w14:paraId="253FAD14"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8. Депутат має право звернутися з запитом до селищного голови, керівників виконавчих органів селищної ради, посадових осіб місцевих органів державної влади, керівників підприємств, установ, організацій незалежно від форм власності, розташованих або зареєстрованих на відповідній території, а також до голови обласної державної адміністрації з питань, віднесених до відання ради.</w:t>
      </w:r>
    </w:p>
    <w:p w14:paraId="16DF988F"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9. Орган або посадова особа, до яких звернено запит депутата, зобов'язані дати на нього усну або письмову відповідь, в разі необхідності на пленарному засіданні сесії селищної ради, в терміни і в порядку, встановлені радою. За результатами розгляду запиту селищна рада приймає рішення.</w:t>
      </w:r>
    </w:p>
    <w:p w14:paraId="1AEC5395"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10. Депутат має право звертатися до всіх державних органів, органів місцевого самоврядування, об'єднань громадян, підприємств, організацій, установ усіх форм власності, посадових осіб для одержання інформації або роз'яснення з питань депутатської діяльності. Відповідь на депутатське звернення може бути оголошена на пленарному засіданні сесії селищної ради або дана депутату в індивідуальному порядку в установлений законом термін.</w:t>
      </w:r>
    </w:p>
    <w:p w14:paraId="774F465B"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11. Депутат має право з питань депутатської діяльності знайомитися з будь-якими офіційними документами, що зберігаються у відповідних органах місцевого самоврядування, робити виписки, копіювання цих документів. Порядок використання документів, що містять інформацію з обмеженим доступом, визначається законом. Депутат зобов'язаний не розголошувати відомості, що становлять державну або іншу таємницю, яка охороняється законом.</w:t>
      </w:r>
    </w:p>
    <w:p w14:paraId="374AF8FC"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12. Депутати ради об'єднуються в депутатські групи (фракції). Питання створення та діяльності депутатських груп (фракцій) визначається чинним законодавством України та Регламентом селищної ради.</w:t>
      </w:r>
    </w:p>
    <w:p w14:paraId="523EB2FD"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13. З числа депутатів селищної ради, за пропозицією селищного голови, на строк повноважень ради обирається секретар селищної ради.</w:t>
      </w:r>
    </w:p>
    <w:p w14:paraId="4A656CC6"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14. Секретар Селищної ради працює в раді на постійній основі, не може суміщати свою службову діяльність з іншою посадою, у тому числі на громадських засадах (крім викладацької, наукової і творчої роботи в позаробочий час), займатися підприємницькою діяльністю, одержувати від цього прибуток, якщо інше не передбачено законом. Повноваження секретаря селищної ради можуть бути достроково припинені за рішенням ради.</w:t>
      </w:r>
    </w:p>
    <w:p w14:paraId="300AD21B"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lastRenderedPageBreak/>
        <w:t>15. Повноваження депутатів, порядок організації та гарантії депутатської діяльності визначаються Конституцією України і Законом України «Про статус депутатів місцевих рад», іншими законами, цим Статутом.</w:t>
      </w:r>
    </w:p>
    <w:p w14:paraId="2A2B180C"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16. Депутат селищної ради, як представник інтересів Вигодської територіальної громади, здійснюючи свої повноваження, повинен дотримуватись правил депутатської етики:</w:t>
      </w:r>
    </w:p>
    <w:p w14:paraId="52464DB7"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керуватися загальнодержавними інтересами та інтересами Вигодської територіальної громади;</w:t>
      </w:r>
    </w:p>
    <w:p w14:paraId="6E2038A6"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не використовувати депутатський мандат в особистих інтересах чи з корисливою метою;</w:t>
      </w:r>
    </w:p>
    <w:p w14:paraId="652A29F8"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керуватися у своїй діяльності та поведінці загальновизнаними принципами порядності, честі і гідності;</w:t>
      </w:r>
    </w:p>
    <w:p w14:paraId="1D98FE11"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не допускати образливих висловлювань, не використовувати у публічних виступах недостовірної або неперевіреної інформації.</w:t>
      </w:r>
    </w:p>
    <w:p w14:paraId="6725F2BF" w14:textId="77777777" w:rsidR="00946CDB" w:rsidRPr="003A794F" w:rsidRDefault="00946CDB" w:rsidP="003A794F">
      <w:pPr>
        <w:jc w:val="both"/>
        <w:rPr>
          <w:rFonts w:eastAsiaTheme="minorHAnsi"/>
          <w:sz w:val="28"/>
          <w:szCs w:val="28"/>
          <w:lang w:val="uk-UA" w:eastAsia="en-US"/>
        </w:rPr>
      </w:pPr>
    </w:p>
    <w:p w14:paraId="11578608"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44. ПОСТІЙНІ ТА ТИМЧАСОВІ КОНТРОЛЬНІ КОМІСІЇ СЕЛИЩНОЇ РАДИ</w:t>
      </w:r>
    </w:p>
    <w:p w14:paraId="65BD88B1"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Постійні комісії селищної ради - органи, що обираються радою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14:paraId="3331D97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Постійні комісії обираються селищною радою на строк її повноважень у складі голови і членів комісії. До складу комісій не можуть бути обрані селищний голова, секретар селищної ради.</w:t>
      </w:r>
    </w:p>
    <w:p w14:paraId="1A6FE0E1"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Постійні комісії за дорученням селищної ради або за власною ініціативою попередньо розглядають проекти програм соціально-економічного та культурного розвитку, селищного бюджету, звіти про виконання програм і бюджету, вивчають і готують питання про стан і розвиток відповідних галузей господарства громади, розробляють проекти рішень селищної ради і готують висновки і рекомендації з цих питань.</w:t>
      </w:r>
    </w:p>
    <w:p w14:paraId="5112D1E2"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Постійні комісії за дорученням ради, секретаря селищної ради або за власною ініціативою вивчають діяльність підзвітних і підконтрольних раді та виконавчому комітету органів, а також з питань, віднесених до відання ради, підприємств, установ та організацій, їх філіалів і відділень незалежно від форми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w:t>
      </w:r>
    </w:p>
    <w:p w14:paraId="5A0AA324"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4. Постійні комісії попередньо розглядають кандидатури осіб, які пропонуються для обрання, затвердження, призначення або погодження селищною радою, готують висновки з цих питань.</w:t>
      </w:r>
    </w:p>
    <w:p w14:paraId="6521865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5. Організація роботи постійної комісії покладається на голову комісії, що </w:t>
      </w:r>
      <w:proofErr w:type="spellStart"/>
      <w:r w:rsidRPr="003A794F">
        <w:rPr>
          <w:rFonts w:eastAsiaTheme="minorHAnsi"/>
          <w:sz w:val="28"/>
          <w:szCs w:val="28"/>
          <w:lang w:val="uk-UA" w:eastAsia="en-US"/>
        </w:rPr>
        <w:t>скликає</w:t>
      </w:r>
      <w:proofErr w:type="spellEnd"/>
      <w:r w:rsidRPr="003A794F">
        <w:rPr>
          <w:rFonts w:eastAsiaTheme="minorHAnsi"/>
          <w:sz w:val="28"/>
          <w:szCs w:val="28"/>
          <w:lang w:val="uk-UA" w:eastAsia="en-US"/>
        </w:rPr>
        <w:t xml:space="preserve"> та веде засідання комісії, дає доручення жителям комісії, представляє комісію у відносинах з іншими органами, підприємствами, установами, організаціями, громадянами.</w:t>
      </w:r>
    </w:p>
    <w:p w14:paraId="522B0DB8"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lastRenderedPageBreak/>
        <w:t>6. Засідання постійної комісії скликаються в міру необхідності і є правомочними, якщо в них бере участь не менше половини від загального складу комісії.</w:t>
      </w:r>
    </w:p>
    <w:p w14:paraId="58BA3771"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7. За результатами вивчення і розгляду питань постійні комісії готують висновки і рекомендації, що приймаються більшістю голосів від загального складу комісії і підписуються головою комісії, а у випадку його відсутності - заступником голови або секретарем комісії. Протоколи засідань комісії підписуються головою комісії і секретарем комісії.</w:t>
      </w:r>
    </w:p>
    <w:p w14:paraId="7AEDBD98"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8. Постійна комісія для вивчення питань, розробки проектів рішень селищної ради може створювати підготовчі комісії і робочі групи з залученням представників громадськості, вчених і спеціалістів.</w:t>
      </w:r>
    </w:p>
    <w:p w14:paraId="0D8F5E5E"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9. Депутати працюють у постійних комісіях на громадських засадах.</w:t>
      </w:r>
    </w:p>
    <w:p w14:paraId="5023F039"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10. Постійні комісії підзвітні селищній раді і відповідальні перед нею. Перелік, функціональна спрямованість і порядок організації роботи постійних комісій визначаються Регламентом селищної ради і Положенням про постійні комісії, що затверджується селищною радою.</w:t>
      </w:r>
    </w:p>
    <w:p w14:paraId="0DC39DC4"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11. Тимчасові контрольні комісії - органи селищної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селищної ради.</w:t>
      </w:r>
    </w:p>
    <w:p w14:paraId="248820A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14:paraId="15586B5A"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13. Засідання тимчасових контрольних комісій проводяться, як правило, закриті. Депутати, що входять до складу тимчасової контрольної комісії, залучені для участі в роботі комісії фахівці, експерти, інші особи не повинні розголошувати інформацію, що стала їм відома в зв'язку з її роботою.</w:t>
      </w:r>
    </w:p>
    <w:p w14:paraId="7C1B0B45"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14. Повноваження тимчасової контрольної комісії припиняються з моменту прийняття селищною радою остаточного рішення щодо результатів роботи цієї комісії, а також у разі припинення повноважень ради, що створила цю комісію.</w:t>
      </w:r>
    </w:p>
    <w:p w14:paraId="35DE847F" w14:textId="77777777" w:rsidR="00946CDB" w:rsidRPr="003A794F" w:rsidRDefault="00946CDB" w:rsidP="003A794F">
      <w:pPr>
        <w:jc w:val="both"/>
        <w:rPr>
          <w:rFonts w:eastAsiaTheme="minorHAnsi"/>
          <w:sz w:val="28"/>
          <w:szCs w:val="28"/>
          <w:lang w:val="uk-UA" w:eastAsia="en-US"/>
        </w:rPr>
      </w:pPr>
    </w:p>
    <w:p w14:paraId="348C6362"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45. ВИГОДСЬКИЙ СЕЛИЩНИЙ ГОЛОВА</w:t>
      </w:r>
    </w:p>
    <w:p w14:paraId="08CD704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Селищний голова є головною посадовою особою Вигодської територіальної громади, що представляє її інтереси, обирається на п’ять років та здійснює свої повноваження на постійній основі. Він очолює виконавчий комітет селищної ради, головує на засіданнях селищної ради.</w:t>
      </w:r>
    </w:p>
    <w:p w14:paraId="4C585CA8"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Селищний голова не може бути депутатом будь-якої ради, суміщати свою службову діяльність з іншою посадою, у тому числі на громадських засадах (крім викладацької, наукової і творчої роботи у позаробочий час), займатися підприємницькою діяльністю, одержуючи від цього прибуток.</w:t>
      </w:r>
    </w:p>
    <w:p w14:paraId="74E77A36"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Селищним головою може бути обраний громадянин України, який має право голосу і на день виборів досяг 18 років.</w:t>
      </w:r>
    </w:p>
    <w:p w14:paraId="6F485A02"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4. Повноваження селищного голови починаються з моменту оголошення територіальною виборчою комісією на пленарному засіданні селищної ради </w:t>
      </w:r>
      <w:r w:rsidRPr="003A794F">
        <w:rPr>
          <w:rFonts w:eastAsiaTheme="minorHAnsi"/>
          <w:sz w:val="28"/>
          <w:szCs w:val="28"/>
          <w:lang w:val="uk-UA" w:eastAsia="en-US"/>
        </w:rPr>
        <w:lastRenderedPageBreak/>
        <w:t>рішення про його обрання і закінчуються в момент вступу на цю посаду іншої обраної відповідно до закону особи, крім випадків дострокового припинення його повноважень.</w:t>
      </w:r>
    </w:p>
    <w:p w14:paraId="45B1EA4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5. При вступі на посаду селищний голова приносить перед селищною радою присягу такого змісту:</w:t>
      </w:r>
    </w:p>
    <w:p w14:paraId="557465E7"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«Я (прізвище, ім'я, по батькові), заступаючи на посаду селищного голови, присягаю дотримуватися Конституції України і законів України, при здійсненні наданих мені повноважень шанувати, охороняти і відстоювати права і законні інтереси жителів Вигодської територіальної громади. Зобов'язуюся ніколи не ставити особисті інтереси вище громадських, діяти виключно в інтересах Вигодської територіальної громади, всебічно сприяти соціально-економічному і культурному розвитку громади».</w:t>
      </w:r>
    </w:p>
    <w:p w14:paraId="6D7621C9"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6. Селищний голова має право розглядати і вирішувати питання, віднесені Конституцією України і законами України до його повноважень, і несе персональну відповідальність за їх реалізацію.</w:t>
      </w:r>
    </w:p>
    <w:p w14:paraId="67FB182C"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7. Селищний голова здійснює повноваження місцевого самоврядування відповідно до чинного законодавства України, якщо вони не віднесені до виняткових повноважень селищної ради або не віднесені радою до відання її виконавчих органів.</w:t>
      </w:r>
    </w:p>
    <w:p w14:paraId="26DB4F7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8. На селищного голову поширюються повноваження і гарантії депутатів селищної ради, передбачені законом про статус депутатів рад, якщо інше не встановлено законом.</w:t>
      </w:r>
    </w:p>
    <w:p w14:paraId="46835467"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9. При здійсненні наданих повноважень селищний голова підзвітний, підконтрольний і відповідальний перед територіальною громадою, відповідальний перед селищною радою, а з питань здійснення виконавчими органами ради повноважень органів виконавчої влади також підконтрольний відповідним органам виконавчої влади.</w:t>
      </w:r>
    </w:p>
    <w:p w14:paraId="3749CFA8"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10. Селищний голова у встановленому законом порядку не рідше одного разу на рік звітує про свою роботу і роботу виконавчих органів ради перед Вигодською територіальною громадою або селищною радою.</w:t>
      </w:r>
    </w:p>
    <w:p w14:paraId="25B02A8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11. Селищний голова в межах своєї компетенції видає розпорядження.</w:t>
      </w:r>
    </w:p>
    <w:p w14:paraId="725BAC31"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12. Селищний голова має регалії та атрибути, Положення про які затверджується селищною радою.</w:t>
      </w:r>
    </w:p>
    <w:p w14:paraId="41E9D461"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13. У разі дострокового припинення повноважень селищного голови, неможливості виконання ним своїх повноважень, повноваження селищного голови здійснює секретар селищної ради.</w:t>
      </w:r>
    </w:p>
    <w:p w14:paraId="42855B63"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14. Порядок обрання, діяльність, повноваження селищного голови визначаються Конституцією України, Законом України «Про місцеве самоврядування в Україні», законодавством про вибори, іншими законами.</w:t>
      </w:r>
    </w:p>
    <w:p w14:paraId="348DC053" w14:textId="77777777" w:rsidR="00946CDB" w:rsidRPr="003A794F" w:rsidRDefault="00946CDB" w:rsidP="003A794F">
      <w:pPr>
        <w:jc w:val="both"/>
        <w:rPr>
          <w:rFonts w:eastAsiaTheme="minorHAnsi"/>
          <w:sz w:val="28"/>
          <w:szCs w:val="28"/>
          <w:lang w:val="uk-UA" w:eastAsia="en-US"/>
        </w:rPr>
      </w:pPr>
    </w:p>
    <w:p w14:paraId="110FD01E"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46. ВИКОНАВЧІ ОРГАНИ СЕЛИЩНОЇ РАДИ</w:t>
      </w:r>
    </w:p>
    <w:p w14:paraId="26AFB8A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Виконавчими органами селищної ради є її виконавчий комітет, управління, відділи та інші утворені радою виконавчі органи.</w:t>
      </w:r>
    </w:p>
    <w:p w14:paraId="3E4AFF5C"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lastRenderedPageBreak/>
        <w:t>2. Виконавчі органи селищної ради підконтрольні і підзвітні селищній раді, а з питань здійснення делегованих їм повноважень органів виконавчої влади також підконтрольні відповідним органам виконавчої влади.</w:t>
      </w:r>
    </w:p>
    <w:p w14:paraId="5E334476"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У межах, встановлених законами України, виконавчі органи селищної ради здійснюють власні і делеговані повноваження в сферах і галузях соціально-економічного і культурного розвитку, планування та обліку; бюджету, фінансів і цін, управління комунальною власністю; житлово-комунального господарства, побутового, торговельного обслуговування, громадського харчування, транспорту і зв'язку; будівництва, освіти, охорони здоров'я, культури, фізкультури і спорту; регулювання земельних відносин і охорони навколишнього природного середовища; соціального захисту населення; зовнішньоекономічної, оборонної діяльності; адміністративно- територіального устрою; забезпечення законності, правопорядку, охорони прав, свобод, законних інтересів громадян, а також інші повноваження.</w:t>
      </w:r>
    </w:p>
    <w:p w14:paraId="6FD64D1D"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4. Селищна рада може прийняти рішення про розмежування повноважень між його виконавчим комітетом, департаментами, управліннями, відділами, іншими виконавчими органами та селищним головою в межах повноважень, наданих законами виконавчим органам селищної ради.</w:t>
      </w:r>
    </w:p>
    <w:p w14:paraId="3D17EEDE" w14:textId="77777777" w:rsidR="00946CDB" w:rsidRPr="003A794F" w:rsidRDefault="00946CDB" w:rsidP="003A794F">
      <w:pPr>
        <w:jc w:val="both"/>
        <w:rPr>
          <w:rFonts w:eastAsiaTheme="minorHAnsi"/>
          <w:sz w:val="28"/>
          <w:szCs w:val="28"/>
          <w:lang w:val="uk-UA" w:eastAsia="en-US"/>
        </w:rPr>
      </w:pPr>
    </w:p>
    <w:p w14:paraId="0B59411B"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47. ВИКОНАВЧИЙ КОМІТЕТ СЕЛИЩНОЇ РАДИ</w:t>
      </w:r>
    </w:p>
    <w:p w14:paraId="7A236E1D"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Виконавчим органом селищної ради є виконавчий комітет, який утворюється радою на термін її повноважень. Очолює його селищний голова.</w:t>
      </w:r>
    </w:p>
    <w:p w14:paraId="3C444F6A"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Кількісний склад виконавчого комітету визначається селищною радою. Персональний склад затверджується селищною радою за пропозицією селищного голови.</w:t>
      </w:r>
    </w:p>
    <w:p w14:paraId="23A7592C"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3. До складу виконавчого комітету входять: селищний голова, секретар Селищної ради, перший заступник селищного голови, заступники селищного голови, </w:t>
      </w:r>
      <w:r w:rsidRPr="003A794F">
        <w:rPr>
          <w:rFonts w:eastAsiaTheme="minorHAnsi"/>
          <w:color w:val="000000" w:themeColor="text1"/>
          <w:sz w:val="28"/>
          <w:szCs w:val="28"/>
          <w:lang w:val="uk-UA" w:eastAsia="en-US"/>
        </w:rPr>
        <w:t>керівники виконавчих органів селищної ради</w:t>
      </w:r>
      <w:r w:rsidRPr="003A794F">
        <w:rPr>
          <w:rFonts w:eastAsiaTheme="minorHAnsi"/>
          <w:sz w:val="28"/>
          <w:szCs w:val="28"/>
          <w:lang w:val="uk-UA" w:eastAsia="en-US"/>
        </w:rPr>
        <w:t xml:space="preserve">, керуючий справами </w:t>
      </w:r>
      <w:r w:rsidRPr="003A794F">
        <w:rPr>
          <w:rFonts w:eastAsiaTheme="minorHAnsi"/>
          <w:color w:val="000000" w:themeColor="text1"/>
          <w:sz w:val="28"/>
          <w:szCs w:val="28"/>
          <w:lang w:val="uk-UA" w:eastAsia="en-US"/>
        </w:rPr>
        <w:t xml:space="preserve">(секретар) </w:t>
      </w:r>
      <w:r w:rsidRPr="003A794F">
        <w:rPr>
          <w:rFonts w:eastAsiaTheme="minorHAnsi"/>
          <w:sz w:val="28"/>
          <w:szCs w:val="28"/>
          <w:lang w:val="uk-UA" w:eastAsia="en-US"/>
        </w:rPr>
        <w:t>виконкому селищної ради, а також інші особи.</w:t>
      </w:r>
    </w:p>
    <w:p w14:paraId="6614A148"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4. Виконавчий комітет селищної ради формується на строк повноважень селищної ради. Після закінчення терміну повноважень селищної ради, а також у випадку дострокового припинення її повноважень, виконавчий комітет селищної ради здійснює свою діяльність до сформування нового складу виконавчого комітету.</w:t>
      </w:r>
    </w:p>
    <w:p w14:paraId="407C3F1E"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5. Основною формою роботи виконавчого комітету селищної ради є його засідання, що скликаються в порядку, передбаченому законом, і є правомочними, якщо в них беруть участь більше половини від загального складу виконавчого комітету.</w:t>
      </w:r>
    </w:p>
    <w:p w14:paraId="798E3451"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6. Повноваження виконавчого комітету селищної ради визначаються чинним законодавством України.</w:t>
      </w:r>
    </w:p>
    <w:p w14:paraId="5F7A0022"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7. Виконавчий комітет селищної ради в межах своїх повноважень більшістю голосів від загального складу виконавчого комітету приймає рішення, що підписуються селищним головою, а в разі його відсутності - головуючим на засіданні.</w:t>
      </w:r>
    </w:p>
    <w:p w14:paraId="66640A2A"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lastRenderedPageBreak/>
        <w:t>8. У разі незгоди селищного голови з рішенням виконавчого комітету він може тимчасово зупинити дію цього рішення своїм розпорядженням і винести це питання на розгляд селищної ради.</w:t>
      </w:r>
    </w:p>
    <w:p w14:paraId="26E6EA17"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9. Рішення виконавчого комітету ради з питань, віднесених до власної компетенції виконавчих органів ради, можуть бути скасовані селищною радою.</w:t>
      </w:r>
    </w:p>
    <w:p w14:paraId="5A3395C3" w14:textId="77777777" w:rsidR="00946CDB" w:rsidRPr="003A794F" w:rsidRDefault="00946CDB" w:rsidP="003A794F">
      <w:pPr>
        <w:jc w:val="both"/>
        <w:rPr>
          <w:rFonts w:eastAsiaTheme="minorHAnsi"/>
          <w:sz w:val="28"/>
          <w:szCs w:val="28"/>
          <w:lang w:val="uk-UA" w:eastAsia="en-US"/>
        </w:rPr>
      </w:pPr>
    </w:p>
    <w:p w14:paraId="03AF3F5D"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48. УПРАВЛІННЯ, ВІДДІЛИ ТА ІНШІ ВИКОНАВЧІ ОРГАНИ СЕЛИЩНОЇ РАДИ</w:t>
      </w:r>
    </w:p>
    <w:p w14:paraId="751E7F71"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Селищна рада у межах затвердженої нею структури і штатів може створювати управління, відділи та інші виконавчі органи для здійснення повноважень виконавчих органів ради.</w:t>
      </w:r>
    </w:p>
    <w:p w14:paraId="2E0BF5C8"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Управління, відділи та інші виконавчі органи ради підзвітні та підконтрольні селищній раді, підпорядковані виконавчому комітету, селищному голові.</w:t>
      </w:r>
    </w:p>
    <w:p w14:paraId="1BE0CA82"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Керівники управлінь, відділів та інших виконавчих органів ради призначаються на посаду і звільняються з посади селищним головою.</w:t>
      </w:r>
    </w:p>
    <w:p w14:paraId="19C59055"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4. Положення про управління, відділи та інші виконавчі органи затверджуються селищною радою.</w:t>
      </w:r>
    </w:p>
    <w:p w14:paraId="08052EE3" w14:textId="77777777" w:rsidR="00946CDB" w:rsidRPr="003A794F" w:rsidRDefault="00946CDB" w:rsidP="003A794F">
      <w:pPr>
        <w:jc w:val="both"/>
        <w:rPr>
          <w:rFonts w:eastAsiaTheme="minorHAnsi"/>
          <w:sz w:val="28"/>
          <w:szCs w:val="28"/>
          <w:lang w:val="uk-UA" w:eastAsia="en-US"/>
        </w:rPr>
      </w:pPr>
    </w:p>
    <w:p w14:paraId="4B3EBBB5"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49. АКТИ ОРГАНІВ І ПОСАДОВИХ ОСІБ ВИГОДСЬКОЇ ТЕРИТОРІАЛЬНОЇ ГРОМАДИ</w:t>
      </w:r>
    </w:p>
    <w:p w14:paraId="40B3FCC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Органи і посадові особи Вигодської територіальної громади в межах своїх повноважень приймають нормативно-правові та інші акти:</w:t>
      </w:r>
    </w:p>
    <w:p w14:paraId="53F41E1A"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селищна рада - рішення;</w:t>
      </w:r>
    </w:p>
    <w:p w14:paraId="5733A8CE"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селищний голова - розпорядження;</w:t>
      </w:r>
    </w:p>
    <w:p w14:paraId="73DFCD1C"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виконавчий комітет селищної ради - рішення;</w:t>
      </w:r>
    </w:p>
    <w:p w14:paraId="6BCCA90D"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керівники управлінь, відділів, інших виконавчих органів - накази;</w:t>
      </w:r>
    </w:p>
    <w:p w14:paraId="257E378F"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органи самоорганізації населення - рішення.</w:t>
      </w:r>
    </w:p>
    <w:p w14:paraId="762628B6"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Акти органів і посадових осіб Вигодської територіальної громади, прийняті в межах наданих їм повноважень, 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жителями, що постійно або тимчасово мешкають на території громади.</w:t>
      </w:r>
    </w:p>
    <w:p w14:paraId="30F4BE1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3. Нормативно-правові акти органів і посадових осіб </w:t>
      </w:r>
      <w:r w:rsidRPr="003A794F">
        <w:rPr>
          <w:rFonts w:eastAsiaTheme="minorHAnsi"/>
          <w:color w:val="000000" w:themeColor="text1"/>
          <w:sz w:val="28"/>
          <w:szCs w:val="28"/>
          <w:lang w:val="uk-UA" w:eastAsia="en-US"/>
        </w:rPr>
        <w:t xml:space="preserve">Вигодської селищної ради </w:t>
      </w:r>
      <w:r w:rsidRPr="003A794F">
        <w:rPr>
          <w:rFonts w:eastAsiaTheme="minorHAnsi"/>
          <w:sz w:val="28"/>
          <w:szCs w:val="28"/>
          <w:lang w:val="uk-UA" w:eastAsia="en-US"/>
        </w:rPr>
        <w:t>набирають чинності з дня їх офіційного оприлюднення в засобах масової інформації, якщо ними не встановлений більш пізній строк введення їх у дію.</w:t>
      </w:r>
    </w:p>
    <w:p w14:paraId="382C2DAD"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4. Акти органів і посадових осіб місцевого самоврядування з мотивів їхньої невідповідності Конституції або законам України визнаються незаконними в судовому порядку.</w:t>
      </w:r>
    </w:p>
    <w:p w14:paraId="70221E11" w14:textId="77777777" w:rsidR="002654B1" w:rsidRPr="003A794F" w:rsidRDefault="002654B1" w:rsidP="002654B1">
      <w:pPr>
        <w:ind w:firstLine="567"/>
        <w:jc w:val="both"/>
        <w:rPr>
          <w:rFonts w:eastAsiaTheme="minorHAnsi"/>
          <w:sz w:val="28"/>
          <w:szCs w:val="28"/>
          <w:lang w:val="uk-UA" w:eastAsia="en-US"/>
        </w:rPr>
      </w:pPr>
    </w:p>
    <w:p w14:paraId="11E112BA"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50. СЛУЖБА В ОРГАНАХ МІСЦЕВОГО САМОВРЯДУВАННЯ</w:t>
      </w:r>
    </w:p>
    <w:p w14:paraId="02982AFD"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Правовий статус посадової особи, порядок і умови проходження служби в органах місцевого самоврядування визначаються Законом України «Про службу в органах місцевого самоврядування».</w:t>
      </w:r>
    </w:p>
    <w:p w14:paraId="22B5CEFB"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lastRenderedPageBreak/>
        <w:t>2. Рішення селищної ради про пільги і гарантії для посадових осіб місцевого самоврядування в органах місцевого самоврядування приймаються в умовах гласності і підлягають оприлюдненню в засобах масової інформації.</w:t>
      </w:r>
    </w:p>
    <w:p w14:paraId="4678283D" w14:textId="77777777" w:rsidR="002654B1" w:rsidRDefault="002654B1" w:rsidP="003A794F">
      <w:pPr>
        <w:jc w:val="both"/>
        <w:rPr>
          <w:rFonts w:eastAsiaTheme="minorHAnsi"/>
          <w:sz w:val="28"/>
          <w:szCs w:val="28"/>
          <w:lang w:val="uk-UA" w:eastAsia="en-US"/>
        </w:rPr>
      </w:pPr>
    </w:p>
    <w:p w14:paraId="33D226F6"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51. ОРГАНИ САМООРГАНІЗАЦІЇ НАСЕЛЕННЯ</w:t>
      </w:r>
    </w:p>
    <w:p w14:paraId="202D898E"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Органи самоорганізації населення - це будинкові, вуличні комітети, інші представницькі органи, що створюються жителями, які на законних підставах проживають на території громади або його частин, для створення умов участі жителів у вирішенні питань місцевого значення, задоволення соціальних, культурних, побутових та інших потреб жителів та надання їм відповідних послуг, а також для участі у реалізації соціально-економічного, культурного розвитку відповідної території.</w:t>
      </w:r>
    </w:p>
    <w:p w14:paraId="0E02CC6E"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Органи самоорганізації населення створюються за ініціативою жителів відповідної території з дозволу селищної ради, що наділяє їх частиною повноважень, а також фінансів і майна.</w:t>
      </w:r>
    </w:p>
    <w:p w14:paraId="1C694226"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Питання про створення органу самоорганізації населення обговорюється і вирішується жителями будинку, вулиці та інших територіальних утворень на загальних зборах (конференціях). Порядок проведення загальних зборів (конференції) визначається цим Статутом та чинним законодавством України.</w:t>
      </w:r>
    </w:p>
    <w:p w14:paraId="0D1B6966"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4. Для участі в роботі загальних зборів (конференціях) можуть запрошуватись депутати ради.</w:t>
      </w:r>
    </w:p>
    <w:p w14:paraId="6FA72D5E"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5. На зборах (конференціях) обговорюються і вирішуються питання про необхідність створення органу самоорганізації населення, утворення ініціативної групи, а також про підготовку проекту Положення про орган самоорганізації населення.</w:t>
      </w:r>
    </w:p>
    <w:p w14:paraId="7B845BA4"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6. Рішення загальних зборів (конференції) громадян за місцем проживання про необхідність створення органу самоорганізації населення і проект його Положення направляються селищному голові для включення до порядку денного сесії відповідної ради із зазначенням мети створення органу самоорганізації населення, з обґрунтуванням необхідності його створення і переліком питань, вирішення яких могло б бути віднесене до відання даного органу.</w:t>
      </w:r>
    </w:p>
    <w:p w14:paraId="1FBCA362"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7. Питання про надання дозволу на створення органу самоорганізації населення виноситься на розгляд селищної ради, розглядається на найближчому засіданні відповідної ради за участю членів ініціативної групи зборів (конференції) жителів за місцем проживання.</w:t>
      </w:r>
    </w:p>
    <w:p w14:paraId="22D4A35F"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8. За результатами обговорення даного питання Селищна рада дозволяє або не дозволяє створення відповідного органу самоорганізації населення, про що приймає відповідне рішення.</w:t>
      </w:r>
    </w:p>
    <w:p w14:paraId="528C32E6"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9. Після одержання дозволу загальні збори громадян (конференція), що прийняли рішення про необхідність створення органу самоорганізації населення, обирають орган самоорганізації населення, затверджують Положення.</w:t>
      </w:r>
    </w:p>
    <w:p w14:paraId="67899504"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10. Легалізація органу самоорганізації населення є обов'язковою і здійснюється шляхом його реєстрації або повідомлення про заснування. У разі реєстрації орган самоорганізації населення набуває статусу юридичної особи. </w:t>
      </w:r>
      <w:r w:rsidRPr="003A794F">
        <w:rPr>
          <w:rFonts w:eastAsiaTheme="minorHAnsi"/>
          <w:sz w:val="28"/>
          <w:szCs w:val="28"/>
          <w:lang w:val="uk-UA" w:eastAsia="en-US"/>
        </w:rPr>
        <w:lastRenderedPageBreak/>
        <w:t>Реєстрація органу самоорганізації населення здійснюється виконавчим комітетом відповідної ради.</w:t>
      </w:r>
    </w:p>
    <w:p w14:paraId="2426B72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11. Селищна рада може наділяти органи самоорганізації населення окремими власними повноваженнями, передавати їм кошти, а також матеріально-технічні й інші ресурси, необхідні для здійснення цих повноважень.</w:t>
      </w:r>
    </w:p>
    <w:p w14:paraId="7C4C76C7"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12. Органи самоорганізації населення підконтрольні, підзвітні та відповідальні перед селищною радою в межах реалізації делегованих повноважень та використання переданих їм матеріальних і фінансових коштів.</w:t>
      </w:r>
    </w:p>
    <w:p w14:paraId="1C75B1EC"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13. У випадку невиконання або неналежного виконання органами самоорганізації населення рішень Селищної ради, районної у місті (у разі її створення) ради, її виконавчого комітету Селищна рада, що надала дозвіл на створення органу самоорганізації населення, вправі прийняти рішення про дострокове припинення повноважень органу самоорганізації населення.</w:t>
      </w:r>
    </w:p>
    <w:p w14:paraId="6A37678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14. Орган самоорганізації населення створюється терміном на строк повноважень відповідної ради, якщо інше не передбачено рішенням ради чи Положенням про орган самоорганізації населення.</w:t>
      </w:r>
    </w:p>
    <w:p w14:paraId="6A8A7F4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15. Правовий статус, порядок організації і діяльність органів самоорганізації населення визначається законом, цим Статутом та власним Положенням.</w:t>
      </w:r>
    </w:p>
    <w:p w14:paraId="5E40ADB7"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16. Територія, у межах якої діє орган самоорганізації населення, визначається рішенням Селищної ради і має співпадати з територією проживання жителів Вигодської </w:t>
      </w:r>
      <w:proofErr w:type="spellStart"/>
      <w:r w:rsidRPr="003A794F">
        <w:rPr>
          <w:rFonts w:eastAsiaTheme="minorHAnsi"/>
          <w:sz w:val="28"/>
          <w:szCs w:val="28"/>
          <w:lang w:val="uk-UA" w:eastAsia="en-US"/>
        </w:rPr>
        <w:t>Вигодської</w:t>
      </w:r>
      <w:proofErr w:type="spellEnd"/>
      <w:r w:rsidRPr="003A794F">
        <w:rPr>
          <w:rFonts w:eastAsiaTheme="minorHAnsi"/>
          <w:sz w:val="28"/>
          <w:szCs w:val="28"/>
          <w:lang w:val="uk-UA" w:eastAsia="en-US"/>
        </w:rPr>
        <w:t xml:space="preserve"> територіальної громади, які утворили цей орган.</w:t>
      </w:r>
    </w:p>
    <w:p w14:paraId="5CF2B147" w14:textId="77777777" w:rsidR="00CE553E" w:rsidRDefault="00CE553E" w:rsidP="003A794F">
      <w:pPr>
        <w:jc w:val="center"/>
        <w:rPr>
          <w:rFonts w:eastAsiaTheme="minorHAnsi"/>
          <w:b/>
          <w:bCs/>
          <w:sz w:val="28"/>
          <w:szCs w:val="28"/>
          <w:lang w:val="uk-UA" w:eastAsia="en-US"/>
        </w:rPr>
      </w:pPr>
    </w:p>
    <w:p w14:paraId="4618448A" w14:textId="631FFB25" w:rsidR="003A794F" w:rsidRDefault="003A794F" w:rsidP="003A794F">
      <w:pPr>
        <w:jc w:val="center"/>
        <w:rPr>
          <w:rFonts w:eastAsiaTheme="minorHAnsi"/>
          <w:b/>
          <w:bCs/>
          <w:sz w:val="28"/>
          <w:szCs w:val="28"/>
          <w:lang w:val="uk-UA" w:eastAsia="en-US"/>
        </w:rPr>
      </w:pPr>
      <w:r w:rsidRPr="003A794F">
        <w:rPr>
          <w:rFonts w:eastAsiaTheme="minorHAnsi"/>
          <w:b/>
          <w:bCs/>
          <w:sz w:val="28"/>
          <w:szCs w:val="28"/>
          <w:lang w:val="uk-UA" w:eastAsia="en-US"/>
        </w:rPr>
        <w:t>РОЗДІЛ 10. МАТЕРІАЛЬНЕ ТА ФІНАНСОВЕ ЗАБЕЗПЕЧЕННЯ ВИГОДСЬКОЇ ТЕРИТОРІАЛЬНОЇ ГРОМАДИ</w:t>
      </w:r>
    </w:p>
    <w:p w14:paraId="775137F6" w14:textId="77777777" w:rsidR="003A794F" w:rsidRPr="003A794F" w:rsidRDefault="003A794F" w:rsidP="003A794F">
      <w:pPr>
        <w:jc w:val="center"/>
        <w:rPr>
          <w:rFonts w:eastAsiaTheme="minorHAnsi"/>
          <w:b/>
          <w:bCs/>
          <w:sz w:val="28"/>
          <w:szCs w:val="28"/>
          <w:lang w:val="uk-UA" w:eastAsia="en-US"/>
        </w:rPr>
      </w:pPr>
    </w:p>
    <w:p w14:paraId="2C0A3D79"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52. МАТЕРІАЛЬНА І ФІНАНСОВА ОСНОВА ВИГОДСЬКОЇ ТЕРИТОРІАЛЬНОЇ ГРОМАДИ</w:t>
      </w:r>
    </w:p>
    <w:p w14:paraId="1FE50E8B"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1. Матеріальну основу Вигодської територіальної громади становлять: рухоме та нерухоме майно, земля, природні ресурси, що входять до складу комунальної власності Вигодської територіальної громади, </w:t>
      </w:r>
      <w:r w:rsidRPr="003A794F">
        <w:rPr>
          <w:rFonts w:eastAsiaTheme="minorHAnsi"/>
          <w:color w:val="000000" w:themeColor="text1"/>
          <w:sz w:val="28"/>
          <w:szCs w:val="28"/>
          <w:lang w:val="uk-UA" w:eastAsia="en-US"/>
        </w:rPr>
        <w:t>частки у спільній власності територіальних громад, державна власність, пе</w:t>
      </w:r>
      <w:r w:rsidRPr="003A794F">
        <w:rPr>
          <w:rFonts w:eastAsiaTheme="minorHAnsi"/>
          <w:sz w:val="28"/>
          <w:szCs w:val="28"/>
          <w:lang w:val="uk-UA" w:eastAsia="en-US"/>
        </w:rPr>
        <w:t>редана територіальній громаді для здійснення делегованих повноважень виконавчої влади, інша власність, яка передана територіальній громаді фізичними або юридичними особами.</w:t>
      </w:r>
    </w:p>
    <w:p w14:paraId="316BBE31"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Фінансову основу діяльності Вигодської територіальної громади становлять доходи бюджету громади, в тому числі кошти цільових фондів, цінні папери, кредитні та інші фінансові ресурси, місцеві податки і збори, що встановлені селищною радою відповідно до чинного законодавства, а також інші кошти.</w:t>
      </w:r>
    </w:p>
    <w:p w14:paraId="0D6C3386"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Місцевий бюджет Вигодської територіальної громади є самостійними, вони не включаються до інших бюджетів.</w:t>
      </w:r>
    </w:p>
    <w:p w14:paraId="0B01475E"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xml:space="preserve">4. Вигодська селищна рада як орган місцевого самоврядування Вигодської територіальної громади з урахуванням місцевих умов і особливостей може на </w:t>
      </w:r>
      <w:r w:rsidRPr="003A794F">
        <w:rPr>
          <w:rFonts w:eastAsiaTheme="minorHAnsi"/>
          <w:sz w:val="28"/>
          <w:szCs w:val="28"/>
          <w:lang w:val="uk-UA" w:eastAsia="en-US"/>
        </w:rPr>
        <w:lastRenderedPageBreak/>
        <w:t>підставі договорів перерозподіляти з іншими територіальними громадами окремі повноваження та власні бюджетні кошти.</w:t>
      </w:r>
    </w:p>
    <w:p w14:paraId="670649FC" w14:textId="77777777" w:rsidR="003A794F" w:rsidRPr="003A794F" w:rsidRDefault="003A794F" w:rsidP="003A794F">
      <w:pPr>
        <w:jc w:val="both"/>
        <w:rPr>
          <w:rFonts w:eastAsiaTheme="minorHAnsi"/>
          <w:sz w:val="28"/>
          <w:szCs w:val="28"/>
          <w:lang w:val="uk-UA" w:eastAsia="en-US"/>
        </w:rPr>
      </w:pPr>
    </w:p>
    <w:p w14:paraId="4B1B90A7"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53. КОМУНАЛЬНА ВЛАСНІСТЬ ВИГОДСЬКОЇ ТЕРИТОРІАЛЬНОЇ ГРОМАДИ</w:t>
      </w:r>
    </w:p>
    <w:p w14:paraId="7B8936A6"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Територіальна громада, відповідно до Конституції України і законів України, має комунальну власність, якою володіє, користується та розпоряджається. Об'єкти комунальної власності можуть знаходитися як на території громади, так і за його межами.</w:t>
      </w:r>
    </w:p>
    <w:p w14:paraId="5A02724B"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У комунальній власності Вигодської територіальної громади знаходяться:</w:t>
      </w:r>
    </w:p>
    <w:p w14:paraId="2AE787FB"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рухоме та нерухоме майно;</w:t>
      </w:r>
    </w:p>
    <w:p w14:paraId="0F586EC5"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кошти бюджету громади, в тому числі цільові фонди;</w:t>
      </w:r>
    </w:p>
    <w:p w14:paraId="4E9E3316"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землі Вигодської територіальної громади, що не передані в інші форми власності, інші природні ресурси;</w:t>
      </w:r>
    </w:p>
    <w:p w14:paraId="261AC3B0"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підприємства, установи, організації, в тому числі банки, страхові товариства, а також пенсійні фонди, цінні папери, частки в майні підприємств, інші фінансові активи;</w:t>
      </w:r>
    </w:p>
    <w:p w14:paraId="6BD1F19B"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майно, придбане в результаті підприємницької діяльності комунальних підприємств;</w:t>
      </w:r>
    </w:p>
    <w:p w14:paraId="702EA9C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 майно, що передане органу місцевого самоврядування безоплатно, на основі угод і договорів, а також односторонніх актів передачі майна: житловий фонд, нежитлові приміщення, заклади освіти, культури, спорту, охорони здоров'я, науки, соціального забезпечення й інше майно і майнові права, віднесені, відповідно до вимог чинного законодавства, до об'єктів права комунальної власності Вигодської територіальної громади.</w:t>
      </w:r>
    </w:p>
    <w:p w14:paraId="493391C1"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3. Перелік об'єктів комунальної власності затверджується селищною радою за поданням виконавчого органу селищної ради, що здійснює управління об'єктами комунальної власності.</w:t>
      </w:r>
    </w:p>
    <w:p w14:paraId="5A6B72F3"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4. Повноваження щодо користування та розпорядження окремими об'єктами комунальної власності можуть бути передані селищною радою виконавчим органам селищної ради.</w:t>
      </w:r>
    </w:p>
    <w:p w14:paraId="6725CC4F"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5. Комунальна власність захищається законом у той же спосіб, що й приватна та державна форми власності.</w:t>
      </w:r>
    </w:p>
    <w:p w14:paraId="301BF274" w14:textId="77777777" w:rsidR="003A794F" w:rsidRPr="003A794F" w:rsidRDefault="003A794F" w:rsidP="003A794F">
      <w:pPr>
        <w:jc w:val="both"/>
        <w:rPr>
          <w:rFonts w:eastAsiaTheme="minorHAnsi"/>
          <w:sz w:val="28"/>
          <w:szCs w:val="28"/>
          <w:lang w:val="uk-UA" w:eastAsia="en-US"/>
        </w:rPr>
      </w:pPr>
    </w:p>
    <w:p w14:paraId="3B311A5E"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54. БЮДЖЕТ ГРОМАДИ</w:t>
      </w:r>
    </w:p>
    <w:p w14:paraId="65CD53E6" w14:textId="77777777" w:rsidR="003A794F" w:rsidRPr="003A794F" w:rsidRDefault="003A794F" w:rsidP="002654B1">
      <w:pPr>
        <w:numPr>
          <w:ilvl w:val="0"/>
          <w:numId w:val="9"/>
        </w:numPr>
        <w:tabs>
          <w:tab w:val="left" w:pos="993"/>
        </w:tabs>
        <w:ind w:left="0" w:firstLine="567"/>
        <w:contextualSpacing/>
        <w:jc w:val="both"/>
        <w:rPr>
          <w:rFonts w:eastAsiaTheme="minorHAnsi"/>
          <w:color w:val="000000" w:themeColor="text1"/>
          <w:sz w:val="28"/>
          <w:szCs w:val="28"/>
          <w:lang w:val="uk-UA" w:eastAsia="en-US"/>
        </w:rPr>
      </w:pPr>
      <w:r w:rsidRPr="003A794F">
        <w:rPr>
          <w:rFonts w:eastAsiaTheme="minorHAnsi"/>
          <w:sz w:val="28"/>
          <w:szCs w:val="28"/>
          <w:lang w:val="uk-UA" w:eastAsia="en-US"/>
        </w:rPr>
        <w:t xml:space="preserve">Селищна рада самостійно складає, розглядає, затверджує та виконує </w:t>
      </w:r>
      <w:r w:rsidRPr="003A794F">
        <w:rPr>
          <w:rFonts w:eastAsiaTheme="minorHAnsi"/>
          <w:color w:val="000000" w:themeColor="text1"/>
          <w:sz w:val="28"/>
          <w:szCs w:val="28"/>
          <w:lang w:val="uk-UA" w:eastAsia="en-US"/>
        </w:rPr>
        <w:t>бюджет Вигодської територіальної громади.</w:t>
      </w:r>
    </w:p>
    <w:p w14:paraId="111890E6" w14:textId="77777777" w:rsidR="003A794F" w:rsidRPr="003A794F" w:rsidRDefault="003A794F" w:rsidP="002654B1">
      <w:pPr>
        <w:numPr>
          <w:ilvl w:val="0"/>
          <w:numId w:val="9"/>
        </w:numPr>
        <w:tabs>
          <w:tab w:val="left" w:pos="993"/>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Бюджет громади формується на засадах та принципах Бюджетного кодексу України, відповідно до чинного законодавства України, та складається з надходжень до бюджету громади і видатків бюджету для забезпечення завдань і функцій органу місцевого самоврядування, для виконання власних і делегованих повноважень.</w:t>
      </w:r>
    </w:p>
    <w:p w14:paraId="767B8212" w14:textId="77777777" w:rsidR="003A794F" w:rsidRPr="003A794F" w:rsidRDefault="003A794F" w:rsidP="002654B1">
      <w:pPr>
        <w:numPr>
          <w:ilvl w:val="0"/>
          <w:numId w:val="9"/>
        </w:numPr>
        <w:tabs>
          <w:tab w:val="left" w:pos="993"/>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 xml:space="preserve">Бюджет громади є самостійним. Самостійність бюджету громади забезпечується закріпленням за ним відповідних джерел надходжень, правом відповідних органів влади та органів місцевого самоврядування визначати </w:t>
      </w:r>
      <w:r w:rsidRPr="003A794F">
        <w:rPr>
          <w:rFonts w:eastAsiaTheme="minorHAnsi"/>
          <w:sz w:val="28"/>
          <w:szCs w:val="28"/>
          <w:lang w:val="uk-UA" w:eastAsia="en-US"/>
        </w:rPr>
        <w:lastRenderedPageBreak/>
        <w:t>напрями використання коштів згідно з законодавством України та правом відповідних рад самостійно і незалежно одна від одної розглядати та затверджувати відповідні бюджети.</w:t>
      </w:r>
    </w:p>
    <w:p w14:paraId="7B39E76B" w14:textId="77777777" w:rsidR="003A794F" w:rsidRPr="003A794F" w:rsidRDefault="003A794F" w:rsidP="002654B1">
      <w:pPr>
        <w:numPr>
          <w:ilvl w:val="0"/>
          <w:numId w:val="9"/>
        </w:numPr>
        <w:tabs>
          <w:tab w:val="left" w:pos="993"/>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Вигодська територіально громада не відповідає за бюджетні зобов'язання інших територіальних громад, а також за бюджетні зобов'язання держави коштами бюджету громади.</w:t>
      </w:r>
    </w:p>
    <w:p w14:paraId="776FEFE0" w14:textId="77777777" w:rsidR="003A794F" w:rsidRPr="003A794F" w:rsidRDefault="003A794F" w:rsidP="002654B1">
      <w:pPr>
        <w:numPr>
          <w:ilvl w:val="0"/>
          <w:numId w:val="9"/>
        </w:numPr>
        <w:tabs>
          <w:tab w:val="left" w:pos="993"/>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Бюджет громади може складатись із загального та спеціального фондів. Підставою для рішення відповідної ради про створення спеціального фонду у складі бюджету є виключно Закон «Про Державний бюджет України» на відповідний рік.</w:t>
      </w:r>
    </w:p>
    <w:p w14:paraId="1C5255E5" w14:textId="77777777" w:rsidR="003A794F" w:rsidRPr="003A794F" w:rsidRDefault="003A794F" w:rsidP="002654B1">
      <w:pPr>
        <w:numPr>
          <w:ilvl w:val="0"/>
          <w:numId w:val="9"/>
        </w:numPr>
        <w:tabs>
          <w:tab w:val="left" w:pos="993"/>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Бюджет громади формується за рахунок податкових і неподаткових надходжень, доходів від операцій з капіталом та трансфертів (коштів, що безоплатно та безповоротно передаються з одного бюджету до іншого).</w:t>
      </w:r>
    </w:p>
    <w:p w14:paraId="1DB5ECDD" w14:textId="77777777" w:rsidR="003A794F" w:rsidRPr="003A794F" w:rsidRDefault="003A794F" w:rsidP="002654B1">
      <w:pPr>
        <w:numPr>
          <w:ilvl w:val="0"/>
          <w:numId w:val="9"/>
        </w:numPr>
        <w:tabs>
          <w:tab w:val="left" w:pos="993"/>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У видатковій частині окремо передбачаються поточні видатки, капітальні видатки та видатки спеціального фонду, у тому числі бюджету розвитку, який є складовою частиною спеціального фонду бюджету громади.</w:t>
      </w:r>
    </w:p>
    <w:p w14:paraId="674C9660" w14:textId="77777777" w:rsidR="003A794F" w:rsidRPr="003A794F" w:rsidRDefault="003A794F" w:rsidP="002654B1">
      <w:pPr>
        <w:numPr>
          <w:ilvl w:val="0"/>
          <w:numId w:val="9"/>
        </w:numPr>
        <w:tabs>
          <w:tab w:val="left" w:pos="993"/>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Видатки бюджету громади здійснюються в межах надходжень до бюджету.</w:t>
      </w:r>
    </w:p>
    <w:p w14:paraId="0031D4A5" w14:textId="77777777" w:rsidR="003A794F" w:rsidRPr="003A794F" w:rsidRDefault="003A794F" w:rsidP="002654B1">
      <w:pPr>
        <w:numPr>
          <w:ilvl w:val="0"/>
          <w:numId w:val="9"/>
        </w:numPr>
        <w:tabs>
          <w:tab w:val="left" w:pos="993"/>
        </w:tabs>
        <w:ind w:left="0" w:firstLine="567"/>
        <w:contextualSpacing/>
        <w:jc w:val="both"/>
        <w:rPr>
          <w:rFonts w:eastAsiaTheme="minorHAnsi"/>
          <w:sz w:val="28"/>
          <w:szCs w:val="28"/>
          <w:lang w:val="uk-UA" w:eastAsia="en-US"/>
        </w:rPr>
      </w:pPr>
      <w:r w:rsidRPr="003A794F">
        <w:rPr>
          <w:rFonts w:eastAsiaTheme="minorHAnsi"/>
          <w:sz w:val="28"/>
          <w:szCs w:val="28"/>
          <w:lang w:val="uk-UA" w:eastAsia="en-US"/>
        </w:rPr>
        <w:t xml:space="preserve">За рішенням селищної ради до  бюджету Вигодської територіальної громади можуть </w:t>
      </w:r>
      <w:proofErr w:type="spellStart"/>
      <w:r w:rsidRPr="003A794F">
        <w:rPr>
          <w:rFonts w:eastAsiaTheme="minorHAnsi"/>
          <w:sz w:val="28"/>
          <w:szCs w:val="28"/>
          <w:lang w:val="uk-UA" w:eastAsia="en-US"/>
        </w:rPr>
        <w:t>здійснюватись</w:t>
      </w:r>
      <w:proofErr w:type="spellEnd"/>
      <w:r w:rsidRPr="003A794F">
        <w:rPr>
          <w:rFonts w:eastAsiaTheme="minorHAnsi"/>
          <w:sz w:val="28"/>
          <w:szCs w:val="28"/>
          <w:lang w:val="uk-UA" w:eastAsia="en-US"/>
        </w:rPr>
        <w:t xml:space="preserve"> внутрішні і зовнішні запозичення. Запозичення можуть здійснюватися виключно селищною радою, за винятком отримання місцевими бюджетами позичок на покриття тимчасових касових розривів.</w:t>
      </w:r>
    </w:p>
    <w:p w14:paraId="12B76369" w14:textId="77777777" w:rsidR="003A794F" w:rsidRPr="003A794F" w:rsidRDefault="003A794F" w:rsidP="002654B1">
      <w:pPr>
        <w:tabs>
          <w:tab w:val="left" w:pos="993"/>
        </w:tabs>
        <w:ind w:firstLine="567"/>
        <w:contextualSpacing/>
        <w:jc w:val="both"/>
        <w:rPr>
          <w:rFonts w:eastAsiaTheme="minorHAnsi"/>
          <w:sz w:val="28"/>
          <w:szCs w:val="28"/>
          <w:lang w:val="uk-UA" w:eastAsia="en-US"/>
        </w:rPr>
      </w:pPr>
      <w:r w:rsidRPr="003A794F">
        <w:rPr>
          <w:rFonts w:eastAsiaTheme="minorHAnsi"/>
          <w:sz w:val="28"/>
          <w:szCs w:val="28"/>
          <w:lang w:val="uk-UA" w:eastAsia="en-US"/>
        </w:rPr>
        <w:t>10.Втручання державних органів у процес складання, затвердження і виконання місцевих бюджетів не допускається, за винятком випадків, передбачених чинним законодавством України.</w:t>
      </w:r>
    </w:p>
    <w:p w14:paraId="6CB1BAE0" w14:textId="77777777" w:rsidR="002654B1" w:rsidRDefault="002654B1" w:rsidP="003A794F">
      <w:pPr>
        <w:jc w:val="both"/>
        <w:rPr>
          <w:rFonts w:eastAsiaTheme="minorHAnsi"/>
          <w:sz w:val="28"/>
          <w:szCs w:val="28"/>
          <w:lang w:val="uk-UA" w:eastAsia="en-US"/>
        </w:rPr>
      </w:pPr>
    </w:p>
    <w:p w14:paraId="1EFE4DB4"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55. ЦІЛЬОВІ ФОНДИ</w:t>
      </w:r>
    </w:p>
    <w:p w14:paraId="1CF7A3FF" w14:textId="77777777" w:rsidR="003A794F" w:rsidRP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1. В бюджеті Вигодської територіальної громади можуть створюватися цільові фонди, які є складовою спеціального фонду бюджету.</w:t>
      </w:r>
    </w:p>
    <w:p w14:paraId="635B2A8D" w14:textId="77777777" w:rsidR="003A794F" w:rsidRDefault="003A794F" w:rsidP="002654B1">
      <w:pPr>
        <w:ind w:firstLine="567"/>
        <w:jc w:val="both"/>
        <w:rPr>
          <w:rFonts w:eastAsiaTheme="minorHAnsi"/>
          <w:sz w:val="28"/>
          <w:szCs w:val="28"/>
          <w:lang w:val="uk-UA" w:eastAsia="en-US"/>
        </w:rPr>
      </w:pPr>
      <w:r w:rsidRPr="003A794F">
        <w:rPr>
          <w:rFonts w:eastAsiaTheme="minorHAnsi"/>
          <w:sz w:val="28"/>
          <w:szCs w:val="28"/>
          <w:lang w:val="uk-UA" w:eastAsia="en-US"/>
        </w:rPr>
        <w:t>2. Порядок формування і використання цільових фондів визначається Положеннями про ці фонди, що затверджуються відповідною радою.</w:t>
      </w:r>
    </w:p>
    <w:p w14:paraId="7FEDF614" w14:textId="77777777" w:rsidR="003A794F" w:rsidRPr="003A794F" w:rsidRDefault="003A794F" w:rsidP="003A794F">
      <w:pPr>
        <w:jc w:val="both"/>
        <w:rPr>
          <w:rFonts w:eastAsiaTheme="minorHAnsi"/>
          <w:sz w:val="28"/>
          <w:szCs w:val="28"/>
          <w:lang w:val="uk-UA" w:eastAsia="en-US"/>
        </w:rPr>
      </w:pPr>
    </w:p>
    <w:p w14:paraId="3B7C56EA"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56. КОМУНАЛЬНЕ ЗАМОВЛЕННЯ</w:t>
      </w:r>
    </w:p>
    <w:p w14:paraId="2C1F13DE" w14:textId="77777777" w:rsidR="003A794F" w:rsidRPr="003A794F" w:rsidRDefault="003A794F" w:rsidP="002654B1">
      <w:pPr>
        <w:ind w:firstLine="709"/>
        <w:jc w:val="both"/>
        <w:rPr>
          <w:rFonts w:eastAsiaTheme="minorHAnsi"/>
          <w:sz w:val="28"/>
          <w:szCs w:val="28"/>
          <w:lang w:val="uk-UA" w:eastAsia="en-US"/>
        </w:rPr>
      </w:pPr>
      <w:r w:rsidRPr="003A794F">
        <w:rPr>
          <w:rFonts w:eastAsiaTheme="minorHAnsi"/>
          <w:sz w:val="28"/>
          <w:szCs w:val="28"/>
          <w:lang w:val="uk-UA" w:eastAsia="en-US"/>
        </w:rPr>
        <w:t>1. Виконавчі органи селищної ради мають право виступати замовником виконання робіт із благоустрою території громади, комунального обслуговування населення, будівництва та ремонту об'єктів соціальної інфраструктури, виробництва продукції, надання послуг, необхідних для задоволення побутових і соціально-культурних потреб населення, на виконання інших робіт із використанням передбачених для цього власних матеріальних і фінансових коштів.</w:t>
      </w:r>
    </w:p>
    <w:p w14:paraId="3F4A02B7" w14:textId="77777777" w:rsidR="003A794F" w:rsidRPr="003A794F" w:rsidRDefault="003A794F" w:rsidP="002654B1">
      <w:pPr>
        <w:ind w:firstLine="709"/>
        <w:jc w:val="both"/>
        <w:rPr>
          <w:rFonts w:eastAsiaTheme="minorHAnsi"/>
          <w:sz w:val="28"/>
          <w:szCs w:val="28"/>
          <w:lang w:val="uk-UA" w:eastAsia="en-US"/>
        </w:rPr>
      </w:pPr>
      <w:r w:rsidRPr="003A794F">
        <w:rPr>
          <w:rFonts w:eastAsiaTheme="minorHAnsi"/>
          <w:sz w:val="28"/>
          <w:szCs w:val="28"/>
          <w:lang w:val="uk-UA" w:eastAsia="en-US"/>
        </w:rPr>
        <w:t>2. Порядок і умови комунального замовлення визначаються Положенням про комунальне замовлення, яке затверджується селищною радою.</w:t>
      </w:r>
    </w:p>
    <w:p w14:paraId="155702DF" w14:textId="77777777" w:rsidR="003A794F" w:rsidRDefault="003A794F" w:rsidP="002654B1">
      <w:pPr>
        <w:ind w:firstLine="709"/>
        <w:jc w:val="both"/>
        <w:rPr>
          <w:rFonts w:eastAsiaTheme="minorHAnsi"/>
          <w:sz w:val="28"/>
          <w:szCs w:val="28"/>
          <w:lang w:val="uk-UA" w:eastAsia="en-US"/>
        </w:rPr>
      </w:pPr>
      <w:r w:rsidRPr="003A794F">
        <w:rPr>
          <w:rFonts w:eastAsiaTheme="minorHAnsi"/>
          <w:sz w:val="28"/>
          <w:szCs w:val="28"/>
          <w:lang w:val="uk-UA" w:eastAsia="en-US"/>
        </w:rPr>
        <w:t xml:space="preserve">3. Здійснення </w:t>
      </w:r>
      <w:proofErr w:type="spellStart"/>
      <w:r w:rsidRPr="003A794F">
        <w:rPr>
          <w:rFonts w:eastAsiaTheme="minorHAnsi"/>
          <w:sz w:val="28"/>
          <w:szCs w:val="28"/>
          <w:lang w:val="uk-UA" w:eastAsia="en-US"/>
        </w:rPr>
        <w:t>закупівель</w:t>
      </w:r>
      <w:proofErr w:type="spellEnd"/>
      <w:r w:rsidRPr="003A794F">
        <w:rPr>
          <w:rFonts w:eastAsiaTheme="minorHAnsi"/>
          <w:sz w:val="28"/>
          <w:szCs w:val="28"/>
          <w:lang w:val="uk-UA" w:eastAsia="en-US"/>
        </w:rPr>
        <w:t xml:space="preserve"> товарів, робіт і послуг за кошти бюджету громади провадиться в порядку, визначеному чинним законодавством України.</w:t>
      </w:r>
    </w:p>
    <w:p w14:paraId="25EE3518" w14:textId="77777777" w:rsidR="00CE553E" w:rsidRDefault="00CE553E" w:rsidP="003A794F">
      <w:pPr>
        <w:jc w:val="center"/>
        <w:rPr>
          <w:rFonts w:eastAsiaTheme="minorHAnsi"/>
          <w:b/>
          <w:bCs/>
          <w:sz w:val="28"/>
          <w:szCs w:val="28"/>
          <w:lang w:val="uk-UA" w:eastAsia="en-US"/>
        </w:rPr>
      </w:pPr>
    </w:p>
    <w:p w14:paraId="4615D710" w14:textId="6587CDC7" w:rsidR="003A794F" w:rsidRDefault="003A794F" w:rsidP="003A794F">
      <w:pPr>
        <w:jc w:val="center"/>
        <w:rPr>
          <w:rFonts w:eastAsiaTheme="minorHAnsi"/>
          <w:b/>
          <w:bCs/>
          <w:sz w:val="28"/>
          <w:szCs w:val="28"/>
          <w:lang w:val="uk-UA" w:eastAsia="en-US"/>
        </w:rPr>
      </w:pPr>
      <w:r w:rsidRPr="003A794F">
        <w:rPr>
          <w:rFonts w:eastAsiaTheme="minorHAnsi"/>
          <w:b/>
          <w:bCs/>
          <w:sz w:val="28"/>
          <w:szCs w:val="28"/>
          <w:lang w:val="uk-UA" w:eastAsia="en-US"/>
        </w:rPr>
        <w:lastRenderedPageBreak/>
        <w:t>РОЗДІЛ 11. ПРИКІНЦЕВІ ПОЛОЖЕННЯ</w:t>
      </w:r>
    </w:p>
    <w:p w14:paraId="6C687F71" w14:textId="77777777" w:rsidR="003A794F" w:rsidRPr="003A794F" w:rsidRDefault="003A794F" w:rsidP="003A794F">
      <w:pPr>
        <w:jc w:val="center"/>
        <w:rPr>
          <w:rFonts w:eastAsiaTheme="minorHAnsi"/>
          <w:sz w:val="28"/>
          <w:szCs w:val="28"/>
          <w:lang w:val="uk-UA" w:eastAsia="en-US"/>
        </w:rPr>
      </w:pPr>
    </w:p>
    <w:p w14:paraId="4EE8678A"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57. ПОРЯДОК ПРИЙНЯТТЯ І РЕЄСТРАЦІЇ СТАТУТУ</w:t>
      </w:r>
    </w:p>
    <w:p w14:paraId="52192A30" w14:textId="7C5A46AF" w:rsidR="003A794F" w:rsidRPr="003A794F" w:rsidRDefault="00946CDB" w:rsidP="00C2184D">
      <w:pPr>
        <w:ind w:firstLine="567"/>
        <w:contextualSpacing/>
        <w:jc w:val="both"/>
        <w:rPr>
          <w:rFonts w:eastAsiaTheme="minorHAnsi"/>
          <w:sz w:val="28"/>
          <w:szCs w:val="28"/>
          <w:lang w:val="uk-UA" w:eastAsia="en-US"/>
        </w:rPr>
      </w:pPr>
      <w:r>
        <w:rPr>
          <w:rFonts w:eastAsiaTheme="minorHAnsi"/>
          <w:sz w:val="28"/>
          <w:szCs w:val="28"/>
          <w:lang w:val="uk-UA" w:eastAsia="en-US"/>
        </w:rPr>
        <w:t>1.</w:t>
      </w:r>
      <w:r w:rsidR="003A794F" w:rsidRPr="003A794F">
        <w:rPr>
          <w:rFonts w:eastAsiaTheme="minorHAnsi"/>
          <w:sz w:val="28"/>
          <w:szCs w:val="28"/>
          <w:lang w:val="uk-UA" w:eastAsia="en-US"/>
        </w:rPr>
        <w:t>Статут приймається селищною радою більшістю від загального складу депутатів Селищної ради.</w:t>
      </w:r>
    </w:p>
    <w:p w14:paraId="4CF03581" w14:textId="49EE7764" w:rsidR="003A794F" w:rsidRPr="003A794F" w:rsidRDefault="00946CDB" w:rsidP="00C2184D">
      <w:pPr>
        <w:ind w:firstLine="567"/>
        <w:contextualSpacing/>
        <w:jc w:val="both"/>
        <w:rPr>
          <w:rFonts w:eastAsiaTheme="minorHAnsi"/>
          <w:sz w:val="28"/>
          <w:szCs w:val="28"/>
          <w:lang w:val="uk-UA" w:eastAsia="en-US"/>
        </w:rPr>
      </w:pPr>
      <w:r>
        <w:rPr>
          <w:rFonts w:eastAsiaTheme="minorHAnsi"/>
          <w:sz w:val="28"/>
          <w:szCs w:val="28"/>
          <w:lang w:val="uk-UA" w:eastAsia="en-US"/>
        </w:rPr>
        <w:t>2.</w:t>
      </w:r>
      <w:r w:rsidR="003A794F" w:rsidRPr="003A794F">
        <w:rPr>
          <w:rFonts w:eastAsiaTheme="minorHAnsi"/>
          <w:sz w:val="28"/>
          <w:szCs w:val="28"/>
          <w:lang w:val="uk-UA" w:eastAsia="en-US"/>
        </w:rPr>
        <w:t>Статут Вигодської територіальної громади прийнято Вигодською</w:t>
      </w:r>
      <w:r w:rsidR="00C2184D">
        <w:rPr>
          <w:rFonts w:eastAsiaTheme="minorHAnsi"/>
          <w:sz w:val="28"/>
          <w:szCs w:val="28"/>
          <w:lang w:val="uk-UA" w:eastAsia="en-US"/>
        </w:rPr>
        <w:t xml:space="preserve"> </w:t>
      </w:r>
      <w:r w:rsidR="003A794F" w:rsidRPr="003A794F">
        <w:rPr>
          <w:rFonts w:eastAsiaTheme="minorHAnsi"/>
          <w:sz w:val="28"/>
          <w:szCs w:val="28"/>
          <w:lang w:val="uk-UA" w:eastAsia="en-US"/>
        </w:rPr>
        <w:t>селищною радою 22 грудня  2021 року.</w:t>
      </w:r>
    </w:p>
    <w:p w14:paraId="08DFAD20" w14:textId="5C67051A" w:rsidR="003A794F" w:rsidRPr="003A794F" w:rsidRDefault="00946CDB" w:rsidP="00C2184D">
      <w:pPr>
        <w:ind w:firstLine="567"/>
        <w:contextualSpacing/>
        <w:jc w:val="both"/>
        <w:rPr>
          <w:rFonts w:eastAsiaTheme="minorHAnsi"/>
          <w:color w:val="000000" w:themeColor="text1"/>
          <w:sz w:val="28"/>
          <w:szCs w:val="28"/>
          <w:lang w:val="uk-UA" w:eastAsia="en-US"/>
        </w:rPr>
      </w:pPr>
      <w:r>
        <w:rPr>
          <w:rFonts w:eastAsiaTheme="minorHAnsi"/>
          <w:color w:val="000000" w:themeColor="text1"/>
          <w:sz w:val="28"/>
          <w:szCs w:val="28"/>
          <w:lang w:val="uk-UA" w:eastAsia="en-US"/>
        </w:rPr>
        <w:t>3.</w:t>
      </w:r>
      <w:r w:rsidR="003A794F" w:rsidRPr="003A794F">
        <w:rPr>
          <w:rFonts w:eastAsiaTheme="minorHAnsi"/>
          <w:color w:val="000000" w:themeColor="text1"/>
          <w:sz w:val="28"/>
          <w:szCs w:val="28"/>
          <w:lang w:val="uk-UA" w:eastAsia="en-US"/>
        </w:rPr>
        <w:t>Статут підлягає державній реєстрації в порядку, передбаченому чинним законодавством.</w:t>
      </w:r>
    </w:p>
    <w:p w14:paraId="362214AE" w14:textId="773BA51D" w:rsidR="003A794F" w:rsidRPr="003A794F" w:rsidRDefault="003A794F" w:rsidP="00C2184D">
      <w:pPr>
        <w:ind w:firstLine="567"/>
        <w:contextualSpacing/>
        <w:jc w:val="both"/>
        <w:rPr>
          <w:rFonts w:eastAsiaTheme="minorHAnsi"/>
          <w:sz w:val="28"/>
          <w:szCs w:val="28"/>
          <w:lang w:val="uk-UA" w:eastAsia="en-US"/>
        </w:rPr>
      </w:pPr>
      <w:r w:rsidRPr="003A794F">
        <w:rPr>
          <w:rFonts w:eastAsiaTheme="minorHAnsi"/>
          <w:sz w:val="28"/>
          <w:szCs w:val="28"/>
          <w:lang w:val="uk-UA" w:eastAsia="en-US"/>
        </w:rPr>
        <w:t>Підставою для відмови в державній реєстрації Статуту може бути його невідповідність Конституції України, законам України. Відмова в державній реєстрації Статуту може бути оскаржена в судовому порядку.</w:t>
      </w:r>
    </w:p>
    <w:p w14:paraId="548021FD" w14:textId="77777777" w:rsidR="003A794F" w:rsidRPr="003A794F" w:rsidRDefault="003A794F" w:rsidP="003A794F">
      <w:pPr>
        <w:contextualSpacing/>
        <w:jc w:val="both"/>
        <w:rPr>
          <w:rFonts w:eastAsiaTheme="minorHAnsi"/>
          <w:sz w:val="28"/>
          <w:szCs w:val="28"/>
          <w:lang w:val="uk-UA" w:eastAsia="en-US"/>
        </w:rPr>
      </w:pPr>
    </w:p>
    <w:p w14:paraId="52A4CB63"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58. ПОРЯДОК ВНЕСЕННЯ ЗМІН І ДОПОВНЕНЬ ДО СТАТУТУ</w:t>
      </w:r>
    </w:p>
    <w:p w14:paraId="171B850F" w14:textId="3E82C180" w:rsidR="003A794F" w:rsidRPr="003A794F" w:rsidRDefault="00946CDB" w:rsidP="00C2184D">
      <w:pPr>
        <w:ind w:firstLine="567"/>
        <w:jc w:val="both"/>
        <w:rPr>
          <w:rFonts w:eastAsiaTheme="minorHAnsi"/>
          <w:sz w:val="28"/>
          <w:szCs w:val="28"/>
          <w:lang w:val="uk-UA" w:eastAsia="en-US"/>
        </w:rPr>
      </w:pPr>
      <w:r>
        <w:rPr>
          <w:rFonts w:eastAsiaTheme="minorHAnsi"/>
          <w:sz w:val="28"/>
          <w:szCs w:val="28"/>
          <w:lang w:val="uk-UA" w:eastAsia="en-US"/>
        </w:rPr>
        <w:t>1.</w:t>
      </w:r>
      <w:r w:rsidR="003A794F" w:rsidRPr="003A794F">
        <w:rPr>
          <w:rFonts w:eastAsiaTheme="minorHAnsi"/>
          <w:sz w:val="28"/>
          <w:szCs w:val="28"/>
          <w:lang w:val="uk-UA" w:eastAsia="en-US"/>
        </w:rPr>
        <w:t>Внесення змін і доповнень до Статуту провадиться селищною радою в такому ж порядку, що і його прийняття.</w:t>
      </w:r>
    </w:p>
    <w:p w14:paraId="15CC601A" w14:textId="77FF9994" w:rsidR="003A794F" w:rsidRPr="003A794F" w:rsidRDefault="00946CDB" w:rsidP="00C2184D">
      <w:pPr>
        <w:ind w:firstLine="567"/>
        <w:jc w:val="both"/>
        <w:rPr>
          <w:rFonts w:eastAsiaTheme="minorHAnsi"/>
          <w:sz w:val="28"/>
          <w:szCs w:val="28"/>
          <w:lang w:val="uk-UA" w:eastAsia="en-US"/>
        </w:rPr>
      </w:pPr>
      <w:r>
        <w:rPr>
          <w:rFonts w:eastAsiaTheme="minorHAnsi"/>
          <w:sz w:val="28"/>
          <w:szCs w:val="28"/>
          <w:lang w:val="uk-UA" w:eastAsia="en-US"/>
        </w:rPr>
        <w:t>2.</w:t>
      </w:r>
      <w:r w:rsidR="003A794F" w:rsidRPr="003A794F">
        <w:rPr>
          <w:rFonts w:eastAsiaTheme="minorHAnsi"/>
          <w:sz w:val="28"/>
          <w:szCs w:val="28"/>
          <w:lang w:val="uk-UA" w:eastAsia="en-US"/>
        </w:rPr>
        <w:t xml:space="preserve">Пропозиції щодо внесення змін і доповнень до Статуту подаються до селищної ради з ініціативи селищного голови, однієї третини депутатів селищної ради або членів Вигодської територіальної громади </w:t>
      </w:r>
      <w:proofErr w:type="spellStart"/>
      <w:r w:rsidR="003A794F" w:rsidRPr="003A794F">
        <w:rPr>
          <w:rFonts w:eastAsiaTheme="minorHAnsi"/>
          <w:sz w:val="28"/>
          <w:szCs w:val="28"/>
          <w:lang w:val="uk-UA" w:eastAsia="en-US"/>
        </w:rPr>
        <w:t>громади</w:t>
      </w:r>
      <w:proofErr w:type="spellEnd"/>
      <w:r w:rsidR="003A794F" w:rsidRPr="003A794F">
        <w:rPr>
          <w:rFonts w:eastAsiaTheme="minorHAnsi"/>
          <w:sz w:val="28"/>
          <w:szCs w:val="28"/>
          <w:lang w:val="uk-UA" w:eastAsia="en-US"/>
        </w:rPr>
        <w:t xml:space="preserve"> в порядку місцевої ініціативи.</w:t>
      </w:r>
    </w:p>
    <w:p w14:paraId="5C8F7C24" w14:textId="7CAB4B7D" w:rsidR="003A794F" w:rsidRDefault="00946CDB" w:rsidP="00C2184D">
      <w:pPr>
        <w:ind w:firstLine="567"/>
        <w:jc w:val="both"/>
        <w:rPr>
          <w:rFonts w:eastAsiaTheme="minorHAnsi"/>
          <w:sz w:val="28"/>
          <w:szCs w:val="28"/>
          <w:lang w:val="uk-UA" w:eastAsia="en-US"/>
        </w:rPr>
      </w:pPr>
      <w:r>
        <w:rPr>
          <w:rFonts w:eastAsiaTheme="minorHAnsi"/>
          <w:sz w:val="28"/>
          <w:szCs w:val="28"/>
          <w:lang w:val="uk-UA" w:eastAsia="en-US"/>
        </w:rPr>
        <w:t>3.</w:t>
      </w:r>
      <w:r w:rsidR="003A794F" w:rsidRPr="003A794F">
        <w:rPr>
          <w:rFonts w:eastAsiaTheme="minorHAnsi"/>
          <w:sz w:val="28"/>
          <w:szCs w:val="28"/>
          <w:lang w:val="uk-UA" w:eastAsia="en-US"/>
        </w:rPr>
        <w:t>Зміни і доповнення до Статуту, що передбачають приведення його у відповідність до положень Конституції України, законів України, указів Президента України, а також постанов Кабінету Міністрів України, вносяться селищною радою.</w:t>
      </w:r>
    </w:p>
    <w:p w14:paraId="0A0B927A" w14:textId="77777777" w:rsidR="003A794F" w:rsidRPr="003A794F" w:rsidRDefault="003A794F" w:rsidP="003A794F">
      <w:pPr>
        <w:jc w:val="both"/>
        <w:rPr>
          <w:rFonts w:eastAsiaTheme="minorHAnsi"/>
          <w:sz w:val="28"/>
          <w:szCs w:val="28"/>
          <w:lang w:val="uk-UA" w:eastAsia="en-US"/>
        </w:rPr>
      </w:pPr>
    </w:p>
    <w:p w14:paraId="079A61D9" w14:textId="77777777" w:rsidR="003A794F" w:rsidRPr="003A794F" w:rsidRDefault="003A794F" w:rsidP="003A794F">
      <w:pPr>
        <w:jc w:val="both"/>
        <w:rPr>
          <w:rFonts w:eastAsiaTheme="minorHAnsi"/>
          <w:sz w:val="28"/>
          <w:szCs w:val="28"/>
          <w:lang w:val="uk-UA" w:eastAsia="en-US"/>
        </w:rPr>
      </w:pPr>
      <w:r w:rsidRPr="003A794F">
        <w:rPr>
          <w:rFonts w:eastAsiaTheme="minorHAnsi"/>
          <w:sz w:val="28"/>
          <w:szCs w:val="28"/>
          <w:lang w:val="uk-UA" w:eastAsia="en-US"/>
        </w:rPr>
        <w:t>СТАТТЯ 59. ДІЯ СТАТУТУ В ЧАСІ І ПРОСТОРІ</w:t>
      </w:r>
    </w:p>
    <w:p w14:paraId="48A88378" w14:textId="50D3DB27" w:rsidR="003A794F" w:rsidRPr="003A794F" w:rsidRDefault="00946CDB" w:rsidP="00C2184D">
      <w:pPr>
        <w:ind w:firstLine="567"/>
        <w:jc w:val="both"/>
        <w:rPr>
          <w:rFonts w:eastAsiaTheme="minorHAnsi"/>
          <w:sz w:val="28"/>
          <w:szCs w:val="28"/>
          <w:lang w:val="uk-UA" w:eastAsia="en-US"/>
        </w:rPr>
      </w:pPr>
      <w:r>
        <w:rPr>
          <w:rFonts w:eastAsiaTheme="minorHAnsi"/>
          <w:sz w:val="28"/>
          <w:szCs w:val="28"/>
          <w:lang w:val="uk-UA" w:eastAsia="en-US"/>
        </w:rPr>
        <w:t>1.</w:t>
      </w:r>
      <w:r w:rsidR="003A794F" w:rsidRPr="003A794F">
        <w:rPr>
          <w:rFonts w:eastAsiaTheme="minorHAnsi"/>
          <w:sz w:val="28"/>
          <w:szCs w:val="28"/>
          <w:lang w:val="uk-UA" w:eastAsia="en-US"/>
        </w:rPr>
        <w:t>Статут та зміни до нього набирають чинності з дня його офіційного оприлюднення на офіційному сайті Вигодської селищної ради та в друкованому засобі масової інформації, визначеному відповідним рішенням селищної ради.</w:t>
      </w:r>
    </w:p>
    <w:p w14:paraId="03C870EF" w14:textId="7BFD2105" w:rsidR="003A794F" w:rsidRPr="003A794F" w:rsidRDefault="00946CDB" w:rsidP="00C2184D">
      <w:pPr>
        <w:ind w:firstLine="567"/>
        <w:jc w:val="both"/>
        <w:rPr>
          <w:rFonts w:eastAsiaTheme="minorHAnsi"/>
          <w:sz w:val="28"/>
          <w:szCs w:val="28"/>
          <w:lang w:val="uk-UA" w:eastAsia="en-US"/>
        </w:rPr>
      </w:pPr>
      <w:r>
        <w:rPr>
          <w:rFonts w:eastAsiaTheme="minorHAnsi"/>
          <w:sz w:val="28"/>
          <w:szCs w:val="28"/>
          <w:lang w:val="uk-UA" w:eastAsia="en-US"/>
        </w:rPr>
        <w:t>2.</w:t>
      </w:r>
      <w:r w:rsidR="003A794F" w:rsidRPr="003A794F">
        <w:rPr>
          <w:rFonts w:eastAsiaTheme="minorHAnsi"/>
          <w:sz w:val="28"/>
          <w:szCs w:val="28"/>
          <w:lang w:val="uk-UA" w:eastAsia="en-US"/>
        </w:rPr>
        <w:t>Статут є постійно діючим нормативно-правовим актом і не підлягає затвердженню новообраним складом селищної ради.</w:t>
      </w:r>
    </w:p>
    <w:p w14:paraId="3BA1283D" w14:textId="77777777" w:rsidR="003A794F" w:rsidRPr="003A794F" w:rsidRDefault="003A794F" w:rsidP="00C2184D">
      <w:pPr>
        <w:ind w:firstLine="567"/>
        <w:jc w:val="both"/>
        <w:rPr>
          <w:rFonts w:eastAsiaTheme="minorHAnsi"/>
          <w:sz w:val="28"/>
          <w:szCs w:val="28"/>
          <w:lang w:val="uk-UA" w:eastAsia="en-US"/>
        </w:rPr>
      </w:pPr>
      <w:r w:rsidRPr="003A794F">
        <w:rPr>
          <w:rFonts w:eastAsiaTheme="minorHAnsi"/>
          <w:sz w:val="28"/>
          <w:szCs w:val="28"/>
          <w:lang w:val="uk-UA" w:eastAsia="en-US"/>
        </w:rPr>
        <w:t>3. Акти органів та посадових осіб місцевого самоврядування повинні відповідати Конституції України, законам України та нормам Статуту.</w:t>
      </w:r>
    </w:p>
    <w:sectPr w:rsidR="003A794F" w:rsidRPr="003A794F" w:rsidSect="00C2184D">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E7B7F" w14:textId="77777777" w:rsidR="00874BB4" w:rsidRDefault="00874BB4" w:rsidP="000F1361">
      <w:r>
        <w:separator/>
      </w:r>
    </w:p>
  </w:endnote>
  <w:endnote w:type="continuationSeparator" w:id="0">
    <w:p w14:paraId="5AA99995" w14:textId="77777777" w:rsidR="00874BB4" w:rsidRDefault="00874BB4" w:rsidP="000F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44E11" w14:textId="77777777" w:rsidR="00874BB4" w:rsidRDefault="00874BB4" w:rsidP="000F1361">
      <w:r>
        <w:separator/>
      </w:r>
    </w:p>
  </w:footnote>
  <w:footnote w:type="continuationSeparator" w:id="0">
    <w:p w14:paraId="6C302430" w14:textId="77777777" w:rsidR="00874BB4" w:rsidRDefault="00874BB4" w:rsidP="000F1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7596"/>
    <w:multiLevelType w:val="hybridMultilevel"/>
    <w:tmpl w:val="E6061EF2"/>
    <w:lvl w:ilvl="0" w:tplc="7EFE5B9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FED3248"/>
    <w:multiLevelType w:val="hybridMultilevel"/>
    <w:tmpl w:val="772EC550"/>
    <w:lvl w:ilvl="0" w:tplc="7EFE5B9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55C1039"/>
    <w:multiLevelType w:val="hybridMultilevel"/>
    <w:tmpl w:val="37BECD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745595D"/>
    <w:multiLevelType w:val="hybridMultilevel"/>
    <w:tmpl w:val="1FD20AAE"/>
    <w:lvl w:ilvl="0" w:tplc="7EFE5B9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A5158E4"/>
    <w:multiLevelType w:val="hybridMultilevel"/>
    <w:tmpl w:val="D2884F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FAA7AD6"/>
    <w:multiLevelType w:val="hybridMultilevel"/>
    <w:tmpl w:val="6E5E7B74"/>
    <w:lvl w:ilvl="0" w:tplc="7EFE5B9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266495D"/>
    <w:multiLevelType w:val="hybridMultilevel"/>
    <w:tmpl w:val="80B647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6A362E1"/>
    <w:multiLevelType w:val="hybridMultilevel"/>
    <w:tmpl w:val="20B2C7BC"/>
    <w:lvl w:ilvl="0" w:tplc="7EFE5B9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9F96347"/>
    <w:multiLevelType w:val="hybridMultilevel"/>
    <w:tmpl w:val="D2324CDA"/>
    <w:lvl w:ilvl="0" w:tplc="7EFE5B9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AA65175"/>
    <w:multiLevelType w:val="hybridMultilevel"/>
    <w:tmpl w:val="58EA830A"/>
    <w:lvl w:ilvl="0" w:tplc="7EFE5B9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BEC4042"/>
    <w:multiLevelType w:val="hybridMultilevel"/>
    <w:tmpl w:val="B1AA43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7F20F26"/>
    <w:multiLevelType w:val="hybridMultilevel"/>
    <w:tmpl w:val="9D70391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DBF16B6"/>
    <w:multiLevelType w:val="hybridMultilevel"/>
    <w:tmpl w:val="61B86EB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F7E1914"/>
    <w:multiLevelType w:val="hybridMultilevel"/>
    <w:tmpl w:val="0C4C3CD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23B1F0A"/>
    <w:multiLevelType w:val="hybridMultilevel"/>
    <w:tmpl w:val="DAE8A4F8"/>
    <w:lvl w:ilvl="0" w:tplc="7EFE5B9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2946682"/>
    <w:multiLevelType w:val="hybridMultilevel"/>
    <w:tmpl w:val="AB80DF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0576D0B"/>
    <w:multiLevelType w:val="hybridMultilevel"/>
    <w:tmpl w:val="6728E9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19171C3"/>
    <w:multiLevelType w:val="hybridMultilevel"/>
    <w:tmpl w:val="F62EDA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3FF2019"/>
    <w:multiLevelType w:val="hybridMultilevel"/>
    <w:tmpl w:val="11568130"/>
    <w:lvl w:ilvl="0" w:tplc="7EFE5B9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5BB9067B"/>
    <w:multiLevelType w:val="hybridMultilevel"/>
    <w:tmpl w:val="93CEBEBA"/>
    <w:lvl w:ilvl="0" w:tplc="7EFE5B9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FC72A3C"/>
    <w:multiLevelType w:val="hybridMultilevel"/>
    <w:tmpl w:val="5D7AAAAA"/>
    <w:lvl w:ilvl="0" w:tplc="7888945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28A21D5"/>
    <w:multiLevelType w:val="hybridMultilevel"/>
    <w:tmpl w:val="3062925E"/>
    <w:lvl w:ilvl="0" w:tplc="7EFE5B9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8F66FAE"/>
    <w:multiLevelType w:val="hybridMultilevel"/>
    <w:tmpl w:val="D39487E0"/>
    <w:lvl w:ilvl="0" w:tplc="90B4F74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A37047A"/>
    <w:multiLevelType w:val="hybridMultilevel"/>
    <w:tmpl w:val="B74A1D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FFD5DC2"/>
    <w:multiLevelType w:val="hybridMultilevel"/>
    <w:tmpl w:val="5546C4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4"/>
  </w:num>
  <w:num w:numId="3">
    <w:abstractNumId w:val="20"/>
  </w:num>
  <w:num w:numId="4">
    <w:abstractNumId w:val="24"/>
  </w:num>
  <w:num w:numId="5">
    <w:abstractNumId w:val="23"/>
  </w:num>
  <w:num w:numId="6">
    <w:abstractNumId w:val="0"/>
  </w:num>
  <w:num w:numId="7">
    <w:abstractNumId w:val="16"/>
  </w:num>
  <w:num w:numId="8">
    <w:abstractNumId w:val="14"/>
  </w:num>
  <w:num w:numId="9">
    <w:abstractNumId w:val="15"/>
  </w:num>
  <w:num w:numId="10">
    <w:abstractNumId w:val="17"/>
  </w:num>
  <w:num w:numId="11">
    <w:abstractNumId w:val="9"/>
  </w:num>
  <w:num w:numId="12">
    <w:abstractNumId w:val="8"/>
  </w:num>
  <w:num w:numId="13">
    <w:abstractNumId w:val="18"/>
  </w:num>
  <w:num w:numId="14">
    <w:abstractNumId w:val="22"/>
  </w:num>
  <w:num w:numId="15">
    <w:abstractNumId w:val="2"/>
  </w:num>
  <w:num w:numId="16">
    <w:abstractNumId w:val="21"/>
  </w:num>
  <w:num w:numId="17">
    <w:abstractNumId w:val="7"/>
  </w:num>
  <w:num w:numId="18">
    <w:abstractNumId w:val="6"/>
  </w:num>
  <w:num w:numId="19">
    <w:abstractNumId w:val="13"/>
  </w:num>
  <w:num w:numId="20">
    <w:abstractNumId w:val="11"/>
  </w:num>
  <w:num w:numId="21">
    <w:abstractNumId w:val="12"/>
  </w:num>
  <w:num w:numId="22">
    <w:abstractNumId w:val="5"/>
  </w:num>
  <w:num w:numId="23">
    <w:abstractNumId w:val="1"/>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A0"/>
    <w:rsid w:val="000228C0"/>
    <w:rsid w:val="00095215"/>
    <w:rsid w:val="000A1F8E"/>
    <w:rsid w:val="000B17C9"/>
    <w:rsid w:val="000B3AA3"/>
    <w:rsid w:val="000F1361"/>
    <w:rsid w:val="00134F0D"/>
    <w:rsid w:val="00146279"/>
    <w:rsid w:val="001859A9"/>
    <w:rsid w:val="001B2BFA"/>
    <w:rsid w:val="001D42F8"/>
    <w:rsid w:val="001D6264"/>
    <w:rsid w:val="002314F0"/>
    <w:rsid w:val="00235CFD"/>
    <w:rsid w:val="002654B1"/>
    <w:rsid w:val="00290FED"/>
    <w:rsid w:val="002F6F69"/>
    <w:rsid w:val="003A794F"/>
    <w:rsid w:val="00410A1F"/>
    <w:rsid w:val="0041563C"/>
    <w:rsid w:val="005136CE"/>
    <w:rsid w:val="00556969"/>
    <w:rsid w:val="005B3AA0"/>
    <w:rsid w:val="005C5E85"/>
    <w:rsid w:val="005D214C"/>
    <w:rsid w:val="005D7E37"/>
    <w:rsid w:val="00671586"/>
    <w:rsid w:val="00701C97"/>
    <w:rsid w:val="007746A6"/>
    <w:rsid w:val="007D3805"/>
    <w:rsid w:val="007D4A80"/>
    <w:rsid w:val="0082587E"/>
    <w:rsid w:val="00827ECC"/>
    <w:rsid w:val="008749CF"/>
    <w:rsid w:val="00874BB4"/>
    <w:rsid w:val="008816F9"/>
    <w:rsid w:val="008F7AF7"/>
    <w:rsid w:val="0093406C"/>
    <w:rsid w:val="00946CDB"/>
    <w:rsid w:val="009B6DDB"/>
    <w:rsid w:val="009D035C"/>
    <w:rsid w:val="00A037AF"/>
    <w:rsid w:val="00A1325B"/>
    <w:rsid w:val="00A20A6F"/>
    <w:rsid w:val="00A371C2"/>
    <w:rsid w:val="00A912A4"/>
    <w:rsid w:val="00AA1060"/>
    <w:rsid w:val="00AC7BA0"/>
    <w:rsid w:val="00B25C62"/>
    <w:rsid w:val="00B26990"/>
    <w:rsid w:val="00BD29E2"/>
    <w:rsid w:val="00C2184D"/>
    <w:rsid w:val="00CE553E"/>
    <w:rsid w:val="00D020F1"/>
    <w:rsid w:val="00D21C96"/>
    <w:rsid w:val="00D6474A"/>
    <w:rsid w:val="00D7168D"/>
    <w:rsid w:val="00DE6F6D"/>
    <w:rsid w:val="00E14EE6"/>
    <w:rsid w:val="00E614C3"/>
    <w:rsid w:val="00EE266D"/>
    <w:rsid w:val="00F15535"/>
    <w:rsid w:val="00F17D1F"/>
    <w:rsid w:val="00F4450D"/>
    <w:rsid w:val="00FE73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B2B9A"/>
  <w15:chartTrackingRefBased/>
  <w15:docId w15:val="{8EA437A9-3E2E-4A60-AC22-6227A4A3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36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361"/>
    <w:pPr>
      <w:tabs>
        <w:tab w:val="center" w:pos="4819"/>
        <w:tab w:val="right" w:pos="9639"/>
      </w:tabs>
    </w:pPr>
  </w:style>
  <w:style w:type="character" w:customStyle="1" w:styleId="a4">
    <w:name w:val="Верхний колонтитул Знак"/>
    <w:basedOn w:val="a0"/>
    <w:link w:val="a3"/>
    <w:uiPriority w:val="99"/>
    <w:rsid w:val="000F1361"/>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0F1361"/>
    <w:pPr>
      <w:tabs>
        <w:tab w:val="center" w:pos="4819"/>
        <w:tab w:val="right" w:pos="9639"/>
      </w:tabs>
    </w:pPr>
  </w:style>
  <w:style w:type="character" w:customStyle="1" w:styleId="a6">
    <w:name w:val="Нижний колонтитул Знак"/>
    <w:basedOn w:val="a0"/>
    <w:link w:val="a5"/>
    <w:uiPriority w:val="99"/>
    <w:rsid w:val="000F1361"/>
    <w:rPr>
      <w:rFonts w:ascii="Times New Roman" w:eastAsia="Times New Roman" w:hAnsi="Times New Roman" w:cs="Times New Roman"/>
      <w:sz w:val="24"/>
      <w:szCs w:val="24"/>
      <w:lang w:val="ru-RU" w:eastAsia="ru-RU"/>
    </w:rPr>
  </w:style>
  <w:style w:type="table" w:styleId="a7">
    <w:name w:val="Table Grid"/>
    <w:basedOn w:val="a1"/>
    <w:uiPriority w:val="39"/>
    <w:rsid w:val="000F1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A1060"/>
    <w:pPr>
      <w:ind w:left="720"/>
      <w:contextualSpacing/>
    </w:pPr>
  </w:style>
  <w:style w:type="paragraph" w:styleId="a9">
    <w:name w:val="Body Text Indent"/>
    <w:basedOn w:val="a"/>
    <w:link w:val="aa"/>
    <w:semiHidden/>
    <w:unhideWhenUsed/>
    <w:rsid w:val="005D214C"/>
    <w:pPr>
      <w:suppressAutoHyphens/>
      <w:spacing w:after="120" w:line="100" w:lineRule="atLeast"/>
      <w:ind w:left="283"/>
    </w:pPr>
    <w:rPr>
      <w:szCs w:val="20"/>
      <w:lang w:eastAsia="ar-SA"/>
    </w:rPr>
  </w:style>
  <w:style w:type="character" w:customStyle="1" w:styleId="aa">
    <w:name w:val="Основной текст с отступом Знак"/>
    <w:basedOn w:val="a0"/>
    <w:link w:val="a9"/>
    <w:semiHidden/>
    <w:rsid w:val="005D214C"/>
    <w:rPr>
      <w:rFonts w:ascii="Times New Roman" w:eastAsia="Times New Roman" w:hAnsi="Times New Roman" w:cs="Times New Roman"/>
      <w:sz w:val="24"/>
      <w:szCs w:val="20"/>
      <w:lang w:val="ru-RU" w:eastAsia="ar-SA"/>
    </w:rPr>
  </w:style>
  <w:style w:type="character" w:styleId="ab">
    <w:name w:val="page number"/>
    <w:basedOn w:val="a0"/>
    <w:semiHidden/>
    <w:unhideWhenUsed/>
    <w:rsid w:val="005D214C"/>
  </w:style>
  <w:style w:type="numbering" w:customStyle="1" w:styleId="1">
    <w:name w:val="Нет списка1"/>
    <w:next w:val="a2"/>
    <w:uiPriority w:val="99"/>
    <w:semiHidden/>
    <w:unhideWhenUsed/>
    <w:rsid w:val="00701C97"/>
  </w:style>
  <w:style w:type="paragraph" w:styleId="ac">
    <w:name w:val="Balloon Text"/>
    <w:basedOn w:val="a"/>
    <w:link w:val="ad"/>
    <w:uiPriority w:val="99"/>
    <w:semiHidden/>
    <w:unhideWhenUsed/>
    <w:rsid w:val="005D7E37"/>
    <w:rPr>
      <w:rFonts w:ascii="Segoe UI" w:hAnsi="Segoe UI" w:cs="Segoe UI"/>
      <w:sz w:val="18"/>
      <w:szCs w:val="18"/>
    </w:rPr>
  </w:style>
  <w:style w:type="character" w:customStyle="1" w:styleId="ad">
    <w:name w:val="Текст выноски Знак"/>
    <w:basedOn w:val="a0"/>
    <w:link w:val="ac"/>
    <w:uiPriority w:val="99"/>
    <w:semiHidden/>
    <w:rsid w:val="005D7E37"/>
    <w:rPr>
      <w:rFonts w:ascii="Segoe UI" w:eastAsia="Times New Roman" w:hAnsi="Segoe UI" w:cs="Segoe UI"/>
      <w:sz w:val="18"/>
      <w:szCs w:val="18"/>
      <w:lang w:val="ru-RU" w:eastAsia="ru-RU"/>
    </w:rPr>
  </w:style>
  <w:style w:type="paragraph" w:customStyle="1" w:styleId="10">
    <w:name w:val="Без интервала1"/>
    <w:rsid w:val="00D6474A"/>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972754">
      <w:bodyDiv w:val="1"/>
      <w:marLeft w:val="0"/>
      <w:marRight w:val="0"/>
      <w:marTop w:val="0"/>
      <w:marBottom w:val="0"/>
      <w:divBdr>
        <w:top w:val="none" w:sz="0" w:space="0" w:color="auto"/>
        <w:left w:val="none" w:sz="0" w:space="0" w:color="auto"/>
        <w:bottom w:val="none" w:sz="0" w:space="0" w:color="auto"/>
        <w:right w:val="none" w:sz="0" w:space="0" w:color="auto"/>
      </w:divBdr>
    </w:div>
    <w:div w:id="20246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B97B9-896D-4EA0-A51A-0F07DD19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12753</Words>
  <Characters>72696</Characters>
  <Application>Microsoft Office Word</Application>
  <DocSecurity>0</DocSecurity>
  <Lines>605</Lines>
  <Paragraphs>170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Lutskiy</dc:creator>
  <cp:keywords/>
  <dc:description/>
  <cp:lastModifiedBy>Admin</cp:lastModifiedBy>
  <cp:revision>2</cp:revision>
  <cp:lastPrinted>2022-03-31T11:36:00Z</cp:lastPrinted>
  <dcterms:created xsi:type="dcterms:W3CDTF">2022-03-31T12:12:00Z</dcterms:created>
  <dcterms:modified xsi:type="dcterms:W3CDTF">2022-03-31T12:12:00Z</dcterms:modified>
</cp:coreProperties>
</file>